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52" w:rsidRPr="005E31C3" w:rsidRDefault="00B96552" w:rsidP="00B0332E">
      <w:pPr>
        <w:widowControl w:val="0"/>
        <w:spacing w:after="0" w:line="240" w:lineRule="auto"/>
        <w:ind w:left="-426" w:right="-567"/>
        <w:rPr>
          <w:rFonts w:ascii="Traditional Arabic" w:hAnsi="Traditional Arabic" w:cs="Traditional Arabic"/>
          <w:b/>
          <w:bCs/>
          <w:sz w:val="36"/>
          <w:szCs w:val="36"/>
          <w:lang w:bidi="ar-DZ"/>
        </w:rPr>
      </w:pPr>
      <w:r w:rsidRPr="00034347">
        <w:rPr>
          <w:rFonts w:asciiTheme="majorBidi" w:hAnsiTheme="majorBidi" w:cs="Traditional Arabic" w:hint="cs"/>
          <w:b/>
          <w:bCs/>
          <w:sz w:val="32"/>
          <w:szCs w:val="32"/>
          <w:rtl/>
          <w:lang w:bidi="ar-DZ"/>
        </w:rPr>
        <w:t>*</w:t>
      </w:r>
      <w:r w:rsidRPr="00E96922">
        <w:rPr>
          <w:rFonts w:ascii="Amiri" w:hAnsi="Amiri" w:cs="Amiri"/>
          <w:b/>
          <w:bCs/>
          <w:sz w:val="36"/>
          <w:szCs w:val="36"/>
          <w:rtl/>
          <w:lang w:bidi="ar-DZ"/>
        </w:rPr>
        <w:t>موضوع الخطبة</w:t>
      </w:r>
      <w:r w:rsidRPr="00034347">
        <w:rPr>
          <w:rFonts w:asciiTheme="majorBidi" w:hAnsiTheme="majorBidi" w:cs="Traditional Arabic" w:hint="cs"/>
          <w:b/>
          <w:bCs/>
          <w:sz w:val="32"/>
          <w:szCs w:val="32"/>
          <w:rtl/>
          <w:lang w:bidi="ar-DZ"/>
        </w:rPr>
        <w:t>*</w:t>
      </w:r>
      <w:r w:rsidRPr="00034347">
        <w:rPr>
          <w:rFonts w:asciiTheme="majorBidi" w:hAnsiTheme="majorBidi" w:cs="DecoType Thuluth" w:hint="cs"/>
          <w:b/>
          <w:bCs/>
          <w:sz w:val="32"/>
          <w:szCs w:val="32"/>
          <w:rtl/>
          <w:lang w:bidi="ar-DZ"/>
        </w:rPr>
        <w:t xml:space="preserve">{ </w:t>
      </w:r>
      <w:r w:rsidR="00B0332E">
        <w:rPr>
          <w:rFonts w:ascii="Amiri" w:hAnsi="Amiri" w:cs="Amiri" w:hint="cs"/>
          <w:b/>
          <w:bCs/>
          <w:sz w:val="36"/>
          <w:szCs w:val="36"/>
          <w:rtl/>
          <w:lang w:bidi="ar-DZ"/>
        </w:rPr>
        <w:t>لمن هو خائف من المستقبل</w:t>
      </w:r>
      <w:r w:rsidR="00B0332E" w:rsidRPr="00B0332E">
        <w:rPr>
          <w:rFonts w:ascii="Amiri" w:eastAsia="Times New Roman" w:hAnsi="Amiri" w:cs="Amiri"/>
          <w:b/>
          <w:bCs/>
          <w:szCs w:val="32"/>
          <w:rtl/>
        </w:rPr>
        <w:t>! !</w:t>
      </w:r>
      <w:r w:rsidRPr="005727DB">
        <w:rPr>
          <w:rFonts w:asciiTheme="majorBidi" w:hAnsiTheme="majorBidi" w:cs="DecoType Thuluth" w:hint="cs"/>
          <w:b/>
          <w:bCs/>
          <w:sz w:val="36"/>
          <w:szCs w:val="36"/>
          <w:rtl/>
          <w:lang w:bidi="ar-DZ"/>
        </w:rPr>
        <w:t>}</w:t>
      </w:r>
      <w:r w:rsidRPr="00034347">
        <w:rPr>
          <w:rFonts w:asciiTheme="majorBidi" w:hAnsiTheme="majorBidi" w:cs="DecoType Thuluth" w:hint="cs"/>
          <w:b/>
          <w:bCs/>
          <w:sz w:val="32"/>
          <w:szCs w:val="32"/>
          <w:rtl/>
          <w:lang w:bidi="ar-DZ"/>
        </w:rPr>
        <w:t xml:space="preserve"> </w:t>
      </w:r>
      <w:r w:rsidR="00B0332E">
        <w:rPr>
          <w:rFonts w:asciiTheme="majorBidi" w:hAnsiTheme="majorBidi" w:cs="Traditional Arabic" w:hint="cs"/>
          <w:b/>
          <w:bCs/>
          <w:sz w:val="32"/>
          <w:szCs w:val="32"/>
          <w:rtl/>
          <w:lang w:bidi="ar-DZ"/>
        </w:rPr>
        <w:t>*</w:t>
      </w:r>
      <w:r w:rsidR="005E31C3">
        <w:rPr>
          <w:rFonts w:asciiTheme="majorBidi" w:hAnsiTheme="majorBidi" w:cs="Traditional Arabic" w:hint="cs"/>
          <w:b/>
          <w:bCs/>
          <w:sz w:val="32"/>
          <w:szCs w:val="32"/>
          <w:rtl/>
          <w:lang w:bidi="ar-DZ"/>
        </w:rPr>
        <w:t xml:space="preserve"> </w:t>
      </w:r>
      <w:r w:rsidRPr="00034347">
        <w:rPr>
          <w:rFonts w:asciiTheme="majorBidi" w:hAnsiTheme="majorBidi" w:cs="Traditional Arabic"/>
          <w:b/>
          <w:bCs/>
          <w:sz w:val="32"/>
          <w:szCs w:val="32"/>
          <w:lang w:bidi="ar-DZ"/>
        </w:rPr>
        <w:t xml:space="preserve"> </w:t>
      </w:r>
      <w:r w:rsidRPr="00034347">
        <w:rPr>
          <w:rFonts w:asciiTheme="majorBidi" w:hAnsiTheme="majorBidi" w:cs="Traditional Arabic" w:hint="cs"/>
          <w:b/>
          <w:bCs/>
          <w:sz w:val="36"/>
          <w:szCs w:val="36"/>
          <w:rtl/>
        </w:rPr>
        <w:t xml:space="preserve">الجمعة </w:t>
      </w:r>
      <w:r w:rsidR="0018306B">
        <w:rPr>
          <w:rFonts w:ascii="Arial" w:hAnsi="Arial" w:cs="Arial"/>
          <w:b/>
          <w:bCs/>
          <w:sz w:val="32"/>
          <w:szCs w:val="32"/>
        </w:rPr>
        <w:t>29</w:t>
      </w:r>
      <w:r w:rsidRPr="00034347">
        <w:rPr>
          <w:rFonts w:ascii="Arial" w:hAnsi="Arial" w:cs="Arial" w:hint="cs"/>
          <w:b/>
          <w:bCs/>
          <w:sz w:val="32"/>
          <w:szCs w:val="32"/>
          <w:rtl/>
        </w:rPr>
        <w:t xml:space="preserve"> </w:t>
      </w:r>
      <w:r w:rsidRPr="00034347">
        <w:rPr>
          <w:rFonts w:ascii="Arial" w:hAnsi="Arial" w:cs="Arial"/>
          <w:b/>
          <w:bCs/>
          <w:sz w:val="32"/>
          <w:szCs w:val="32"/>
          <w:rtl/>
        </w:rPr>
        <w:t xml:space="preserve"> </w:t>
      </w:r>
      <w:r w:rsidR="009A50F4">
        <w:rPr>
          <w:rFonts w:ascii="Traditional Arabic" w:hAnsi="Traditional Arabic" w:cs="Traditional Arabic" w:hint="cs"/>
          <w:b/>
          <w:bCs/>
          <w:sz w:val="32"/>
          <w:szCs w:val="32"/>
          <w:rtl/>
          <w:lang w:bidi="ar-DZ"/>
        </w:rPr>
        <w:t xml:space="preserve">ربيع الأول </w:t>
      </w:r>
      <w:r w:rsidRPr="00034347">
        <w:rPr>
          <w:rFonts w:ascii="Traditional Arabic" w:hAnsi="Traditional Arabic" w:cs="Traditional Arabic" w:hint="cs"/>
          <w:b/>
          <w:bCs/>
          <w:sz w:val="32"/>
          <w:szCs w:val="32"/>
          <w:rtl/>
          <w:lang w:bidi="ar-DZ"/>
        </w:rPr>
        <w:t xml:space="preserve"> </w:t>
      </w:r>
      <w:r w:rsidRPr="00034347">
        <w:rPr>
          <w:rFonts w:ascii="Arial" w:hAnsi="Arial" w:cs="Arial" w:hint="cs"/>
          <w:b/>
          <w:bCs/>
          <w:sz w:val="32"/>
          <w:szCs w:val="32"/>
          <w:rtl/>
        </w:rPr>
        <w:t>1440</w:t>
      </w:r>
      <w:r w:rsidRPr="00034347">
        <w:rPr>
          <w:rFonts w:ascii="Borderbats-Filligree" w:hAnsi="Borderbats-Filligree" w:cs="Traditional Arabic" w:hint="cs"/>
          <w:b/>
          <w:bCs/>
          <w:sz w:val="32"/>
          <w:szCs w:val="32"/>
          <w:rtl/>
          <w:lang w:bidi="ar-DZ"/>
        </w:rPr>
        <w:t>ه</w:t>
      </w:r>
      <w:r w:rsidRPr="00034347">
        <w:rPr>
          <w:rFonts w:asciiTheme="majorBidi" w:hAnsiTheme="majorBidi" w:cs="Traditional Arabic" w:hint="cs"/>
          <w:sz w:val="32"/>
          <w:szCs w:val="32"/>
          <w:rtl/>
          <w:lang w:bidi="ar-DZ"/>
        </w:rPr>
        <w:t xml:space="preserve"> </w:t>
      </w:r>
      <w:r w:rsidRPr="00034347">
        <w:rPr>
          <w:rFonts w:asciiTheme="majorBidi" w:hAnsiTheme="majorBidi" w:cs="Traditional Arabic"/>
          <w:sz w:val="32"/>
          <w:szCs w:val="32"/>
          <w:lang w:bidi="ar-DZ"/>
        </w:rPr>
        <w:t xml:space="preserve"> </w:t>
      </w:r>
      <w:r w:rsidRPr="00034347">
        <w:rPr>
          <w:rFonts w:asciiTheme="majorBidi" w:hAnsiTheme="majorBidi" w:cs="Traditional Arabic" w:hint="cs"/>
          <w:b/>
          <w:bCs/>
          <w:sz w:val="32"/>
          <w:szCs w:val="32"/>
          <w:rtl/>
          <w:lang w:bidi="ar-DZ"/>
        </w:rPr>
        <w:t xml:space="preserve">*                    *  </w:t>
      </w:r>
      <w:r w:rsidR="001970EC">
        <w:rPr>
          <w:rFonts w:ascii="Amiri" w:hAnsi="Amiri" w:cs="Amiri" w:hint="cs"/>
          <w:b/>
          <w:bCs/>
          <w:sz w:val="36"/>
          <w:szCs w:val="36"/>
          <w:rtl/>
          <w:lang w:bidi="ar-DZ"/>
        </w:rPr>
        <w:t>جمع وترتيب</w:t>
      </w:r>
      <w:r w:rsidRPr="00034347">
        <w:rPr>
          <w:rFonts w:asciiTheme="majorBidi" w:hAnsiTheme="majorBidi" w:cs="Traditional Arabic" w:hint="cs"/>
          <w:b/>
          <w:bCs/>
          <w:sz w:val="36"/>
          <w:szCs w:val="36"/>
          <w:rtl/>
          <w:lang w:bidi="ar-DZ"/>
        </w:rPr>
        <w:t xml:space="preserve"> </w:t>
      </w:r>
      <w:r w:rsidRPr="00034347">
        <w:rPr>
          <w:rFonts w:asciiTheme="majorBidi" w:hAnsiTheme="majorBidi" w:cs="Traditional Arabic" w:hint="cs"/>
          <w:b/>
          <w:bCs/>
          <w:sz w:val="32"/>
          <w:szCs w:val="32"/>
          <w:rtl/>
          <w:lang w:bidi="ar-DZ"/>
        </w:rPr>
        <w:t xml:space="preserve">* </w:t>
      </w:r>
      <w:r w:rsidRPr="00A271C1">
        <w:rPr>
          <w:rFonts w:ascii="Amiri" w:hAnsi="Amiri" w:cs="Amiri"/>
          <w:b/>
          <w:bCs/>
          <w:sz w:val="36"/>
          <w:szCs w:val="36"/>
          <w:rtl/>
          <w:lang w:bidi="ar-DZ"/>
        </w:rPr>
        <w:t>بورنان صلاح الدين</w:t>
      </w:r>
      <w:r w:rsidRPr="00034347">
        <w:rPr>
          <w:rFonts w:asciiTheme="majorBidi" w:hAnsiTheme="majorBidi" w:cs="Traditional Arabic" w:hint="cs"/>
          <w:b/>
          <w:bCs/>
          <w:sz w:val="36"/>
          <w:szCs w:val="36"/>
          <w:rtl/>
          <w:lang w:bidi="ar-DZ"/>
        </w:rPr>
        <w:t xml:space="preserve"> </w:t>
      </w:r>
      <w:r w:rsidRPr="00034347">
        <w:rPr>
          <w:rFonts w:asciiTheme="majorBidi" w:hAnsiTheme="majorBidi" w:cs="Traditional Arabic" w:hint="cs"/>
          <w:b/>
          <w:bCs/>
          <w:sz w:val="32"/>
          <w:szCs w:val="32"/>
          <w:rtl/>
          <w:lang w:bidi="ar-DZ"/>
        </w:rPr>
        <w:t xml:space="preserve">*            </w:t>
      </w:r>
      <w:r w:rsidRPr="00034347">
        <w:rPr>
          <w:rFonts w:asciiTheme="majorBidi" w:hAnsiTheme="majorBidi" w:cs="Traditional Arabic"/>
          <w:b/>
          <w:bCs/>
          <w:sz w:val="32"/>
          <w:szCs w:val="32"/>
          <w:lang w:bidi="ar-DZ"/>
        </w:rPr>
        <w:t xml:space="preserve"> </w:t>
      </w:r>
      <w:r w:rsidR="00A54AC5">
        <w:rPr>
          <w:rFonts w:asciiTheme="majorBidi" w:hAnsiTheme="majorBidi" w:cs="Traditional Arabic" w:hint="cs"/>
          <w:b/>
          <w:bCs/>
          <w:sz w:val="32"/>
          <w:szCs w:val="32"/>
          <w:rtl/>
          <w:lang w:bidi="ar-DZ"/>
        </w:rPr>
        <w:t xml:space="preserve"> </w:t>
      </w:r>
      <w:r>
        <w:rPr>
          <w:rFonts w:asciiTheme="majorBidi" w:hAnsiTheme="majorBidi" w:cs="Traditional Arabic"/>
          <w:b/>
          <w:bCs/>
          <w:sz w:val="32"/>
          <w:szCs w:val="32"/>
          <w:lang w:bidi="ar-DZ"/>
        </w:rPr>
        <w:t xml:space="preserve"> </w:t>
      </w:r>
      <w:r w:rsidR="00247017">
        <w:rPr>
          <w:rFonts w:asciiTheme="majorBidi" w:hAnsiTheme="majorBidi" w:cs="Traditional Arabic" w:hint="cs"/>
          <w:b/>
          <w:bCs/>
          <w:sz w:val="32"/>
          <w:szCs w:val="32"/>
          <w:rtl/>
          <w:lang w:bidi="ar-DZ"/>
        </w:rPr>
        <w:t xml:space="preserve"> </w:t>
      </w:r>
      <w:r>
        <w:rPr>
          <w:rFonts w:asciiTheme="majorBidi" w:hAnsiTheme="majorBidi" w:cs="Traditional Arabic"/>
          <w:b/>
          <w:bCs/>
          <w:sz w:val="32"/>
          <w:szCs w:val="32"/>
          <w:lang w:bidi="ar-DZ"/>
        </w:rPr>
        <w:t xml:space="preserve">  </w:t>
      </w:r>
      <w:r w:rsidR="009A50F4">
        <w:rPr>
          <w:rFonts w:asciiTheme="majorBidi" w:hAnsiTheme="majorBidi" w:cs="Traditional Arabic" w:hint="cs"/>
          <w:b/>
          <w:bCs/>
          <w:sz w:val="32"/>
          <w:szCs w:val="32"/>
          <w:rtl/>
          <w:lang w:bidi="ar-DZ"/>
        </w:rPr>
        <w:t xml:space="preserve">  </w:t>
      </w:r>
      <w:r>
        <w:rPr>
          <w:rFonts w:asciiTheme="majorBidi" w:hAnsiTheme="majorBidi" w:cs="Traditional Arabic"/>
          <w:b/>
          <w:bCs/>
          <w:sz w:val="32"/>
          <w:szCs w:val="32"/>
          <w:lang w:bidi="ar-DZ"/>
        </w:rPr>
        <w:t xml:space="preserve">    </w:t>
      </w:r>
      <w:r w:rsidR="005E31C3">
        <w:rPr>
          <w:rFonts w:asciiTheme="majorBidi" w:hAnsiTheme="majorBidi" w:cs="Traditional Arabic"/>
          <w:b/>
          <w:bCs/>
          <w:sz w:val="32"/>
          <w:szCs w:val="32"/>
          <w:lang w:bidi="ar-DZ"/>
        </w:rPr>
        <w:t xml:space="preserve">      </w:t>
      </w:r>
      <w:r w:rsidR="00B763FA">
        <w:rPr>
          <w:rFonts w:asciiTheme="majorBidi" w:hAnsiTheme="majorBidi" w:cs="Traditional Arabic"/>
          <w:b/>
          <w:bCs/>
          <w:sz w:val="32"/>
          <w:szCs w:val="32"/>
          <w:lang w:bidi="ar-DZ"/>
        </w:rPr>
        <w:t xml:space="preserve">     </w:t>
      </w:r>
      <w:r w:rsidRPr="00034347">
        <w:rPr>
          <w:rFonts w:asciiTheme="majorBidi" w:hAnsiTheme="majorBidi" w:cs="Traditional Arabic" w:hint="cs"/>
          <w:b/>
          <w:bCs/>
          <w:sz w:val="32"/>
          <w:szCs w:val="32"/>
          <w:rtl/>
          <w:lang w:bidi="ar-DZ"/>
        </w:rPr>
        <w:t xml:space="preserve"> </w:t>
      </w:r>
      <w:r w:rsidR="000A4916">
        <w:rPr>
          <w:rFonts w:asciiTheme="majorBidi" w:hAnsiTheme="majorBidi" w:cs="Traditional Arabic" w:hint="cs"/>
          <w:b/>
          <w:bCs/>
          <w:sz w:val="32"/>
          <w:szCs w:val="32"/>
          <w:rtl/>
          <w:lang w:bidi="ar-DZ"/>
        </w:rPr>
        <w:t xml:space="preserve"> </w:t>
      </w:r>
      <w:r w:rsidR="0018306B">
        <w:rPr>
          <w:rFonts w:ascii="Arial" w:hAnsi="Arial" w:cs="Arial"/>
          <w:b/>
          <w:bCs/>
          <w:sz w:val="32"/>
          <w:szCs w:val="32"/>
          <w:lang w:bidi="ar-DZ"/>
        </w:rPr>
        <w:t>07</w:t>
      </w:r>
      <w:r w:rsidRPr="00034347">
        <w:rPr>
          <w:rFonts w:ascii="Arial" w:hAnsi="Arial" w:cs="Arial" w:hint="cs"/>
          <w:b/>
          <w:bCs/>
          <w:sz w:val="32"/>
          <w:szCs w:val="32"/>
          <w:rtl/>
        </w:rPr>
        <w:t xml:space="preserve">   </w:t>
      </w:r>
      <w:r w:rsidR="0018306B">
        <w:rPr>
          <w:rFonts w:asciiTheme="majorBidi" w:hAnsiTheme="majorBidi" w:cs="Traditional Arabic" w:hint="cs"/>
          <w:b/>
          <w:bCs/>
          <w:sz w:val="32"/>
          <w:szCs w:val="32"/>
          <w:rtl/>
          <w:lang w:bidi="ar-DZ"/>
        </w:rPr>
        <w:t>ديسمبر</w:t>
      </w:r>
      <w:r w:rsidRPr="00034347">
        <w:rPr>
          <w:rFonts w:asciiTheme="majorBidi" w:hAnsiTheme="majorBidi" w:cs="Traditional Arabic" w:hint="cs"/>
          <w:b/>
          <w:bCs/>
          <w:sz w:val="36"/>
          <w:szCs w:val="36"/>
          <w:rtl/>
          <w:lang w:bidi="ar-DZ"/>
        </w:rPr>
        <w:t xml:space="preserve"> </w:t>
      </w:r>
      <w:r w:rsidRPr="00034347">
        <w:rPr>
          <w:rFonts w:asciiTheme="majorBidi" w:hAnsiTheme="majorBidi" w:cs="Traditional Arabic" w:hint="cs"/>
          <w:sz w:val="36"/>
          <w:szCs w:val="36"/>
          <w:rtl/>
        </w:rPr>
        <w:t xml:space="preserve"> </w:t>
      </w:r>
      <w:r w:rsidRPr="00034347">
        <w:rPr>
          <w:rFonts w:ascii="Arial" w:hAnsi="Arial" w:cs="Arial"/>
          <w:b/>
          <w:bCs/>
          <w:sz w:val="32"/>
          <w:szCs w:val="32"/>
          <w:rtl/>
        </w:rPr>
        <w:t>1</w:t>
      </w:r>
      <w:r w:rsidRPr="00034347">
        <w:rPr>
          <w:rFonts w:ascii="Arial" w:hAnsi="Arial" w:cs="Arial" w:hint="cs"/>
          <w:b/>
          <w:bCs/>
          <w:sz w:val="32"/>
          <w:szCs w:val="32"/>
          <w:rtl/>
        </w:rPr>
        <w:t>8</w:t>
      </w:r>
      <w:r w:rsidRPr="00034347">
        <w:rPr>
          <w:rFonts w:ascii="Arial" w:hAnsi="Arial" w:cs="Arial"/>
          <w:b/>
          <w:bCs/>
          <w:sz w:val="32"/>
          <w:szCs w:val="32"/>
          <w:lang w:bidi="ar-DZ"/>
        </w:rPr>
        <w:t>20</w:t>
      </w:r>
      <w:r w:rsidRPr="00034347">
        <w:rPr>
          <w:rFonts w:asciiTheme="majorBidi" w:hAnsiTheme="majorBidi" w:cs="Traditional Arabic" w:hint="cs"/>
          <w:b/>
          <w:bCs/>
          <w:sz w:val="32"/>
          <w:szCs w:val="32"/>
          <w:rtl/>
          <w:lang w:bidi="ar-DZ"/>
        </w:rPr>
        <w:t xml:space="preserve">م   *            </w:t>
      </w:r>
      <w:r w:rsidRPr="00034347">
        <w:rPr>
          <w:rFonts w:ascii="Traditional Arabic" w:hAnsi="Traditional Arabic" w:cs="Traditional Arabic" w:hint="cs"/>
          <w:b/>
          <w:bCs/>
          <w:sz w:val="32"/>
          <w:szCs w:val="32"/>
          <w:rtl/>
          <w:lang w:bidi="ar-DZ"/>
        </w:rPr>
        <w:t>*</w:t>
      </w:r>
      <w:r w:rsidRPr="00034347">
        <w:rPr>
          <w:rFonts w:ascii="Traditional Arabic" w:hAnsi="Traditional Arabic" w:cs="DecoType Thuluth" w:hint="cs"/>
          <w:b/>
          <w:bCs/>
          <w:sz w:val="32"/>
          <w:szCs w:val="32"/>
          <w:rtl/>
          <w:lang w:bidi="ar-DZ"/>
        </w:rPr>
        <w:t xml:space="preserve"> </w:t>
      </w:r>
      <w:r w:rsidRPr="00A271C1">
        <w:rPr>
          <w:rFonts w:ascii="Amiri" w:hAnsi="Amiri" w:cs="Amiri"/>
          <w:b/>
          <w:bCs/>
          <w:sz w:val="36"/>
          <w:szCs w:val="36"/>
          <w:rtl/>
          <w:lang w:bidi="ar-DZ"/>
        </w:rPr>
        <w:t>مسجد المنير</w:t>
      </w:r>
      <w:r w:rsidRPr="00034347">
        <w:rPr>
          <w:rFonts w:ascii="Traditional Arabic" w:hAnsi="Traditional Arabic" w:cs="Traditional Arabic" w:hint="cs"/>
          <w:b/>
          <w:bCs/>
          <w:sz w:val="32"/>
          <w:szCs w:val="32"/>
          <w:rtl/>
          <w:lang w:bidi="ar-DZ"/>
        </w:rPr>
        <w:t xml:space="preserve">*  </w:t>
      </w:r>
      <w:r w:rsidRPr="00D25A70">
        <w:rPr>
          <w:rFonts w:ascii="Amiri" w:hAnsi="Amiri" w:cs="Amiri"/>
          <w:b/>
          <w:bCs/>
          <w:sz w:val="36"/>
          <w:szCs w:val="36"/>
          <w:rtl/>
          <w:lang w:bidi="ar-DZ"/>
        </w:rPr>
        <w:t>حي الضاية</w:t>
      </w:r>
      <w:r w:rsidRPr="00034347">
        <w:rPr>
          <w:rFonts w:ascii="Traditional Arabic" w:hAnsi="Traditional Arabic" w:cs="Traditional Arabic" w:hint="cs"/>
          <w:b/>
          <w:bCs/>
          <w:sz w:val="36"/>
          <w:szCs w:val="36"/>
          <w:rtl/>
          <w:lang w:bidi="ar-DZ"/>
        </w:rPr>
        <w:t xml:space="preserve"> </w:t>
      </w:r>
      <w:r w:rsidRPr="00034347">
        <w:rPr>
          <w:rFonts w:ascii="Traditional Arabic" w:hAnsi="Traditional Arabic" w:cs="arabswell_1" w:hint="cs"/>
          <w:b/>
          <w:bCs/>
          <w:sz w:val="36"/>
          <w:szCs w:val="36"/>
          <w:rtl/>
          <w:lang w:bidi="ar-DZ"/>
        </w:rPr>
        <w:t xml:space="preserve"> </w:t>
      </w:r>
      <w:r w:rsidRPr="00034347">
        <w:rPr>
          <w:rFonts w:cs="Traditional Arabic" w:hint="cs"/>
          <w:b/>
          <w:bCs/>
          <w:sz w:val="32"/>
          <w:szCs w:val="32"/>
          <w:rtl/>
        </w:rPr>
        <w:t>[</w:t>
      </w:r>
      <w:r w:rsidRPr="00034347">
        <w:rPr>
          <w:rFonts w:ascii="Traditional Arabic" w:hAnsi="Traditional Arabic" w:cs="Traditional Arabic" w:hint="cs"/>
          <w:b/>
          <w:bCs/>
          <w:sz w:val="32"/>
          <w:szCs w:val="32"/>
          <w:rtl/>
          <w:lang w:bidi="ar-DZ"/>
        </w:rPr>
        <w:t xml:space="preserve"> </w:t>
      </w:r>
      <w:r w:rsidRPr="00D25A70">
        <w:rPr>
          <w:rFonts w:ascii="Amiri" w:hAnsi="Amiri" w:cs="Amiri"/>
          <w:b/>
          <w:bCs/>
          <w:sz w:val="36"/>
          <w:szCs w:val="36"/>
          <w:rtl/>
          <w:lang w:bidi="ar-DZ"/>
        </w:rPr>
        <w:t>بن إ عزيز</w:t>
      </w:r>
      <w:r w:rsidRPr="00034347">
        <w:rPr>
          <w:rFonts w:cs="mohammad bold art 1" w:hint="cs"/>
          <w:b/>
          <w:bCs/>
          <w:sz w:val="36"/>
          <w:szCs w:val="36"/>
          <w:rtl/>
          <w:lang w:bidi="ar-DZ"/>
        </w:rPr>
        <w:t xml:space="preserve"> </w:t>
      </w:r>
      <w:r w:rsidRPr="00034347">
        <w:rPr>
          <w:rFonts w:cs="Traditional Arabic" w:hint="cs"/>
          <w:b/>
          <w:bCs/>
          <w:sz w:val="32"/>
          <w:szCs w:val="32"/>
          <w:rtl/>
        </w:rPr>
        <w:t>]</w:t>
      </w:r>
      <w:r>
        <w:rPr>
          <w:rFonts w:cs="mohammad bold art 1"/>
          <w:b/>
          <w:bCs/>
          <w:sz w:val="32"/>
          <w:szCs w:val="32"/>
          <w:lang w:bidi="ar-DZ"/>
        </w:rPr>
        <w:t xml:space="preserve">     </w:t>
      </w:r>
      <w:r w:rsidRPr="00034347">
        <w:rPr>
          <w:rFonts w:ascii="Traditional Arabic" w:hAnsi="Traditional Arabic" w:cs="Traditional Arabic" w:hint="cs"/>
          <w:b/>
          <w:bCs/>
          <w:sz w:val="32"/>
          <w:szCs w:val="32"/>
          <w:rtl/>
          <w:lang w:bidi="ar-DZ"/>
        </w:rPr>
        <w:t>*</w:t>
      </w:r>
      <w:r w:rsidRPr="00034347">
        <w:rPr>
          <w:rFonts w:ascii="Traditional Arabic" w:hAnsi="Traditional Arabic" w:cs="Traditional Arabic"/>
          <w:b/>
          <w:bCs/>
          <w:sz w:val="32"/>
          <w:szCs w:val="32"/>
          <w:lang w:bidi="ar-DZ"/>
        </w:rPr>
        <w:t xml:space="preserve"> </w:t>
      </w:r>
      <w:r w:rsidRPr="00034347">
        <w:rPr>
          <w:rFonts w:ascii="Traditional Arabic" w:hAnsi="Traditional Arabic" w:cs="Traditional Arabic" w:hint="cs"/>
          <w:b/>
          <w:bCs/>
          <w:sz w:val="32"/>
          <w:szCs w:val="32"/>
          <w:rtl/>
          <w:lang w:bidi="ar-DZ"/>
        </w:rPr>
        <w:t xml:space="preserve"> </w:t>
      </w:r>
      <w:r w:rsidRPr="00D25A70">
        <w:rPr>
          <w:rFonts w:ascii="Amiri" w:hAnsi="Amiri" w:cs="Amiri"/>
          <w:b/>
          <w:bCs/>
          <w:sz w:val="36"/>
          <w:szCs w:val="36"/>
          <w:rtl/>
          <w:lang w:bidi="ar-DZ"/>
        </w:rPr>
        <w:t>ولاية الجلفة</w:t>
      </w:r>
      <w:r>
        <w:rPr>
          <w:rFonts w:ascii="Traditional Arabic" w:hAnsi="Traditional Arabic" w:cs="Traditional Arabic"/>
          <w:b/>
          <w:bCs/>
          <w:sz w:val="36"/>
          <w:szCs w:val="36"/>
          <w:lang w:bidi="ar-DZ"/>
        </w:rPr>
        <w:t xml:space="preserve">  </w:t>
      </w:r>
      <w:r w:rsidR="00247017">
        <w:rPr>
          <w:rFonts w:ascii="Traditional Arabic" w:hAnsi="Traditional Arabic" w:cs="Traditional Arabic" w:hint="cs"/>
          <w:b/>
          <w:bCs/>
          <w:sz w:val="36"/>
          <w:szCs w:val="36"/>
          <w:rtl/>
          <w:lang w:bidi="ar-DZ"/>
        </w:rPr>
        <w:t xml:space="preserve"> </w:t>
      </w:r>
      <w:r w:rsidRPr="00034347">
        <w:rPr>
          <w:rFonts w:ascii="Traditional Arabic" w:hAnsi="Traditional Arabic" w:cs="Traditional Arabic" w:hint="cs"/>
          <w:b/>
          <w:bCs/>
          <w:sz w:val="32"/>
          <w:szCs w:val="32"/>
          <w:rtl/>
          <w:lang w:bidi="ar-DZ"/>
        </w:rPr>
        <w:t>*</w:t>
      </w:r>
      <w:r w:rsidRPr="00034347">
        <w:rPr>
          <w:rFonts w:ascii="Traditional Arabic" w:hAnsi="Traditional Arabic" w:cs="arabswell_1" w:hint="cs"/>
          <w:b/>
          <w:bCs/>
          <w:sz w:val="32"/>
          <w:szCs w:val="32"/>
          <w:rtl/>
          <w:lang w:bidi="ar-DZ"/>
        </w:rPr>
        <w:t xml:space="preserve">  </w:t>
      </w:r>
      <w:r w:rsidRPr="00D25A70">
        <w:rPr>
          <w:rFonts w:ascii="Amiri" w:hAnsi="Amiri" w:cs="Amiri"/>
          <w:b/>
          <w:bCs/>
          <w:sz w:val="36"/>
          <w:szCs w:val="36"/>
          <w:rtl/>
          <w:lang w:bidi="ar-DZ"/>
        </w:rPr>
        <w:t>الجمهورية الجزائرية</w:t>
      </w:r>
      <w:r w:rsidRPr="00034347">
        <w:rPr>
          <w:rFonts w:ascii="Traditional Arabic" w:hAnsi="Traditional Arabic" w:cs="Traditional Arabic" w:hint="cs"/>
          <w:b/>
          <w:bCs/>
          <w:sz w:val="36"/>
          <w:szCs w:val="36"/>
          <w:rtl/>
          <w:lang w:bidi="ar-DZ"/>
        </w:rPr>
        <w:t xml:space="preserve">     </w:t>
      </w:r>
      <w:r w:rsidRPr="00034347">
        <w:rPr>
          <w:rFonts w:ascii="Traditional Arabic" w:hAnsi="Traditional Arabic" w:cs="Traditional Arabic"/>
          <w:b/>
          <w:bCs/>
          <w:sz w:val="36"/>
          <w:szCs w:val="36"/>
          <w:lang w:bidi="ar-DZ"/>
        </w:rPr>
        <w:t xml:space="preserve"> </w:t>
      </w:r>
      <w:r w:rsidRPr="00034347">
        <w:rPr>
          <w:rFonts w:asciiTheme="majorBidi" w:hAnsiTheme="majorBidi" w:cs="Traditional Arabic" w:hint="cs"/>
          <w:b/>
          <w:bCs/>
          <w:sz w:val="32"/>
          <w:szCs w:val="32"/>
          <w:rtl/>
          <w:lang w:bidi="ar-DZ"/>
        </w:rPr>
        <w:t>*</w:t>
      </w:r>
      <w:r w:rsidRPr="00034347">
        <w:rPr>
          <w:rFonts w:ascii="Traditional Arabic" w:hAnsi="Traditional Arabic" w:cs="Samir_Khouaja_Maghribi" w:hint="cs"/>
          <w:b/>
          <w:bCs/>
          <w:sz w:val="32"/>
          <w:szCs w:val="32"/>
          <w:rtl/>
          <w:lang w:bidi="ar-DZ"/>
        </w:rPr>
        <w:t xml:space="preserve"> </w:t>
      </w:r>
    </w:p>
    <w:p w:rsidR="00687E74" w:rsidRDefault="00015A15" w:rsidP="00EA5C5B">
      <w:pPr>
        <w:pStyle w:val="3"/>
        <w:bidi/>
        <w:spacing w:before="0" w:beforeAutospacing="0" w:after="0" w:afterAutospacing="0"/>
        <w:ind w:right="680"/>
        <w:jc w:val="both"/>
        <w:rPr>
          <w:rFonts w:ascii="Traditional Arabic" w:hAnsi="Traditional Arabic" w:cs="Traditional Arabic"/>
          <w:sz w:val="32"/>
          <w:szCs w:val="32"/>
          <w:rtl/>
        </w:rPr>
      </w:pPr>
      <w:r w:rsidRPr="00EB790B">
        <w:rPr>
          <w:rFonts w:cs="mohammad bold art 1" w:hint="cs"/>
          <w:sz w:val="44"/>
          <w:szCs w:val="44"/>
          <w:rtl/>
        </w:rPr>
        <w:t>الخطبة الأولى</w:t>
      </w:r>
      <w:r>
        <w:rPr>
          <w:rFonts w:cs="mohammad bold art 1"/>
          <w:sz w:val="44"/>
          <w:szCs w:val="44"/>
        </w:rPr>
        <w:t xml:space="preserve"> </w:t>
      </w:r>
      <w:r w:rsidRPr="00EB790B">
        <w:rPr>
          <w:rFonts w:cs="mohammad bold art 1" w:hint="cs"/>
          <w:sz w:val="44"/>
          <w:szCs w:val="44"/>
          <w:rtl/>
        </w:rPr>
        <w:t>:</w:t>
      </w:r>
      <w:r w:rsidR="0031797D" w:rsidRPr="0031797D">
        <w:rPr>
          <w:rFonts w:ascii="Traditional Arabic" w:hAnsi="Traditional Arabic" w:cs="Traditional Arabic" w:hint="cs"/>
          <w:sz w:val="32"/>
          <w:szCs w:val="32"/>
          <w:rtl/>
        </w:rPr>
        <w:t xml:space="preserve"> </w:t>
      </w:r>
      <w:r w:rsidR="00216BBF">
        <w:rPr>
          <w:rFonts w:ascii="Traditional Arabic" w:hAnsi="Traditional Arabic" w:cs="Traditional Arabic" w:hint="cs"/>
          <w:sz w:val="32"/>
          <w:szCs w:val="32"/>
          <w:rtl/>
          <w:lang w:bidi="ar-DZ"/>
        </w:rPr>
        <w:t xml:space="preserve">أيُّها الإخوة الكرام </w:t>
      </w:r>
      <w:r w:rsidR="00E962FA">
        <w:rPr>
          <w:rFonts w:ascii="Traditional Arabic" w:hAnsi="Traditional Arabic" w:cs="Traditional Arabic" w:hint="cs"/>
          <w:sz w:val="32"/>
          <w:szCs w:val="32"/>
          <w:rtl/>
          <w:lang w:bidi="ar-DZ"/>
        </w:rPr>
        <w:t>:من طلب آمنًا وأمانًا،من</w:t>
      </w:r>
      <w:r w:rsidR="00E962FA">
        <w:rPr>
          <w:rFonts w:ascii="Traditional Arabic" w:hAnsi="Traditional Arabic" w:cs="Traditional Arabic"/>
          <w:sz w:val="32"/>
          <w:szCs w:val="32"/>
          <w:lang w:bidi="ar-DZ"/>
        </w:rPr>
        <w:t xml:space="preserve"> </w:t>
      </w:r>
      <w:r w:rsidR="00E962FA">
        <w:rPr>
          <w:rFonts w:ascii="Traditional Arabic" w:hAnsi="Traditional Arabic" w:cs="Traditional Arabic" w:hint="cs"/>
          <w:sz w:val="32"/>
          <w:szCs w:val="32"/>
          <w:rtl/>
          <w:lang w:bidi="ar-DZ"/>
        </w:rPr>
        <w:t>طلب</w:t>
      </w:r>
      <w:r w:rsidR="00E962FA" w:rsidRPr="00E962FA">
        <w:rPr>
          <w:rFonts w:ascii="Traditional Arabic" w:hAnsi="Traditional Arabic" w:cs="Traditional Arabic" w:hint="cs"/>
          <w:sz w:val="32"/>
          <w:szCs w:val="32"/>
          <w:rtl/>
          <w:lang w:bidi="ar-DZ"/>
        </w:rPr>
        <w:t xml:space="preserve"> </w:t>
      </w:r>
      <w:r w:rsidR="00E962FA">
        <w:rPr>
          <w:rFonts w:ascii="Traditional Arabic" w:hAnsi="Traditional Arabic" w:cs="Traditional Arabic" w:hint="cs"/>
          <w:sz w:val="32"/>
          <w:szCs w:val="32"/>
          <w:rtl/>
          <w:lang w:bidi="ar-DZ"/>
        </w:rPr>
        <w:t>تأمين</w:t>
      </w:r>
      <w:r w:rsidR="00C2321F" w:rsidRPr="00C2321F">
        <w:rPr>
          <w:rFonts w:ascii="Traditional Arabic" w:hAnsi="Traditional Arabic" w:cs="Traditional Arabic" w:hint="cs"/>
          <w:sz w:val="32"/>
          <w:szCs w:val="32"/>
          <w:rtl/>
          <w:lang w:bidi="ar-DZ"/>
        </w:rPr>
        <w:t xml:space="preserve"> </w:t>
      </w:r>
      <w:r w:rsidR="00C2321F">
        <w:rPr>
          <w:rFonts w:ascii="Traditional Arabic" w:hAnsi="Traditional Arabic" w:cs="Traditional Arabic" w:hint="cs"/>
          <w:sz w:val="32"/>
          <w:szCs w:val="32"/>
          <w:rtl/>
          <w:lang w:bidi="ar-DZ"/>
        </w:rPr>
        <w:t>المستقبل</w:t>
      </w:r>
    </w:p>
    <w:p w:rsidR="000D102E" w:rsidRDefault="00E962FA" w:rsidP="000D102E">
      <w:pPr>
        <w:pStyle w:val="3"/>
        <w:bidi/>
        <w:spacing w:before="0" w:beforeAutospacing="0" w:after="0" w:afterAutospacing="0"/>
        <w:ind w:left="425" w:right="709"/>
        <w:jc w:val="both"/>
        <w:rPr>
          <w:rFonts w:cs="Traditional Arabic" w:hint="cs"/>
          <w:color w:val="000000"/>
          <w:sz w:val="36"/>
          <w:szCs w:val="32"/>
          <w:rtl/>
        </w:rPr>
      </w:pPr>
      <w:r>
        <w:rPr>
          <w:rFonts w:ascii="Traditional Arabic" w:hAnsi="Traditional Arabic" w:cs="Traditional Arabic" w:hint="cs"/>
          <w:sz w:val="32"/>
          <w:szCs w:val="32"/>
          <w:rtl/>
          <w:lang w:bidi="ar-DZ"/>
        </w:rPr>
        <w:t xml:space="preserve">فعليه </w:t>
      </w:r>
      <w:r w:rsidR="00670569">
        <w:rPr>
          <w:rFonts w:ascii="Traditional Arabic" w:hAnsi="Traditional Arabic" w:cs="Traditional Arabic" w:hint="cs"/>
          <w:sz w:val="32"/>
          <w:szCs w:val="32"/>
          <w:rtl/>
          <w:lang w:bidi="ar-DZ"/>
        </w:rPr>
        <w:t>بطاعة الله تعالى</w:t>
      </w:r>
      <w:r w:rsidR="00E05DF9" w:rsidRPr="00E05DF9">
        <w:rPr>
          <w:rFonts w:cs="Traditional Arabic"/>
          <w:color w:val="000000"/>
          <w:sz w:val="36"/>
          <w:szCs w:val="32"/>
          <w:rtl/>
        </w:rPr>
        <w:t xml:space="preserve"> </w:t>
      </w:r>
      <w:r w:rsidR="00451D27">
        <w:rPr>
          <w:rFonts w:cs="Traditional Arabic" w:hint="cs"/>
          <w:color w:val="000000"/>
          <w:sz w:val="36"/>
          <w:szCs w:val="32"/>
          <w:rtl/>
        </w:rPr>
        <w:t>،</w:t>
      </w:r>
      <w:r w:rsidR="00CF4416">
        <w:rPr>
          <w:rFonts w:cs="Traditional Arabic" w:hint="cs"/>
          <w:color w:val="000000"/>
          <w:sz w:val="36"/>
          <w:szCs w:val="32"/>
          <w:rtl/>
        </w:rPr>
        <w:t>قال عمر بن العزيز</w:t>
      </w:r>
      <w:r w:rsidR="000A4DF3" w:rsidRPr="000A4DF3">
        <w:rPr>
          <w:sz w:val="32"/>
          <w:szCs w:val="32"/>
          <w:rtl/>
        </w:rPr>
        <w:sym w:font="AGA Arabesque" w:char="F074"/>
      </w:r>
      <w:r w:rsidR="008C4CD2" w:rsidRPr="00787FA0">
        <w:rPr>
          <w:rFonts w:hint="cs"/>
          <w:b w:val="0"/>
          <w:bCs w:val="0"/>
          <w:sz w:val="32"/>
          <w:szCs w:val="32"/>
          <w:rtl/>
        </w:rPr>
        <w:t>(</w:t>
      </w:r>
      <w:r w:rsidR="00CF4416">
        <w:rPr>
          <w:rFonts w:cs="Traditional Arabic" w:hint="cs"/>
          <w:color w:val="000000"/>
          <w:sz w:val="36"/>
          <w:szCs w:val="32"/>
          <w:rtl/>
        </w:rPr>
        <w:t xml:space="preserve"> ألا ترون أنكم في أسلاب الهالكين،وسيخلفها من  بعدكم الباقون ،وكذالك حتى تردوا إلى خير الوارثين، ألا</w:t>
      </w:r>
      <w:r w:rsidR="008C4CD2">
        <w:rPr>
          <w:rFonts w:cs="Traditional Arabic"/>
          <w:color w:val="000000"/>
          <w:sz w:val="36"/>
          <w:szCs w:val="32"/>
        </w:rPr>
        <w:t xml:space="preserve"> </w:t>
      </w:r>
      <w:r w:rsidR="00CF4416">
        <w:rPr>
          <w:rFonts w:cs="Traditional Arabic" w:hint="cs"/>
          <w:color w:val="000000"/>
          <w:sz w:val="36"/>
          <w:szCs w:val="32"/>
          <w:rtl/>
        </w:rPr>
        <w:t xml:space="preserve">ترون أنكم في كل يوم وليلة تشيعون غاديا ورائحا إلى الله </w:t>
      </w:r>
      <w:r w:rsidR="00D8597B">
        <w:rPr>
          <w:rFonts w:cs="Traditional Arabic" w:hint="cs"/>
          <w:color w:val="000000"/>
          <w:sz w:val="36"/>
          <w:szCs w:val="32"/>
          <w:rtl/>
        </w:rPr>
        <w:t>،قد خلع الأسلاب،وفارق الأحباب ووجه للحساب</w:t>
      </w:r>
      <w:r w:rsidR="009D3B8E">
        <w:rPr>
          <w:rFonts w:cs="Traditional Arabic" w:hint="cs"/>
          <w:color w:val="000000"/>
          <w:sz w:val="36"/>
          <w:szCs w:val="32"/>
          <w:rtl/>
        </w:rPr>
        <w:t xml:space="preserve"> ،غنيا عما ترك، فقيرا</w:t>
      </w:r>
      <w:r w:rsidR="00CF4416">
        <w:rPr>
          <w:rFonts w:cs="Traditional Arabic" w:hint="cs"/>
          <w:color w:val="000000"/>
          <w:sz w:val="36"/>
          <w:szCs w:val="32"/>
          <w:rtl/>
        </w:rPr>
        <w:t xml:space="preserve"> </w:t>
      </w:r>
      <w:r w:rsidR="009D3B8E">
        <w:rPr>
          <w:rFonts w:cs="Traditional Arabic" w:hint="cs"/>
          <w:color w:val="000000"/>
          <w:sz w:val="36"/>
          <w:szCs w:val="32"/>
          <w:rtl/>
        </w:rPr>
        <w:t xml:space="preserve">إلى ما قدم </w:t>
      </w:r>
      <w:r w:rsidR="00451D27">
        <w:rPr>
          <w:rFonts w:cs="Traditional Arabic" w:hint="cs"/>
          <w:color w:val="000000"/>
          <w:sz w:val="36"/>
          <w:szCs w:val="32"/>
          <w:rtl/>
        </w:rPr>
        <w:t>إنَّا الآمان غدا لمن باع قليلا بكثير،ونافذًا بباقٍ</w:t>
      </w:r>
      <w:r w:rsidR="008C4CD2" w:rsidRPr="008C4CD2">
        <w:rPr>
          <w:rFonts w:hint="cs"/>
          <w:b w:val="0"/>
          <w:bCs w:val="0"/>
          <w:sz w:val="32"/>
          <w:szCs w:val="32"/>
          <w:rtl/>
        </w:rPr>
        <w:t>)</w:t>
      </w:r>
      <w:r w:rsidR="00C2321F">
        <w:rPr>
          <w:rFonts w:cs="Traditional Arabic" w:hint="cs"/>
          <w:color w:val="000000"/>
          <w:sz w:val="36"/>
          <w:szCs w:val="32"/>
          <w:rtl/>
          <w:lang w:bidi="ar-DZ"/>
        </w:rPr>
        <w:t xml:space="preserve">،قال عمر بن الخطاب </w:t>
      </w:r>
      <w:r w:rsidR="000A4DF3" w:rsidRPr="000A4DF3">
        <w:rPr>
          <w:sz w:val="32"/>
          <w:szCs w:val="32"/>
          <w:rtl/>
        </w:rPr>
        <w:sym w:font="AGA Arabesque" w:char="F074"/>
      </w:r>
      <w:r w:rsidR="000A4DF3" w:rsidRPr="002D6EAD">
        <w:rPr>
          <w:b w:val="0"/>
          <w:bCs w:val="0"/>
          <w:sz w:val="40"/>
          <w:szCs w:val="40"/>
          <w:rtl/>
        </w:rPr>
        <w:t xml:space="preserve"> </w:t>
      </w:r>
      <w:r w:rsidR="008C4CD2" w:rsidRPr="00787FA0">
        <w:rPr>
          <w:rFonts w:hint="cs"/>
          <w:b w:val="0"/>
          <w:bCs w:val="0"/>
          <w:sz w:val="32"/>
          <w:szCs w:val="32"/>
          <w:rtl/>
        </w:rPr>
        <w:t>(</w:t>
      </w:r>
      <w:r w:rsidR="00C2321F">
        <w:rPr>
          <w:rFonts w:cs="Traditional Arabic" w:hint="cs"/>
          <w:color w:val="000000"/>
          <w:sz w:val="36"/>
          <w:szCs w:val="32"/>
          <w:rtl/>
          <w:lang w:bidi="ar-DZ"/>
        </w:rPr>
        <w:t xml:space="preserve">ليس بينكم وبين الله نسب ،أنتم عباده وهو ربكم </w:t>
      </w:r>
      <w:r w:rsidR="00B02A74">
        <w:rPr>
          <w:rFonts w:cs="Traditional Arabic" w:hint="cs"/>
          <w:color w:val="000000"/>
          <w:sz w:val="36"/>
          <w:szCs w:val="32"/>
          <w:rtl/>
          <w:lang w:bidi="ar-DZ"/>
        </w:rPr>
        <w:t xml:space="preserve">،تنالون ماعنده بطاعته ،فعليكم بطاعة الله </w:t>
      </w:r>
      <w:r w:rsidR="00B30B2D">
        <w:rPr>
          <w:rFonts w:cs="Traditional Arabic" w:hint="cs"/>
          <w:color w:val="000000"/>
          <w:sz w:val="36"/>
          <w:szCs w:val="32"/>
          <w:rtl/>
          <w:lang w:bidi="ar-DZ"/>
        </w:rPr>
        <w:t>،واستقيموا يرحمكم الله</w:t>
      </w:r>
      <w:r w:rsidR="000A4916">
        <w:rPr>
          <w:rFonts w:cs="Traditional Arabic" w:hint="cs"/>
          <w:color w:val="000000"/>
          <w:sz w:val="36"/>
          <w:szCs w:val="32"/>
          <w:rtl/>
          <w:lang w:bidi="ar-DZ"/>
        </w:rPr>
        <w:t xml:space="preserve"> ،تنالوا الأمن والأمان اليوم وغدا بإذن الله تعالى إن كان في العمر بقية </w:t>
      </w:r>
      <w:r w:rsidR="008C4CD2" w:rsidRPr="008C4CD2">
        <w:rPr>
          <w:rFonts w:hint="cs"/>
          <w:b w:val="0"/>
          <w:bCs w:val="0"/>
          <w:sz w:val="32"/>
          <w:szCs w:val="32"/>
          <w:rtl/>
        </w:rPr>
        <w:t>)</w:t>
      </w:r>
      <w:r w:rsidR="002A43E5" w:rsidRPr="002A43E5">
        <w:rPr>
          <w:rFonts w:ascii="Traditional Arabic" w:hAnsi="Traditional Arabic" w:cs="Traditional Arabic"/>
          <w:sz w:val="32"/>
          <w:szCs w:val="32"/>
          <w:rtl/>
          <w:lang w:bidi="ar-DZ"/>
        </w:rPr>
        <w:t xml:space="preserve"> </w:t>
      </w:r>
      <w:r w:rsidR="002A43E5">
        <w:rPr>
          <w:rFonts w:ascii="Traditional Arabic" w:hAnsi="Traditional Arabic" w:cs="Traditional Arabic"/>
          <w:sz w:val="32"/>
          <w:szCs w:val="32"/>
          <w:rtl/>
          <w:lang w:bidi="ar-DZ"/>
        </w:rPr>
        <w:t>إنَّ  الخوف على مستقبل ذريتك</w:t>
      </w:r>
      <w:r w:rsidR="002A43E5">
        <w:rPr>
          <w:b w:val="0"/>
          <w:bCs w:val="0"/>
          <w:sz w:val="32"/>
          <w:szCs w:val="32"/>
        </w:rPr>
        <w:t xml:space="preserve"> </w:t>
      </w:r>
      <w:r w:rsidR="002A43E5">
        <w:rPr>
          <w:b w:val="0"/>
          <w:bCs w:val="0"/>
          <w:sz w:val="32"/>
          <w:szCs w:val="32"/>
          <w:rtl/>
          <w:lang w:bidi="ar-DZ"/>
        </w:rPr>
        <w:t xml:space="preserve"> </w:t>
      </w:r>
      <w:r w:rsidR="00A11996" w:rsidRPr="00A11996">
        <w:rPr>
          <w:rFonts w:ascii="Traditional Arabic" w:hAnsi="Traditional Arabic" w:cs="Traditional Arabic"/>
          <w:sz w:val="32"/>
          <w:szCs w:val="32"/>
          <w:rtl/>
          <w:lang w:bidi="ar-DZ"/>
        </w:rPr>
        <w:t>يدفعك دفعاً لتقوى الله</w:t>
      </w:r>
      <w:r w:rsidR="00A11996">
        <w:rPr>
          <w:rFonts w:ascii="Traditional Arabic" w:hAnsi="Traditional Arabic" w:cs="Traditional Arabic" w:hint="cs"/>
          <w:sz w:val="32"/>
          <w:szCs w:val="32"/>
          <w:rtl/>
          <w:lang w:bidi="ar-DZ"/>
        </w:rPr>
        <w:t xml:space="preserve"> قال جلاَّوعلا{</w:t>
      </w:r>
      <w:r w:rsidR="00301AC1" w:rsidRPr="00C90A98">
        <w:rPr>
          <w:rFonts w:cs="Traditional Arabic"/>
          <w:color w:val="000000"/>
          <w:sz w:val="36"/>
          <w:szCs w:val="32"/>
          <w:rtl/>
        </w:rPr>
        <w:t>وَلْيَخْشَ الَّذِينَ لَوْ تَرَكُوا مِنْ خَلْفِهِمْ ذُرِّيَّةً ضِعَافًا خَافُوا عَلَيْهِمْ فَلْيَتَّقُوا اللَّهَ وَلْيَقُولُوا قَوْلًا سَدِيدًا (9)</w:t>
      </w:r>
      <w:r w:rsidR="00301AC1">
        <w:rPr>
          <w:rFonts w:cs="Traditional Arabic" w:hint="cs"/>
          <w:color w:val="000000"/>
          <w:sz w:val="36"/>
          <w:szCs w:val="32"/>
          <w:rtl/>
        </w:rPr>
        <w:t>}</w:t>
      </w:r>
      <w:r w:rsidR="000B12BC">
        <w:rPr>
          <w:rFonts w:cs="Traditional Arabic" w:hint="cs"/>
          <w:color w:val="000000"/>
          <w:sz w:val="36"/>
          <w:szCs w:val="32"/>
          <w:rtl/>
        </w:rPr>
        <w:t xml:space="preserve"> وحفظ الأبناء بصلاح الآبأء</w:t>
      </w:r>
      <w:r w:rsidR="005B4785" w:rsidRPr="005B4785">
        <w:rPr>
          <w:rFonts w:ascii="Traditional Arabic" w:hAnsi="Traditional Arabic" w:cs="Traditional Arabic" w:hint="cs"/>
          <w:sz w:val="32"/>
          <w:szCs w:val="32"/>
          <w:rtl/>
          <w:lang w:bidi="ar-DZ"/>
        </w:rPr>
        <w:t xml:space="preserve"> </w:t>
      </w:r>
      <w:r w:rsidR="005B4785">
        <w:rPr>
          <w:rFonts w:ascii="Traditional Arabic" w:hAnsi="Traditional Arabic" w:cs="Traditional Arabic" w:hint="cs"/>
          <w:sz w:val="32"/>
          <w:szCs w:val="32"/>
          <w:rtl/>
          <w:lang w:bidi="ar-DZ"/>
        </w:rPr>
        <w:t xml:space="preserve">قال جلاَّوعلا </w:t>
      </w:r>
      <w:r w:rsidR="000B12BC">
        <w:rPr>
          <w:rFonts w:ascii="Traditional Arabic" w:hAnsi="Traditional Arabic" w:cs="Traditional Arabic" w:hint="cs"/>
          <w:sz w:val="32"/>
          <w:szCs w:val="32"/>
          <w:rtl/>
          <w:lang w:bidi="ar-DZ"/>
        </w:rPr>
        <w:t>{</w:t>
      </w:r>
      <w:r w:rsidR="000B12BC" w:rsidRPr="000B12BC">
        <w:rPr>
          <w:rFonts w:cs="Traditional Arabic"/>
          <w:color w:val="000000"/>
          <w:sz w:val="36"/>
          <w:szCs w:val="32"/>
          <w:rtl/>
        </w:rPr>
        <w:t>وَأَمَّا الْجِدَارُ فَكَانَ لِغُلَامَيْنِ يَتِيمَيْنِ فِي الْمَدِينَةِ وَكَانَ تَحْتَهُ كَنْزٌ لَهُمَا وَكَانَ أَبُوهُمَا صَالِحًا</w:t>
      </w:r>
      <w:r w:rsidR="000B12BC">
        <w:rPr>
          <w:rFonts w:cs="Traditional Arabic" w:hint="cs"/>
          <w:color w:val="000000"/>
          <w:sz w:val="36"/>
          <w:szCs w:val="32"/>
          <w:rtl/>
        </w:rPr>
        <w:t>}</w:t>
      </w:r>
      <w:r w:rsidR="00884E24">
        <w:rPr>
          <w:rFonts w:cs="Traditional Arabic" w:hint="cs"/>
          <w:color w:val="000000"/>
          <w:sz w:val="36"/>
          <w:szCs w:val="32"/>
          <w:rtl/>
        </w:rPr>
        <w:t xml:space="preserve">إن وسع الله عليك في الخيرات والأرزاق من الحلال فلا حرج عليك أبدا أن تترك لأولادك </w:t>
      </w:r>
      <w:r w:rsidR="0066693E">
        <w:rPr>
          <w:rFonts w:cs="Traditional Arabic" w:hint="cs"/>
          <w:color w:val="000000"/>
          <w:sz w:val="36"/>
          <w:szCs w:val="32"/>
          <w:rtl/>
        </w:rPr>
        <w:t xml:space="preserve"> </w:t>
      </w:r>
      <w:r w:rsidR="00884E24">
        <w:rPr>
          <w:rFonts w:cs="Traditional Arabic" w:hint="cs"/>
          <w:color w:val="000000"/>
          <w:sz w:val="36"/>
          <w:szCs w:val="32"/>
          <w:rtl/>
        </w:rPr>
        <w:t>مالا</w:t>
      </w:r>
      <w:r w:rsidR="00D538FB">
        <w:rPr>
          <w:rFonts w:cs="Traditional Arabic" w:hint="cs"/>
          <w:color w:val="000000"/>
          <w:sz w:val="36"/>
          <w:szCs w:val="32"/>
          <w:rtl/>
        </w:rPr>
        <w:t xml:space="preserve"> ينتفعون به وهذا كما قال النبي </w:t>
      </w:r>
      <w:r w:rsidR="00D538FB" w:rsidRPr="00905981">
        <w:rPr>
          <w:rFonts w:ascii="Lotus Linotype" w:hAnsi="Lotus Linotype"/>
          <w:color w:val="000000"/>
          <w:sz w:val="36"/>
          <w:szCs w:val="36"/>
        </w:rPr>
        <w:sym w:font="AGA Arabesque" w:char="F072"/>
      </w:r>
      <w:r w:rsidR="00D538FB">
        <w:rPr>
          <w:rFonts w:ascii="Traditional Arabic" w:hAnsi="Traditional Arabic" w:cs="Traditional Arabic" w:hint="cs"/>
          <w:color w:val="000000"/>
          <w:sz w:val="32"/>
          <w:szCs w:val="32"/>
          <w:rtl/>
          <w:lang w:bidi="ar-DZ"/>
        </w:rPr>
        <w:t xml:space="preserve"> </w:t>
      </w:r>
      <w:r w:rsidR="00B5020C" w:rsidRPr="00B5020C">
        <w:rPr>
          <w:rFonts w:ascii="Traditional Arabic" w:hAnsi="Traditional Arabic" w:cs="Traditional Arabic"/>
          <w:color w:val="000000"/>
          <w:sz w:val="32"/>
          <w:szCs w:val="32"/>
          <w:rtl/>
        </w:rPr>
        <w:t>لسعد بن أبي وقاص</w:t>
      </w:r>
      <w:r w:rsidR="00B5020C">
        <w:rPr>
          <w:rFonts w:ascii="Traditional Arabic" w:hAnsi="Traditional Arabic" w:cs="Traditional Arabic" w:hint="cs"/>
          <w:color w:val="000000"/>
          <w:sz w:val="32"/>
          <w:szCs w:val="32"/>
          <w:rtl/>
        </w:rPr>
        <w:t xml:space="preserve"> عندما همَّ أن يتصدق بكل ماله</w:t>
      </w:r>
      <w:r w:rsidR="00E2253F">
        <w:rPr>
          <w:rFonts w:ascii="Traditional Arabic" w:hAnsi="Traditional Arabic" w:cs="Traditional Arabic" w:hint="cs"/>
          <w:color w:val="000000"/>
          <w:sz w:val="32"/>
          <w:szCs w:val="32"/>
          <w:rtl/>
        </w:rPr>
        <w:t xml:space="preserve"> {إنك إن تذر ورثتك </w:t>
      </w:r>
      <w:r w:rsidR="00DF212A">
        <w:rPr>
          <w:rFonts w:ascii="Traditional Arabic" w:hAnsi="Traditional Arabic" w:cs="Traditional Arabic" w:hint="cs"/>
          <w:color w:val="000000"/>
          <w:sz w:val="32"/>
          <w:szCs w:val="32"/>
          <w:rtl/>
        </w:rPr>
        <w:t>أغنياء خير لك من أن تذرهم عالة يتكففون النَّاس</w:t>
      </w:r>
      <w:r w:rsidR="00602637">
        <w:rPr>
          <w:rFonts w:cs="Traditional Arabic" w:hint="cs"/>
          <w:color w:val="000000"/>
          <w:sz w:val="36"/>
          <w:szCs w:val="32"/>
          <w:rtl/>
        </w:rPr>
        <w:t>}</w:t>
      </w:r>
      <w:r w:rsidR="003D1507">
        <w:rPr>
          <w:rFonts w:ascii="Traditional Arabic" w:hAnsi="Traditional Arabic" w:cs="Traditional Arabic" w:hint="cs"/>
          <w:color w:val="000000"/>
          <w:sz w:val="32"/>
          <w:szCs w:val="32"/>
          <w:rtl/>
          <w:lang w:bidi="ar-DZ"/>
        </w:rPr>
        <w:t>، وقال</w:t>
      </w:r>
      <w:r w:rsidR="00D538FB" w:rsidRPr="00D538FB">
        <w:rPr>
          <w:rFonts w:cs="Traditional Arabic" w:hint="cs"/>
          <w:color w:val="000000"/>
          <w:sz w:val="36"/>
          <w:szCs w:val="32"/>
          <w:rtl/>
        </w:rPr>
        <w:t xml:space="preserve"> </w:t>
      </w:r>
      <w:r w:rsidR="00D538FB">
        <w:rPr>
          <w:rFonts w:cs="Traditional Arabic" w:hint="cs"/>
          <w:color w:val="000000"/>
          <w:sz w:val="36"/>
          <w:szCs w:val="32"/>
          <w:rtl/>
        </w:rPr>
        <w:t xml:space="preserve">النبي </w:t>
      </w:r>
      <w:r w:rsidR="00D538FB" w:rsidRPr="00905981">
        <w:rPr>
          <w:rFonts w:ascii="Lotus Linotype" w:hAnsi="Lotus Linotype"/>
          <w:color w:val="000000"/>
          <w:sz w:val="36"/>
          <w:szCs w:val="36"/>
        </w:rPr>
        <w:sym w:font="AGA Arabesque" w:char="F072"/>
      </w:r>
      <w:r w:rsidR="003D1507">
        <w:rPr>
          <w:rFonts w:ascii="Traditional Arabic" w:hAnsi="Traditional Arabic" w:cs="Traditional Arabic" w:hint="cs"/>
          <w:color w:val="000000"/>
          <w:sz w:val="32"/>
          <w:szCs w:val="32"/>
          <w:rtl/>
          <w:lang w:bidi="ar-DZ"/>
        </w:rPr>
        <w:t xml:space="preserve"> لكعب بن</w:t>
      </w:r>
      <w:r w:rsidR="00D538FB">
        <w:rPr>
          <w:rFonts w:ascii="Traditional Arabic" w:hAnsi="Traditional Arabic" w:cs="Traditional Arabic" w:hint="cs"/>
          <w:color w:val="000000"/>
          <w:sz w:val="32"/>
          <w:szCs w:val="32"/>
          <w:rtl/>
          <w:lang w:bidi="ar-DZ"/>
        </w:rPr>
        <w:t xml:space="preserve"> </w:t>
      </w:r>
      <w:r w:rsidR="003D1507">
        <w:rPr>
          <w:rFonts w:ascii="Traditional Arabic" w:hAnsi="Traditional Arabic" w:cs="Traditional Arabic" w:hint="cs"/>
          <w:color w:val="000000"/>
          <w:sz w:val="32"/>
          <w:szCs w:val="32"/>
          <w:rtl/>
          <w:lang w:bidi="ar-DZ"/>
        </w:rPr>
        <w:t>مالك</w:t>
      </w:r>
      <w:r w:rsidR="00D538FB">
        <w:rPr>
          <w:rFonts w:ascii="Traditional Arabic" w:hAnsi="Traditional Arabic" w:cs="Traditional Arabic" w:hint="cs"/>
          <w:color w:val="000000"/>
          <w:sz w:val="32"/>
          <w:szCs w:val="32"/>
          <w:rtl/>
          <w:lang w:bidi="ar-DZ"/>
        </w:rPr>
        <w:t xml:space="preserve"> لما أراد أن يتصدق بكل ماله عندما تاب الله عليه،</w:t>
      </w:r>
      <w:r w:rsidR="00D538FB">
        <w:rPr>
          <w:rFonts w:ascii="Traditional Arabic" w:hAnsi="Traditional Arabic" w:cs="Traditional Arabic" w:hint="cs"/>
          <w:color w:val="000000"/>
          <w:sz w:val="32"/>
          <w:szCs w:val="32"/>
          <w:rtl/>
        </w:rPr>
        <w:t>{</w:t>
      </w:r>
      <w:r w:rsidR="00602637">
        <w:rPr>
          <w:rFonts w:ascii="Traditional Arabic" w:hAnsi="Traditional Arabic" w:cs="Traditional Arabic" w:hint="cs"/>
          <w:color w:val="000000"/>
          <w:sz w:val="32"/>
          <w:szCs w:val="32"/>
          <w:rtl/>
        </w:rPr>
        <w:t>أمسك عليك بعض مالك فهو خير لك</w:t>
      </w:r>
      <w:r w:rsidR="00602637">
        <w:rPr>
          <w:rFonts w:cs="Traditional Arabic" w:hint="cs"/>
          <w:color w:val="000000"/>
          <w:sz w:val="36"/>
          <w:szCs w:val="32"/>
          <w:rtl/>
        </w:rPr>
        <w:t>}</w:t>
      </w:r>
      <w:r w:rsidR="00B76FB0">
        <w:rPr>
          <w:rFonts w:cs="Traditional Arabic" w:hint="cs"/>
          <w:color w:val="000000"/>
          <w:sz w:val="36"/>
          <w:szCs w:val="32"/>
          <w:rtl/>
        </w:rPr>
        <w:t xml:space="preserve"> </w:t>
      </w:r>
      <w:r w:rsidR="000D102E">
        <w:rPr>
          <w:rFonts w:cs="Traditional Arabic" w:hint="cs"/>
          <w:color w:val="000000"/>
          <w:sz w:val="36"/>
          <w:szCs w:val="32"/>
          <w:rtl/>
        </w:rPr>
        <w:t>"</w:t>
      </w:r>
      <w:r w:rsidR="00CC2272">
        <w:rPr>
          <w:rFonts w:cs="Traditional Arabic" w:hint="cs"/>
          <w:color w:val="000000"/>
          <w:sz w:val="36"/>
          <w:szCs w:val="32"/>
          <w:rtl/>
          <w:lang w:bidi="ar-DZ"/>
        </w:rPr>
        <w:t xml:space="preserve">ولما كان المرض الذي مات فيه عمر بن عبد العزيز </w:t>
      </w:r>
      <w:r w:rsidR="009B5C84">
        <w:rPr>
          <w:rFonts w:cs="Traditional Arabic" w:hint="cs"/>
          <w:color w:val="000000"/>
          <w:sz w:val="36"/>
          <w:szCs w:val="32"/>
          <w:rtl/>
          <w:lang w:bidi="ar-DZ"/>
        </w:rPr>
        <w:t>دخل عليه مسلمة بن عبد الملك فقال ياأمير المؤمنين إنك أفقرت أفواه ولدك</w:t>
      </w:r>
      <w:r w:rsidR="004D245F">
        <w:rPr>
          <w:rFonts w:cs="Traditional Arabic" w:hint="cs"/>
          <w:color w:val="000000"/>
          <w:sz w:val="36"/>
          <w:szCs w:val="32"/>
          <w:rtl/>
          <w:lang w:bidi="ar-DZ"/>
        </w:rPr>
        <w:t xml:space="preserve"> من هذا المال ،وتركتهم عيلة لاشي</w:t>
      </w:r>
      <w:r w:rsidR="002B51DB">
        <w:rPr>
          <w:rFonts w:ascii="Arabic Typesetting" w:hAnsi="Arabic Typesetting" w:cs="Traditional Arabic" w:hint="cs"/>
          <w:szCs w:val="32"/>
          <w:rtl/>
        </w:rPr>
        <w:t>ء لهم فلو وصيت بهم إليَّ وإلى نظرائي من أهل بيتك</w:t>
      </w:r>
      <w:r w:rsidR="00FD4165">
        <w:rPr>
          <w:rFonts w:ascii="Arabic Typesetting" w:hAnsi="Arabic Typesetting" w:cs="Traditional Arabic" w:hint="cs"/>
          <w:szCs w:val="32"/>
          <w:rtl/>
        </w:rPr>
        <w:t xml:space="preserve">، قال هشام :فقال عمر أسندوني ثم قال:أما قولك إني </w:t>
      </w:r>
      <w:r w:rsidR="00FD4165">
        <w:rPr>
          <w:rFonts w:cs="Traditional Arabic" w:hint="cs"/>
          <w:color w:val="000000"/>
          <w:sz w:val="36"/>
          <w:szCs w:val="32"/>
          <w:rtl/>
          <w:lang w:bidi="ar-DZ"/>
        </w:rPr>
        <w:t>أفقرت أفواه ولدي من هذا المال</w:t>
      </w:r>
      <w:r w:rsidR="00FB1B79">
        <w:rPr>
          <w:rFonts w:cs="Traditional Arabic" w:hint="cs"/>
          <w:color w:val="000000"/>
          <w:sz w:val="36"/>
          <w:szCs w:val="32"/>
          <w:rtl/>
          <w:lang w:bidi="ar-DZ"/>
        </w:rPr>
        <w:t xml:space="preserve"> ،فوالله مامنعتهم حقًا هو لهم </w:t>
      </w:r>
      <w:r w:rsidR="00F50F54">
        <w:rPr>
          <w:rFonts w:cs="Traditional Arabic" w:hint="cs"/>
          <w:color w:val="000000"/>
          <w:sz w:val="36"/>
          <w:szCs w:val="32"/>
          <w:rtl/>
          <w:lang w:bidi="ar-DZ"/>
        </w:rPr>
        <w:t xml:space="preserve">،ولم أعطهم ماليس لهم </w:t>
      </w:r>
      <w:r w:rsidR="00D33510">
        <w:rPr>
          <w:rFonts w:cs="Traditional Arabic" w:hint="cs"/>
          <w:color w:val="000000"/>
          <w:sz w:val="36"/>
          <w:szCs w:val="32"/>
          <w:rtl/>
          <w:lang w:bidi="ar-DZ"/>
        </w:rPr>
        <w:t>،</w:t>
      </w:r>
      <w:r w:rsidR="009B5C84">
        <w:rPr>
          <w:rFonts w:cs="Traditional Arabic" w:hint="cs"/>
          <w:color w:val="000000"/>
          <w:sz w:val="36"/>
          <w:szCs w:val="32"/>
          <w:rtl/>
          <w:lang w:bidi="ar-DZ"/>
        </w:rPr>
        <w:t xml:space="preserve"> </w:t>
      </w:r>
      <w:r w:rsidR="00D33510">
        <w:rPr>
          <w:rFonts w:ascii="Arabic Typesetting" w:hAnsi="Arabic Typesetting" w:cs="Traditional Arabic" w:hint="cs"/>
          <w:szCs w:val="32"/>
          <w:rtl/>
        </w:rPr>
        <w:t xml:space="preserve">أما قولك لو أوصيت بهم </w:t>
      </w:r>
      <w:r w:rsidR="000D102E">
        <w:rPr>
          <w:rFonts w:ascii="Arabic Typesetting" w:hAnsi="Arabic Typesetting" w:cs="Traditional Arabic" w:hint="cs"/>
          <w:szCs w:val="32"/>
          <w:rtl/>
        </w:rPr>
        <w:t xml:space="preserve">فإن وصيتي ووليّ فيهم الله الذي نزل الكتاب وهو يتولى الصالحين ، بنيّ أحد الرجلين إما رجل يتقي الله فسيجعل الله له مخرجا ،وإما رجل مكب على المعاصي فإني لم أكن مقويه على معاصي الله ....إلى آخر كلامه "،  </w:t>
      </w:r>
      <w:r w:rsidR="00B76FB0">
        <w:rPr>
          <w:rFonts w:cs="Traditional Arabic" w:hint="cs"/>
          <w:color w:val="000000"/>
          <w:sz w:val="36"/>
          <w:szCs w:val="32"/>
          <w:rtl/>
        </w:rPr>
        <w:t xml:space="preserve">ولكن </w:t>
      </w:r>
      <w:r w:rsidR="00943424">
        <w:rPr>
          <w:rFonts w:cs="Traditional Arabic" w:hint="cs"/>
          <w:color w:val="000000"/>
          <w:sz w:val="36"/>
          <w:szCs w:val="32"/>
          <w:rtl/>
        </w:rPr>
        <w:t xml:space="preserve">لما </w:t>
      </w:r>
      <w:r w:rsidR="00B76FB0">
        <w:rPr>
          <w:rFonts w:cs="Traditional Arabic" w:hint="cs"/>
          <w:color w:val="000000"/>
          <w:sz w:val="36"/>
          <w:szCs w:val="32"/>
          <w:rtl/>
        </w:rPr>
        <w:t xml:space="preserve">كان عندنا </w:t>
      </w:r>
      <w:r w:rsidR="00943424">
        <w:rPr>
          <w:rFonts w:cs="Traditional Arabic" w:hint="cs"/>
          <w:color w:val="000000"/>
          <w:sz w:val="36"/>
          <w:szCs w:val="32"/>
          <w:rtl/>
        </w:rPr>
        <w:t xml:space="preserve">النظرة </w:t>
      </w:r>
      <w:r w:rsidR="00B76FB0">
        <w:rPr>
          <w:rFonts w:cs="Traditional Arabic" w:hint="cs"/>
          <w:color w:val="000000"/>
          <w:sz w:val="36"/>
          <w:szCs w:val="32"/>
          <w:rtl/>
        </w:rPr>
        <w:t>المادي</w:t>
      </w:r>
      <w:r w:rsidR="0072562F">
        <w:rPr>
          <w:rFonts w:cs="Traditional Arabic" w:hint="cs"/>
          <w:color w:val="000000"/>
          <w:sz w:val="36"/>
          <w:szCs w:val="32"/>
          <w:rtl/>
        </w:rPr>
        <w:t xml:space="preserve">ة </w:t>
      </w:r>
      <w:r w:rsidR="00943424">
        <w:rPr>
          <w:rFonts w:cs="Traditional Arabic" w:hint="cs"/>
          <w:color w:val="000000"/>
          <w:sz w:val="36"/>
          <w:szCs w:val="32"/>
          <w:rtl/>
        </w:rPr>
        <w:t xml:space="preserve">البحتة أوغلتنا هنا وهناك </w:t>
      </w:r>
      <w:r w:rsidR="00950C57">
        <w:rPr>
          <w:rFonts w:cs="Traditional Arabic" w:hint="cs"/>
          <w:color w:val="000000"/>
          <w:sz w:val="36"/>
          <w:szCs w:val="32"/>
          <w:rtl/>
        </w:rPr>
        <w:t>وصار الواحد منَّا لايبالي أأخذ ماله من حلال أمن حرام</w:t>
      </w:r>
      <w:r w:rsidR="00895CD5">
        <w:rPr>
          <w:rFonts w:cs="Traditional Arabic" w:hint="cs"/>
          <w:color w:val="000000"/>
          <w:sz w:val="36"/>
          <w:szCs w:val="32"/>
          <w:rtl/>
        </w:rPr>
        <w:t xml:space="preserve"> </w:t>
      </w:r>
      <w:r w:rsidR="001B6B80">
        <w:rPr>
          <w:rFonts w:cs="Traditional Arabic" w:hint="cs"/>
          <w:color w:val="000000"/>
          <w:sz w:val="36"/>
          <w:szCs w:val="32"/>
          <w:rtl/>
        </w:rPr>
        <w:t xml:space="preserve">المهم أن يظفر بالمال من أي طريق كان </w:t>
      </w:r>
      <w:r w:rsidR="0072562F">
        <w:rPr>
          <w:rFonts w:cs="Traditional Arabic" w:hint="cs"/>
          <w:color w:val="000000"/>
          <w:sz w:val="36"/>
          <w:szCs w:val="32"/>
          <w:rtl/>
        </w:rPr>
        <w:t xml:space="preserve">، </w:t>
      </w:r>
      <w:r w:rsidR="001B6B80">
        <w:rPr>
          <w:rFonts w:cs="Traditional Arabic" w:hint="cs"/>
          <w:color w:val="000000"/>
          <w:sz w:val="36"/>
          <w:szCs w:val="32"/>
          <w:rtl/>
        </w:rPr>
        <w:t>المهم أن يكون قارونيًا، والنظرة المادية صارت تجري فينا الآن مجرى الدم في العروق</w:t>
      </w:r>
      <w:r w:rsidR="00BE21F4">
        <w:rPr>
          <w:rFonts w:cs="Traditional Arabic" w:hint="cs"/>
          <w:color w:val="000000"/>
          <w:sz w:val="36"/>
          <w:szCs w:val="32"/>
          <w:rtl/>
        </w:rPr>
        <w:t xml:space="preserve"> ،أنستنا ربنا وصار</w:t>
      </w:r>
      <w:r w:rsidR="00BE21F4">
        <w:rPr>
          <w:rFonts w:cs="Traditional Arabic" w:hint="cs"/>
          <w:color w:val="000000"/>
          <w:sz w:val="36"/>
          <w:szCs w:val="32"/>
          <w:rtl/>
          <w:lang w:bidi="ar-DZ"/>
        </w:rPr>
        <w:t xml:space="preserve"> هناك </w:t>
      </w:r>
      <w:r w:rsidR="00E57C2F">
        <w:rPr>
          <w:rFonts w:cs="Traditional Arabic" w:hint="cs"/>
          <w:color w:val="000000"/>
          <w:sz w:val="36"/>
          <w:szCs w:val="32"/>
          <w:rtl/>
        </w:rPr>
        <w:t>تهالك</w:t>
      </w:r>
      <w:r w:rsidR="00BE21F4">
        <w:rPr>
          <w:rFonts w:cs="Traditional Arabic" w:hint="cs"/>
          <w:color w:val="000000"/>
          <w:sz w:val="36"/>
          <w:szCs w:val="32"/>
          <w:rtl/>
        </w:rPr>
        <w:t>ٌ</w:t>
      </w:r>
      <w:r w:rsidR="00E57C2F">
        <w:rPr>
          <w:rFonts w:cs="Traditional Arabic" w:hint="cs"/>
          <w:color w:val="000000"/>
          <w:sz w:val="36"/>
          <w:szCs w:val="32"/>
          <w:rtl/>
        </w:rPr>
        <w:t xml:space="preserve"> مريب على الدنيا فقط </w:t>
      </w:r>
      <w:r w:rsidR="000D102E">
        <w:rPr>
          <w:rFonts w:cs="Traditional Arabic" w:hint="cs"/>
          <w:color w:val="000000"/>
          <w:sz w:val="36"/>
          <w:szCs w:val="32"/>
          <w:rtl/>
        </w:rPr>
        <w:t>.</w:t>
      </w:r>
    </w:p>
    <w:p w:rsidR="000D102E" w:rsidRPr="000D102E" w:rsidRDefault="000D102E" w:rsidP="000D102E">
      <w:pPr>
        <w:spacing w:after="0" w:line="240" w:lineRule="auto"/>
        <w:ind w:left="425" w:right="709"/>
        <w:jc w:val="center"/>
        <w:rPr>
          <w:rFonts w:ascii="Traditional Arabic" w:hAnsi="Traditional Arabic" w:cs="Traditional Arabic" w:hint="cs"/>
          <w:b/>
          <w:bCs/>
          <w:color w:val="000000"/>
          <w:sz w:val="36"/>
          <w:szCs w:val="32"/>
          <w:rtl/>
          <w:lang w:bidi="ar-DZ"/>
        </w:rPr>
      </w:pPr>
      <w:r w:rsidRPr="007A17A0">
        <w:rPr>
          <w:rFonts w:ascii="Traditional Arabic" w:hAnsi="Traditional Arabic" w:cs="Traditional Arabic"/>
          <w:b/>
          <w:bCs/>
          <w:color w:val="000000"/>
          <w:sz w:val="36"/>
          <w:szCs w:val="32"/>
          <w:lang w:bidi="ar-DZ"/>
        </w:rPr>
        <w:t>=</w:t>
      </w:r>
      <w:r w:rsidRPr="00274783">
        <w:rPr>
          <w:rFonts w:asciiTheme="majorBidi" w:hAnsiTheme="majorBidi" w:cstheme="majorBidi"/>
          <w:b/>
          <w:bCs/>
          <w:color w:val="000000"/>
          <w:sz w:val="36"/>
          <w:szCs w:val="32"/>
          <w:rtl/>
          <w:lang w:bidi="ar-DZ"/>
        </w:rPr>
        <w:t>0</w:t>
      </w:r>
      <w:r>
        <w:rPr>
          <w:rFonts w:asciiTheme="majorBidi" w:hAnsiTheme="majorBidi" w:cstheme="majorBidi" w:hint="cs"/>
          <w:b/>
          <w:bCs/>
          <w:color w:val="000000"/>
          <w:sz w:val="36"/>
          <w:szCs w:val="32"/>
          <w:rtl/>
          <w:lang w:bidi="ar-DZ"/>
        </w:rPr>
        <w:t>1</w:t>
      </w:r>
      <w:r>
        <w:rPr>
          <w:rFonts w:cs="Traditional Arabic"/>
          <w:b/>
          <w:bCs/>
          <w:color w:val="000000"/>
          <w:sz w:val="40"/>
          <w:szCs w:val="36"/>
          <w:lang w:bidi="ar-DZ"/>
        </w:rPr>
        <w:t xml:space="preserve">  =</w:t>
      </w:r>
    </w:p>
    <w:p w:rsidR="000D102E" w:rsidRPr="00EB790B" w:rsidRDefault="00E57C2F" w:rsidP="000D102E">
      <w:pPr>
        <w:pStyle w:val="3"/>
        <w:bidi/>
        <w:spacing w:before="0" w:beforeAutospacing="0" w:after="0" w:afterAutospacing="0"/>
        <w:ind w:left="425" w:right="709"/>
        <w:jc w:val="both"/>
        <w:rPr>
          <w:rFonts w:cs="mohammad bold art 1"/>
          <w:sz w:val="44"/>
          <w:szCs w:val="44"/>
        </w:rPr>
      </w:pPr>
      <w:r>
        <w:rPr>
          <w:rFonts w:cs="Traditional Arabic" w:hint="cs"/>
          <w:color w:val="000000"/>
          <w:sz w:val="36"/>
          <w:szCs w:val="32"/>
          <w:rtl/>
        </w:rPr>
        <w:lastRenderedPageBreak/>
        <w:t>قال</w:t>
      </w:r>
      <w:r w:rsidRPr="00E57C2F">
        <w:rPr>
          <w:rFonts w:cs="Traditional Arabic" w:hint="cs"/>
          <w:color w:val="000000"/>
          <w:sz w:val="36"/>
          <w:szCs w:val="32"/>
          <w:rtl/>
        </w:rPr>
        <w:t xml:space="preserve"> </w:t>
      </w:r>
      <w:r>
        <w:rPr>
          <w:rFonts w:cs="Traditional Arabic" w:hint="cs"/>
          <w:color w:val="000000"/>
          <w:sz w:val="36"/>
          <w:szCs w:val="32"/>
          <w:rtl/>
        </w:rPr>
        <w:t xml:space="preserve">النبي </w:t>
      </w:r>
      <w:r w:rsidRPr="00905981">
        <w:rPr>
          <w:rFonts w:ascii="Lotus Linotype" w:hAnsi="Lotus Linotype"/>
          <w:color w:val="000000"/>
          <w:sz w:val="36"/>
          <w:szCs w:val="36"/>
        </w:rPr>
        <w:sym w:font="AGA Arabesque" w:char="F072"/>
      </w:r>
      <w:r>
        <w:rPr>
          <w:rFonts w:ascii="Lotus Linotype" w:hAnsi="Lotus Linotype" w:hint="cs"/>
          <w:color w:val="000000"/>
          <w:sz w:val="36"/>
          <w:szCs w:val="36"/>
          <w:rtl/>
        </w:rPr>
        <w:t>:</w:t>
      </w:r>
      <w:r>
        <w:rPr>
          <w:rFonts w:ascii="Traditional Arabic" w:hAnsi="Traditional Arabic" w:cs="Traditional Arabic" w:hint="cs"/>
          <w:color w:val="000000"/>
          <w:sz w:val="32"/>
          <w:szCs w:val="32"/>
          <w:rtl/>
          <w:lang w:bidi="ar-DZ"/>
        </w:rPr>
        <w:t>،</w:t>
      </w:r>
      <w:r>
        <w:rPr>
          <w:rFonts w:ascii="Traditional Arabic" w:hAnsi="Traditional Arabic" w:cs="Traditional Arabic" w:hint="cs"/>
          <w:color w:val="000000"/>
          <w:sz w:val="32"/>
          <w:szCs w:val="32"/>
          <w:rtl/>
        </w:rPr>
        <w:t>{ومن كانت الدنيا همه فرَّق عليه شمله</w:t>
      </w:r>
      <w:r w:rsidR="001D47AD">
        <w:rPr>
          <w:rFonts w:ascii="Traditional Arabic" w:hAnsi="Traditional Arabic" w:cs="Traditional Arabic" w:hint="cs"/>
          <w:color w:val="000000"/>
          <w:sz w:val="32"/>
          <w:szCs w:val="32"/>
          <w:rtl/>
        </w:rPr>
        <w:t>،وجعل فقره بين عينيه،ولم يأتي من الدنيا إلا</w:t>
      </w:r>
      <w:r w:rsidR="00E3531E">
        <w:rPr>
          <w:rFonts w:ascii="Traditional Arabic" w:hAnsi="Traditional Arabic" w:cs="Traditional Arabic" w:hint="cs"/>
          <w:color w:val="000000"/>
          <w:sz w:val="32"/>
          <w:szCs w:val="32"/>
          <w:rtl/>
        </w:rPr>
        <w:t xml:space="preserve"> ما </w:t>
      </w:r>
      <w:r w:rsidR="001D47AD">
        <w:rPr>
          <w:rFonts w:ascii="Traditional Arabic" w:hAnsi="Traditional Arabic" w:cs="Traditional Arabic" w:hint="cs"/>
          <w:color w:val="000000"/>
          <w:sz w:val="32"/>
          <w:szCs w:val="32"/>
          <w:rtl/>
        </w:rPr>
        <w:t xml:space="preserve">كتب له </w:t>
      </w:r>
      <w:r w:rsidR="00E3531E">
        <w:rPr>
          <w:rFonts w:ascii="Traditional Arabic" w:hAnsi="Traditional Arabic" w:cs="Traditional Arabic" w:hint="cs"/>
          <w:color w:val="000000"/>
          <w:sz w:val="32"/>
          <w:szCs w:val="32"/>
          <w:rtl/>
        </w:rPr>
        <w:t>،ومن كانت الأخرة همه جمع الله شمله ،وجعل غناه في قلبه ،وأتته الدنيا وهي راغ</w:t>
      </w:r>
      <w:r w:rsidR="00AB0E34">
        <w:rPr>
          <w:rFonts w:ascii="Traditional Arabic" w:hAnsi="Traditional Arabic" w:cs="Traditional Arabic" w:hint="cs"/>
          <w:color w:val="000000"/>
          <w:sz w:val="32"/>
          <w:szCs w:val="32"/>
          <w:rtl/>
        </w:rPr>
        <w:t>بة}</w:t>
      </w:r>
      <w:r w:rsidR="00AB0E34" w:rsidRPr="00AB0E34">
        <w:rPr>
          <w:rFonts w:cs="Traditional Arabic"/>
          <w:color w:val="000000"/>
          <w:sz w:val="44"/>
          <w:szCs w:val="40"/>
          <w:rtl/>
        </w:rPr>
        <w:t xml:space="preserve"> </w:t>
      </w:r>
      <w:r w:rsidR="003E16CC">
        <w:rPr>
          <w:rFonts w:ascii="Traditional Arabic" w:hAnsi="Traditional Arabic" w:cs="Traditional Arabic" w:hint="cs"/>
          <w:sz w:val="32"/>
          <w:szCs w:val="32"/>
          <w:rtl/>
          <w:lang w:bidi="ar-DZ"/>
        </w:rPr>
        <w:t xml:space="preserve">قال جلاَّوعلا </w:t>
      </w:r>
      <w:r w:rsidR="003E16CC">
        <w:rPr>
          <w:rFonts w:ascii="Traditional Arabic" w:hAnsi="Traditional Arabic" w:cs="Traditional Arabic" w:hint="cs"/>
          <w:color w:val="000000"/>
          <w:sz w:val="32"/>
          <w:szCs w:val="32"/>
          <w:rtl/>
        </w:rPr>
        <w:t>{</w:t>
      </w:r>
      <w:r w:rsidR="00AB0E34" w:rsidRPr="00AB0E34">
        <w:rPr>
          <w:rFonts w:cs="Traditional Arabic"/>
          <w:color w:val="000000"/>
          <w:sz w:val="36"/>
          <w:szCs w:val="32"/>
          <w:rtl/>
        </w:rPr>
        <w:t>وَمَنْ يُؤْمِنْ بِاللَّهِ يَهْدِ قَلْبَهُ وَاللَّهُ بِكُلِّ شَيْءٍ عَلِيمٌ (11)</w:t>
      </w:r>
      <w:r w:rsidR="00332714">
        <w:rPr>
          <w:rFonts w:ascii="Traditional Arabic" w:hAnsi="Traditional Arabic" w:cs="Traditional Arabic" w:hint="cs"/>
          <w:color w:val="000000"/>
          <w:sz w:val="32"/>
          <w:szCs w:val="32"/>
          <w:rtl/>
        </w:rPr>
        <w:t>}</w:t>
      </w:r>
      <w:r w:rsidR="003E16CC" w:rsidRPr="003E16CC">
        <w:rPr>
          <w:rFonts w:ascii="Traditional Arabic" w:hAnsi="Traditional Arabic" w:cs="Traditional Arabic" w:hint="cs"/>
          <w:color w:val="000000"/>
          <w:sz w:val="32"/>
          <w:szCs w:val="32"/>
          <w:rtl/>
        </w:rPr>
        <w:t xml:space="preserve"> </w:t>
      </w:r>
      <w:r w:rsidR="00AE0019" w:rsidRPr="00AE0019">
        <w:rPr>
          <w:rFonts w:ascii="Traditional Arabic" w:hAnsi="Traditional Arabic" w:cs="Traditional Arabic" w:hint="cs"/>
          <w:color w:val="000000"/>
          <w:sz w:val="32"/>
          <w:szCs w:val="32"/>
          <w:rtl/>
        </w:rPr>
        <w:t>وقال</w:t>
      </w:r>
      <w:r w:rsidR="00D818F2" w:rsidRPr="00D818F2">
        <w:rPr>
          <w:rFonts w:ascii="Traditional Arabic" w:hAnsi="Traditional Arabic" w:cs="Traditional Arabic" w:hint="cs"/>
          <w:sz w:val="32"/>
          <w:szCs w:val="32"/>
          <w:rtl/>
          <w:lang w:bidi="ar-DZ"/>
        </w:rPr>
        <w:t xml:space="preserve"> </w:t>
      </w:r>
      <w:r w:rsidR="00D818F2">
        <w:rPr>
          <w:rFonts w:ascii="Traditional Arabic" w:hAnsi="Traditional Arabic" w:cs="Traditional Arabic" w:hint="cs"/>
          <w:sz w:val="32"/>
          <w:szCs w:val="32"/>
          <w:rtl/>
          <w:lang w:bidi="ar-DZ"/>
        </w:rPr>
        <w:t>جلاَّوعلا</w:t>
      </w:r>
      <w:r w:rsidR="00AE0019" w:rsidRPr="00AE0019">
        <w:rPr>
          <w:rFonts w:cs="Traditional Arabic"/>
          <w:color w:val="000000"/>
          <w:sz w:val="32"/>
          <w:szCs w:val="32"/>
          <w:rtl/>
        </w:rPr>
        <w:t xml:space="preserve"> </w:t>
      </w:r>
      <w:r w:rsidR="00D818F2">
        <w:rPr>
          <w:rFonts w:ascii="Traditional Arabic" w:hAnsi="Traditional Arabic" w:cs="Traditional Arabic" w:hint="cs"/>
          <w:color w:val="000000"/>
          <w:sz w:val="32"/>
          <w:szCs w:val="32"/>
          <w:rtl/>
        </w:rPr>
        <w:t>{</w:t>
      </w:r>
      <w:r w:rsidR="00AE0019" w:rsidRPr="00AE0019">
        <w:rPr>
          <w:rFonts w:cs="Traditional Arabic"/>
          <w:color w:val="000000"/>
          <w:sz w:val="32"/>
          <w:szCs w:val="32"/>
          <w:rtl/>
        </w:rPr>
        <w:t>مَنْ عَمِلَ صَالِحًا مِنْ ذَكَرٍ أَوْ أُنْثَى وَهُوَ مُؤْمِنٌ فَلَنُحْيِيَنَّهُ حَيَاةً طَيِّبَةً وَلَنَجْزِيَنَّهُمْ أَجْرَهُمْ بِأَحْسَنِ مَا كَانُوا يَعْمَلُونَ (97)</w:t>
      </w:r>
      <w:r w:rsidR="003C6577" w:rsidRPr="003C6577">
        <w:rPr>
          <w:rFonts w:ascii="Traditional Arabic" w:hAnsi="Traditional Arabic" w:cs="Traditional Arabic" w:hint="cs"/>
          <w:color w:val="000000"/>
          <w:sz w:val="32"/>
          <w:szCs w:val="32"/>
          <w:rtl/>
        </w:rPr>
        <w:t xml:space="preserve"> </w:t>
      </w:r>
      <w:r w:rsidR="003C6577">
        <w:rPr>
          <w:rFonts w:ascii="Traditional Arabic" w:hAnsi="Traditional Arabic" w:cs="Traditional Arabic" w:hint="cs"/>
          <w:color w:val="000000"/>
          <w:sz w:val="32"/>
          <w:szCs w:val="32"/>
          <w:rtl/>
        </w:rPr>
        <w:t>}</w:t>
      </w:r>
      <w:r w:rsidR="00EB7C38">
        <w:rPr>
          <w:rFonts w:ascii="Traditional Arabic" w:hAnsi="Traditional Arabic" w:cs="Traditional Arabic" w:hint="cs"/>
          <w:color w:val="000000"/>
          <w:sz w:val="32"/>
          <w:szCs w:val="32"/>
          <w:rtl/>
        </w:rPr>
        <w:t xml:space="preserve">حياة الرضا،حياة القناعة،تيسر لك الخيرات والبركات ،فلا بد من العمل بطاعة الله ،لابد من تربية النفس والأمة على كتاب الله وسنة رسول الله هذا هو الذي يؤمن مستقبل الأفراد والدول والمجتمعات </w:t>
      </w:r>
      <w:r w:rsidR="00332714">
        <w:rPr>
          <w:rFonts w:ascii="Traditional Arabic" w:hAnsi="Traditional Arabic" w:cs="Traditional Arabic" w:hint="cs"/>
          <w:color w:val="000000"/>
          <w:sz w:val="32"/>
          <w:szCs w:val="32"/>
          <w:rtl/>
        </w:rPr>
        <w:t>،</w:t>
      </w:r>
      <w:r w:rsidR="00A941B7" w:rsidRPr="00A941B7">
        <w:rPr>
          <w:rFonts w:ascii="Traditional Arabic" w:hAnsi="Traditional Arabic" w:cs="Traditional Arabic" w:hint="cs"/>
          <w:color w:val="000000"/>
          <w:sz w:val="32"/>
          <w:szCs w:val="32"/>
          <w:rtl/>
        </w:rPr>
        <w:t xml:space="preserve"> </w:t>
      </w:r>
      <w:r w:rsidR="00A941B7" w:rsidRPr="00AE0019">
        <w:rPr>
          <w:rFonts w:ascii="Traditional Arabic" w:hAnsi="Traditional Arabic" w:cs="Traditional Arabic" w:hint="cs"/>
          <w:color w:val="000000"/>
          <w:sz w:val="32"/>
          <w:szCs w:val="32"/>
          <w:rtl/>
        </w:rPr>
        <w:t>قال</w:t>
      </w:r>
      <w:r w:rsidR="00A941B7" w:rsidRPr="00D818F2">
        <w:rPr>
          <w:rFonts w:ascii="Traditional Arabic" w:hAnsi="Traditional Arabic" w:cs="Traditional Arabic" w:hint="cs"/>
          <w:sz w:val="32"/>
          <w:szCs w:val="32"/>
          <w:rtl/>
          <w:lang w:bidi="ar-DZ"/>
        </w:rPr>
        <w:t xml:space="preserve"> </w:t>
      </w:r>
      <w:r w:rsidR="00A941B7">
        <w:rPr>
          <w:rFonts w:ascii="Traditional Arabic" w:hAnsi="Traditional Arabic" w:cs="Traditional Arabic" w:hint="cs"/>
          <w:sz w:val="32"/>
          <w:szCs w:val="32"/>
          <w:rtl/>
          <w:lang w:bidi="ar-DZ"/>
        </w:rPr>
        <w:t>جلاَّوعلا</w:t>
      </w:r>
      <w:r w:rsidR="00A941B7" w:rsidRPr="00AE0019">
        <w:rPr>
          <w:rFonts w:cs="Traditional Arabic"/>
          <w:color w:val="000000"/>
          <w:sz w:val="32"/>
          <w:szCs w:val="32"/>
          <w:rtl/>
        </w:rPr>
        <w:t xml:space="preserve"> </w:t>
      </w:r>
      <w:r w:rsidR="00EB5A88">
        <w:rPr>
          <w:rFonts w:ascii="Traditional Arabic" w:hAnsi="Traditional Arabic" w:cs="Traditional Arabic" w:hint="cs"/>
          <w:color w:val="000000"/>
          <w:sz w:val="32"/>
          <w:szCs w:val="32"/>
          <w:rtl/>
        </w:rPr>
        <w:t>{</w:t>
      </w:r>
      <w:r w:rsidR="00062D6A" w:rsidRPr="00062D6A">
        <w:rPr>
          <w:rFonts w:ascii="Traditional Arabic" w:hAnsi="Traditional Arabic" w:cs="Traditional Arabic" w:hint="cs"/>
          <w:color w:val="000000"/>
          <w:sz w:val="24"/>
          <w:szCs w:val="24"/>
          <w:rtl/>
        </w:rPr>
        <w:t xml:space="preserve"> </w:t>
      </w:r>
      <w:r w:rsidR="00062D6A" w:rsidRPr="00062D6A">
        <w:rPr>
          <w:rFonts w:cs="Traditional Arabic"/>
          <w:color w:val="000000"/>
          <w:sz w:val="36"/>
          <w:szCs w:val="32"/>
          <w:rtl/>
        </w:rPr>
        <w:t>الَّذِينَ آَمَنُوا وَلَمْ يَلْبِسُوا إِيمَانَهُمْ بِظُلْمٍ أُولَئِكَ لَهُمُ الْأَمْنُ وَهُمْ مُهْتَدُونَ (82)</w:t>
      </w:r>
      <w:r w:rsidR="00EB5A88">
        <w:rPr>
          <w:rFonts w:cs="Traditional Arabic" w:hint="cs"/>
          <w:color w:val="000000"/>
          <w:sz w:val="36"/>
          <w:szCs w:val="32"/>
          <w:rtl/>
        </w:rPr>
        <w:t>}</w:t>
      </w:r>
      <w:r w:rsidR="008471ED">
        <w:rPr>
          <w:rFonts w:cs="Traditional Arabic" w:hint="cs"/>
          <w:color w:val="000000"/>
          <w:sz w:val="36"/>
          <w:szCs w:val="32"/>
          <w:rtl/>
        </w:rPr>
        <w:t xml:space="preserve">       </w:t>
      </w:r>
      <w:r w:rsidR="00A941B7">
        <w:rPr>
          <w:rFonts w:cs="Traditional Arabic" w:hint="cs"/>
          <w:color w:val="000000"/>
          <w:sz w:val="36"/>
          <w:szCs w:val="32"/>
          <w:rtl/>
        </w:rPr>
        <w:t xml:space="preserve">           </w:t>
      </w:r>
      <w:r w:rsidR="008471ED">
        <w:rPr>
          <w:rFonts w:cs="Traditional Arabic" w:hint="cs"/>
          <w:color w:val="000000"/>
          <w:sz w:val="36"/>
          <w:szCs w:val="32"/>
          <w:rtl/>
        </w:rPr>
        <w:t xml:space="preserve">     </w:t>
      </w:r>
      <w:r w:rsidR="008471ED" w:rsidRPr="008471ED">
        <w:rPr>
          <w:rFonts w:ascii="Traditional Arabic" w:hAnsi="Traditional Arabic" w:cs="Traditional Arabic"/>
          <w:color w:val="000000"/>
          <w:sz w:val="36"/>
          <w:szCs w:val="32"/>
          <w:lang w:bidi="ar-DZ"/>
        </w:rPr>
        <w:t xml:space="preserve"> </w:t>
      </w:r>
    </w:p>
    <w:p w:rsidR="00274783" w:rsidRDefault="00274783" w:rsidP="00BE0929">
      <w:pPr>
        <w:pStyle w:val="3"/>
        <w:bidi/>
        <w:spacing w:before="0" w:beforeAutospacing="0" w:after="0" w:afterAutospacing="0"/>
        <w:ind w:right="680"/>
        <w:jc w:val="both"/>
        <w:rPr>
          <w:rFonts w:cs="mohammad bold art 1"/>
          <w:sz w:val="44"/>
          <w:szCs w:val="44"/>
        </w:rPr>
      </w:pPr>
      <w:r w:rsidRPr="00EB790B">
        <w:rPr>
          <w:rFonts w:cs="mohammad bold art 1" w:hint="cs"/>
          <w:sz w:val="44"/>
          <w:szCs w:val="44"/>
          <w:rtl/>
        </w:rPr>
        <w:t>خطبة ال</w:t>
      </w:r>
      <w:r w:rsidR="00BE0929">
        <w:rPr>
          <w:rFonts w:cs="mohammad bold art 1" w:hint="cs"/>
          <w:sz w:val="44"/>
          <w:szCs w:val="44"/>
          <w:rtl/>
        </w:rPr>
        <w:t>ثانية</w:t>
      </w:r>
      <w:r>
        <w:rPr>
          <w:rFonts w:cs="mohammad bold art 1"/>
          <w:sz w:val="44"/>
          <w:szCs w:val="44"/>
        </w:rPr>
        <w:t xml:space="preserve"> </w:t>
      </w:r>
      <w:r w:rsidRPr="00EB790B">
        <w:rPr>
          <w:rFonts w:cs="mohammad bold art 1" w:hint="cs"/>
          <w:sz w:val="44"/>
          <w:szCs w:val="44"/>
          <w:rtl/>
        </w:rPr>
        <w:t>:</w:t>
      </w:r>
    </w:p>
    <w:p w:rsidR="009736FB" w:rsidRDefault="0072562F" w:rsidP="00E03739">
      <w:pPr>
        <w:spacing w:after="0" w:line="240" w:lineRule="auto"/>
        <w:ind w:left="425" w:right="709"/>
        <w:jc w:val="both"/>
        <w:rPr>
          <w:rFonts w:cs="Traditional Arabic"/>
          <w:b/>
          <w:bCs/>
          <w:color w:val="000000"/>
          <w:sz w:val="36"/>
          <w:szCs w:val="32"/>
          <w:rtl/>
        </w:rPr>
      </w:pPr>
      <w:r>
        <w:rPr>
          <w:rFonts w:ascii="Verdana" w:hAnsi="Verdana" w:cs="Traditional Arabic" w:hint="cs"/>
          <w:b/>
          <w:bCs/>
          <w:spacing w:val="-6"/>
          <w:sz w:val="32"/>
          <w:szCs w:val="32"/>
          <w:rtl/>
          <w:lang w:bidi="ar-DZ"/>
        </w:rPr>
        <w:t>أيها الجمع الحضور:</w:t>
      </w:r>
      <w:r w:rsidR="00E03739">
        <w:rPr>
          <w:rFonts w:ascii="Verdana" w:hAnsi="Verdana" w:cs="Traditional Arabic" w:hint="cs"/>
          <w:b/>
          <w:bCs/>
          <w:spacing w:val="-6"/>
          <w:sz w:val="32"/>
          <w:szCs w:val="32"/>
          <w:rtl/>
          <w:lang w:bidi="ar-DZ"/>
        </w:rPr>
        <w:t>س</w:t>
      </w:r>
      <w:r w:rsidR="00CE6574">
        <w:rPr>
          <w:rFonts w:ascii="Verdana" w:hAnsi="Verdana" w:cs="Traditional Arabic" w:hint="cs"/>
          <w:b/>
          <w:bCs/>
          <w:spacing w:val="-6"/>
          <w:sz w:val="32"/>
          <w:szCs w:val="32"/>
          <w:rtl/>
          <w:lang w:bidi="ar-DZ"/>
        </w:rPr>
        <w:t>ئ</w:t>
      </w:r>
      <w:r>
        <w:rPr>
          <w:rFonts w:ascii="Verdana" w:hAnsi="Verdana" w:cs="Traditional Arabic" w:hint="cs"/>
          <w:b/>
          <w:bCs/>
          <w:spacing w:val="-6"/>
          <w:sz w:val="32"/>
          <w:szCs w:val="32"/>
          <w:rtl/>
          <w:lang w:bidi="ar-DZ"/>
        </w:rPr>
        <w:t xml:space="preserve">ل أحد الصالحين ما سبب زهدك في </w:t>
      </w:r>
      <w:r w:rsidR="007322F6">
        <w:rPr>
          <w:rFonts w:ascii="Verdana" w:hAnsi="Verdana" w:cs="Traditional Arabic" w:hint="cs"/>
          <w:b/>
          <w:bCs/>
          <w:spacing w:val="-6"/>
          <w:sz w:val="32"/>
          <w:szCs w:val="32"/>
          <w:rtl/>
          <w:lang w:bidi="ar-DZ"/>
        </w:rPr>
        <w:t xml:space="preserve">الدنيا </w:t>
      </w:r>
      <w:r>
        <w:rPr>
          <w:rFonts w:ascii="Verdana" w:hAnsi="Verdana" w:cs="Traditional Arabic" w:hint="cs"/>
          <w:b/>
          <w:bCs/>
          <w:spacing w:val="-6"/>
          <w:sz w:val="32"/>
          <w:szCs w:val="32"/>
          <w:rtl/>
          <w:lang w:bidi="ar-DZ"/>
        </w:rPr>
        <w:t>قال: علمت أن رزقي لن يأخذه غيري</w:t>
      </w:r>
      <w:r w:rsidR="00FA2EF7">
        <w:rPr>
          <w:rFonts w:ascii="Verdana" w:hAnsi="Verdana" w:cs="Traditional Arabic" w:hint="cs"/>
          <w:b/>
          <w:bCs/>
          <w:spacing w:val="-6"/>
          <w:sz w:val="32"/>
          <w:szCs w:val="32"/>
          <w:rtl/>
          <w:lang w:bidi="ar-DZ"/>
        </w:rPr>
        <w:t xml:space="preserve"> فاطمئن قلبي</w:t>
      </w:r>
      <w:r w:rsidR="00BE21F4">
        <w:rPr>
          <w:rFonts w:ascii="Verdana" w:hAnsi="Verdana" w:cs="Traditional Arabic" w:hint="cs"/>
          <w:b/>
          <w:bCs/>
          <w:spacing w:val="-6"/>
          <w:sz w:val="32"/>
          <w:szCs w:val="32"/>
          <w:rtl/>
          <w:lang w:bidi="ar-DZ"/>
        </w:rPr>
        <w:t xml:space="preserve"> </w:t>
      </w:r>
      <w:r w:rsidR="00BE21F4" w:rsidRPr="00E84327">
        <w:rPr>
          <w:rFonts w:ascii="Verdana" w:hAnsi="Verdana" w:cs="Traditional Arabic" w:hint="cs"/>
          <w:b/>
          <w:bCs/>
          <w:spacing w:val="-6"/>
          <w:sz w:val="32"/>
          <w:szCs w:val="32"/>
          <w:u w:val="single"/>
          <w:rtl/>
          <w:lang w:bidi="ar-DZ"/>
        </w:rPr>
        <w:t>عباد</w:t>
      </w:r>
      <w:r w:rsidR="00E84327" w:rsidRPr="00E84327">
        <w:rPr>
          <w:rFonts w:ascii="Verdana" w:hAnsi="Verdana" w:cs="Traditional Arabic" w:hint="cs"/>
          <w:b/>
          <w:bCs/>
          <w:spacing w:val="-6"/>
          <w:sz w:val="32"/>
          <w:szCs w:val="32"/>
          <w:u w:val="single"/>
          <w:rtl/>
          <w:lang w:bidi="ar-DZ"/>
        </w:rPr>
        <w:t xml:space="preserve"> </w:t>
      </w:r>
      <w:r w:rsidR="00BE21F4" w:rsidRPr="00E84327">
        <w:rPr>
          <w:rFonts w:ascii="Verdana" w:hAnsi="Verdana" w:cs="Traditional Arabic" w:hint="cs"/>
          <w:b/>
          <w:bCs/>
          <w:spacing w:val="-6"/>
          <w:sz w:val="32"/>
          <w:szCs w:val="32"/>
          <w:u w:val="single"/>
          <w:rtl/>
          <w:lang w:bidi="ar-DZ"/>
        </w:rPr>
        <w:t>الله</w:t>
      </w:r>
      <w:r w:rsidR="00E84327">
        <w:rPr>
          <w:rFonts w:ascii="Verdana" w:hAnsi="Verdana" w:cs="Traditional Arabic" w:hint="cs"/>
          <w:b/>
          <w:bCs/>
          <w:spacing w:val="-6"/>
          <w:sz w:val="32"/>
          <w:szCs w:val="32"/>
          <w:rtl/>
          <w:lang w:bidi="ar-DZ"/>
        </w:rPr>
        <w:t>:</w:t>
      </w:r>
      <w:r w:rsidR="00BE21F4">
        <w:rPr>
          <w:rFonts w:ascii="Verdana" w:hAnsi="Verdana" w:cs="Traditional Arabic" w:hint="cs"/>
          <w:b/>
          <w:bCs/>
          <w:spacing w:val="-6"/>
          <w:sz w:val="32"/>
          <w:szCs w:val="32"/>
          <w:rtl/>
          <w:lang w:bidi="ar-DZ"/>
        </w:rPr>
        <w:t xml:space="preserve"> من الذي ربى</w:t>
      </w:r>
      <w:r w:rsidR="00915B02">
        <w:rPr>
          <w:rFonts w:ascii="Verdana" w:hAnsi="Verdana" w:cs="Traditional Arabic" w:hint="cs"/>
          <w:b/>
          <w:bCs/>
          <w:spacing w:val="-6"/>
          <w:sz w:val="32"/>
          <w:szCs w:val="32"/>
          <w:rtl/>
          <w:lang w:bidi="ar-DZ"/>
        </w:rPr>
        <w:t xml:space="preserve"> نبى</w:t>
      </w:r>
      <w:r w:rsidR="00BE21F4">
        <w:rPr>
          <w:rFonts w:ascii="Verdana" w:hAnsi="Verdana" w:cs="Traditional Arabic" w:hint="cs"/>
          <w:b/>
          <w:bCs/>
          <w:spacing w:val="-6"/>
          <w:sz w:val="32"/>
          <w:szCs w:val="32"/>
          <w:rtl/>
          <w:lang w:bidi="ar-DZ"/>
        </w:rPr>
        <w:t xml:space="preserve"> موسى</w:t>
      </w:r>
      <w:r w:rsidR="00915B02" w:rsidRPr="00E52534">
        <w:rPr>
          <w:rFonts w:ascii="Arabic Typesetting" w:eastAsia="Times New Roman" w:hAnsi="Arabic Typesetting" w:cs="Traditional Arabic" w:hint="cs"/>
          <w:b/>
          <w:bCs/>
          <w:szCs w:val="32"/>
          <w:rtl/>
        </w:rPr>
        <w:t>؟!</w:t>
      </w:r>
      <w:r w:rsidR="00915B02">
        <w:rPr>
          <w:rFonts w:ascii="Verdana" w:hAnsi="Verdana" w:cs="Traditional Arabic" w:hint="cs"/>
          <w:b/>
          <w:bCs/>
          <w:spacing w:val="-6"/>
          <w:sz w:val="32"/>
          <w:szCs w:val="32"/>
          <w:rtl/>
          <w:lang w:bidi="ar-DZ"/>
        </w:rPr>
        <w:t>دفعته أمه</w:t>
      </w:r>
      <w:r w:rsidR="00B0332E">
        <w:rPr>
          <w:rFonts w:ascii="Verdana" w:hAnsi="Verdana" w:cs="Traditional Arabic" w:hint="cs"/>
          <w:b/>
          <w:bCs/>
          <w:spacing w:val="-6"/>
          <w:sz w:val="32"/>
          <w:szCs w:val="32"/>
          <w:rtl/>
          <w:lang w:bidi="ar-DZ"/>
        </w:rPr>
        <w:t xml:space="preserve"> </w:t>
      </w:r>
      <w:r w:rsidR="00915B02">
        <w:rPr>
          <w:rFonts w:ascii="Verdana" w:hAnsi="Verdana" w:cs="Traditional Arabic" w:hint="cs"/>
          <w:b/>
          <w:bCs/>
          <w:spacing w:val="-6"/>
          <w:sz w:val="32"/>
          <w:szCs w:val="32"/>
          <w:rtl/>
          <w:lang w:bidi="ar-DZ"/>
        </w:rPr>
        <w:t>،</w:t>
      </w:r>
      <w:r w:rsidR="00B0332E">
        <w:rPr>
          <w:rFonts w:ascii="Verdana" w:hAnsi="Verdana" w:cs="Traditional Arabic" w:hint="cs"/>
          <w:b/>
          <w:bCs/>
          <w:spacing w:val="-6"/>
          <w:sz w:val="32"/>
          <w:szCs w:val="32"/>
          <w:rtl/>
          <w:lang w:bidi="ar-DZ"/>
        </w:rPr>
        <w:t xml:space="preserve"> </w:t>
      </w:r>
      <w:r w:rsidR="00915B02">
        <w:rPr>
          <w:rFonts w:ascii="Verdana" w:hAnsi="Verdana" w:cs="Traditional Arabic" w:hint="cs"/>
          <w:b/>
          <w:bCs/>
          <w:spacing w:val="-6"/>
          <w:sz w:val="32"/>
          <w:szCs w:val="32"/>
          <w:rtl/>
          <w:lang w:bidi="ar-DZ"/>
        </w:rPr>
        <w:t>ألم تكن خائفة على مستقبله</w:t>
      </w:r>
      <w:r w:rsidR="00915B02" w:rsidRPr="00E52534">
        <w:rPr>
          <w:rFonts w:ascii="Arabic Typesetting" w:eastAsia="Times New Roman" w:hAnsi="Arabic Typesetting" w:cs="Traditional Arabic" w:hint="cs"/>
          <w:b/>
          <w:bCs/>
          <w:szCs w:val="32"/>
          <w:rtl/>
        </w:rPr>
        <w:t>؟!</w:t>
      </w:r>
      <w:r w:rsidR="00915B02">
        <w:rPr>
          <w:rFonts w:ascii="Arabic Typesetting" w:eastAsia="Times New Roman" w:hAnsi="Arabic Typesetting" w:cs="Traditional Arabic" w:hint="cs"/>
          <w:b/>
          <w:bCs/>
          <w:szCs w:val="32"/>
          <w:rtl/>
        </w:rPr>
        <w:t>دفعته أمه وقد أسلمت أمرها إلى الله،فوضت الأمر لله</w:t>
      </w:r>
      <w:r w:rsidR="009D0418">
        <w:rPr>
          <w:rFonts w:ascii="Arabic Typesetting" w:eastAsia="Times New Roman" w:hAnsi="Arabic Typesetting" w:cs="Traditional Arabic" w:hint="cs"/>
          <w:b/>
          <w:bCs/>
          <w:szCs w:val="32"/>
          <w:rtl/>
        </w:rPr>
        <w:t xml:space="preserve"> قيل لها كما في هذه الأية التي تحتوي على خبرين ،وأمرين ونهين وبشارتين</w:t>
      </w:r>
      <w:r w:rsidR="009736FB" w:rsidRPr="009736FB">
        <w:rPr>
          <w:rFonts w:ascii="Traditional Arabic" w:hAnsi="Traditional Arabic" w:cs="Traditional Arabic" w:hint="cs"/>
          <w:b/>
          <w:bCs/>
          <w:sz w:val="32"/>
          <w:szCs w:val="32"/>
          <w:rtl/>
          <w:lang w:bidi="ar-DZ"/>
        </w:rPr>
        <w:t>{</w:t>
      </w:r>
      <w:r w:rsidR="009736FB" w:rsidRPr="009736FB">
        <w:rPr>
          <w:rFonts w:cs="Traditional Arabic"/>
          <w:color w:val="000000"/>
          <w:sz w:val="44"/>
          <w:szCs w:val="40"/>
          <w:rtl/>
        </w:rPr>
        <w:t xml:space="preserve"> </w:t>
      </w:r>
      <w:r w:rsidR="009736FB" w:rsidRPr="009736FB">
        <w:rPr>
          <w:rFonts w:cs="Traditional Arabic"/>
          <w:b/>
          <w:bCs/>
          <w:color w:val="000000"/>
          <w:sz w:val="36"/>
          <w:szCs w:val="32"/>
          <w:rtl/>
        </w:rPr>
        <w:t>وَأَوْحَيْنَا إِلَى أُمِّ مُوسَى أَنْ أَرْضِعِيهِ فَإِذَا خِفْتِ عَلَيْهِ فَأَلْقِيهِ فِي الْيَمِّ وَلَا تَخَافِي وَلَا تَحْزَنِي إِنَّا رَادُّوهُ إِلَيْكِ وَجَاعِلُوهُ مِنَ الْمُرْسَلِينَ (</w:t>
      </w:r>
      <w:r w:rsidR="009736FB" w:rsidRPr="009736FB">
        <w:rPr>
          <w:rFonts w:asciiTheme="majorBidi" w:hAnsiTheme="majorBidi" w:cstheme="majorBidi"/>
          <w:b/>
          <w:bCs/>
          <w:color w:val="000000"/>
          <w:sz w:val="36"/>
          <w:szCs w:val="32"/>
          <w:rtl/>
        </w:rPr>
        <w:t>7</w:t>
      </w:r>
      <w:r w:rsidR="009736FB" w:rsidRPr="009736FB">
        <w:rPr>
          <w:rFonts w:cs="Traditional Arabic"/>
          <w:b/>
          <w:bCs/>
          <w:color w:val="000000"/>
          <w:sz w:val="36"/>
          <w:szCs w:val="32"/>
          <w:rtl/>
        </w:rPr>
        <w:t>)</w:t>
      </w:r>
      <w:r w:rsidR="009736FB">
        <w:rPr>
          <w:rFonts w:cs="Traditional Arabic" w:hint="cs"/>
          <w:b/>
          <w:bCs/>
          <w:color w:val="000000"/>
          <w:sz w:val="36"/>
          <w:szCs w:val="32"/>
          <w:rtl/>
        </w:rPr>
        <w:t xml:space="preserve">} </w:t>
      </w:r>
    </w:p>
    <w:p w:rsidR="009736FB" w:rsidRPr="00EA21EA" w:rsidRDefault="000F1009" w:rsidP="000522B2">
      <w:pPr>
        <w:spacing w:after="0" w:line="240" w:lineRule="auto"/>
        <w:ind w:left="425" w:right="709"/>
        <w:jc w:val="both"/>
        <w:rPr>
          <w:rFonts w:ascii="Traditional Arabic" w:hAnsi="Traditional Arabic" w:cs="Traditional Arabic"/>
          <w:b/>
          <w:bCs/>
          <w:color w:val="000000"/>
          <w:sz w:val="28"/>
          <w:szCs w:val="24"/>
          <w:rtl/>
        </w:rPr>
      </w:pPr>
      <w:r>
        <w:rPr>
          <w:rFonts w:cs="Traditional Arabic" w:hint="cs"/>
          <w:b/>
          <w:bCs/>
          <w:color w:val="000000"/>
          <w:sz w:val="36"/>
          <w:szCs w:val="32"/>
          <w:rtl/>
        </w:rPr>
        <w:t>حفظ نبى الله موسى وكان له المستقبل الحق،كان له المستقبل المشرق عندما أسلمت أمه وجهها لله تعالى عندما إنقادت لوحي ربها تبارك وتعالى</w:t>
      </w:r>
      <w:r w:rsidR="0053162F">
        <w:rPr>
          <w:rFonts w:cs="Traditional Arabic" w:hint="cs"/>
          <w:b/>
          <w:bCs/>
          <w:color w:val="000000"/>
          <w:sz w:val="36"/>
          <w:szCs w:val="32"/>
          <w:rtl/>
        </w:rPr>
        <w:t>،من الذي حفظ السيدة هاجر وحفظ نبيه إس</w:t>
      </w:r>
      <w:r w:rsidR="00050A23">
        <w:rPr>
          <w:rFonts w:cs="Traditional Arabic" w:hint="cs"/>
          <w:b/>
          <w:bCs/>
          <w:color w:val="000000"/>
          <w:sz w:val="36"/>
          <w:szCs w:val="32"/>
          <w:rtl/>
        </w:rPr>
        <w:t xml:space="preserve">ماعيل عليه السلام عندما تركهما </w:t>
      </w:r>
      <w:r w:rsidR="0053162F">
        <w:rPr>
          <w:rFonts w:cs="Traditional Arabic" w:hint="cs"/>
          <w:b/>
          <w:bCs/>
          <w:color w:val="000000"/>
          <w:sz w:val="36"/>
          <w:szCs w:val="32"/>
          <w:rtl/>
        </w:rPr>
        <w:t>نبي الله إبراهيم عليه السلام</w:t>
      </w:r>
      <w:r w:rsidR="00050A23">
        <w:rPr>
          <w:rFonts w:cs="Traditional Arabic" w:hint="cs"/>
          <w:b/>
          <w:bCs/>
          <w:color w:val="000000"/>
          <w:sz w:val="36"/>
          <w:szCs w:val="32"/>
          <w:rtl/>
        </w:rPr>
        <w:t xml:space="preserve"> في واد غير ذي زرع في صحراء قاحلة ،ألم يكن إبراهيم عليه السلام خائفا على مستقبل إبنه</w:t>
      </w:r>
      <w:r w:rsidR="0053162F">
        <w:rPr>
          <w:rFonts w:cs="Traditional Arabic" w:hint="cs"/>
          <w:b/>
          <w:bCs/>
          <w:color w:val="000000"/>
          <w:sz w:val="36"/>
          <w:szCs w:val="32"/>
          <w:rtl/>
        </w:rPr>
        <w:t xml:space="preserve"> </w:t>
      </w:r>
      <w:r w:rsidR="00050A23" w:rsidRPr="00E52534">
        <w:rPr>
          <w:rFonts w:ascii="Arabic Typesetting" w:eastAsia="Times New Roman" w:hAnsi="Arabic Typesetting" w:cs="Traditional Arabic" w:hint="cs"/>
          <w:b/>
          <w:bCs/>
          <w:szCs w:val="32"/>
          <w:rtl/>
        </w:rPr>
        <w:t>؟!</w:t>
      </w:r>
      <w:r w:rsidR="00050A23">
        <w:rPr>
          <w:rFonts w:ascii="Arabic Typesetting" w:eastAsia="Times New Roman" w:hAnsi="Arabic Typesetting" w:cs="Traditional Arabic" w:hint="cs"/>
          <w:b/>
          <w:bCs/>
          <w:szCs w:val="32"/>
          <w:rtl/>
        </w:rPr>
        <w:t>أسلم وجهه لله ،هل يضيع الله أنبياءه</w:t>
      </w:r>
      <w:r w:rsidR="00050A23" w:rsidRPr="00E52534">
        <w:rPr>
          <w:rFonts w:ascii="Arabic Typesetting" w:eastAsia="Times New Roman" w:hAnsi="Arabic Typesetting" w:cs="Traditional Arabic" w:hint="cs"/>
          <w:b/>
          <w:bCs/>
          <w:szCs w:val="32"/>
          <w:rtl/>
        </w:rPr>
        <w:t>؟!</w:t>
      </w:r>
      <w:r w:rsidR="00050A23">
        <w:rPr>
          <w:rFonts w:ascii="Arabic Typesetting" w:eastAsia="Times New Roman" w:hAnsi="Arabic Typesetting" w:cs="Traditional Arabic" w:hint="cs"/>
          <w:b/>
          <w:bCs/>
          <w:szCs w:val="32"/>
          <w:rtl/>
        </w:rPr>
        <w:t>هل ربنا يضيع الصالحين من خلقه</w:t>
      </w:r>
      <w:r w:rsidR="00E13D40" w:rsidRPr="00E52534">
        <w:rPr>
          <w:rFonts w:ascii="Arabic Typesetting" w:eastAsia="Times New Roman" w:hAnsi="Arabic Typesetting" w:cs="Traditional Arabic" w:hint="cs"/>
          <w:b/>
          <w:bCs/>
          <w:szCs w:val="32"/>
          <w:rtl/>
        </w:rPr>
        <w:t>؟!</w:t>
      </w:r>
      <w:r w:rsidR="00E13D40">
        <w:rPr>
          <w:rFonts w:ascii="Arabic Typesetting" w:eastAsia="Times New Roman" w:hAnsi="Arabic Typesetting" w:cs="Traditional Arabic" w:hint="cs"/>
          <w:b/>
          <w:bCs/>
          <w:szCs w:val="32"/>
          <w:rtl/>
        </w:rPr>
        <w:t>نشأ وترعرع نبي الله إسماعيل،وكان نبيا رسولا صلوات الله وسلامه عليه،وحفظت السيدة هاجر وحفظ إسماعيل،وكان ما كان من الخيرات والبركات ،</w:t>
      </w:r>
      <w:r w:rsidR="00192DDA">
        <w:rPr>
          <w:rFonts w:ascii="Arabic Typesetting" w:eastAsia="Times New Roman" w:hAnsi="Arabic Typesetting" w:cs="Traditional Arabic" w:hint="cs"/>
          <w:b/>
          <w:bCs/>
          <w:szCs w:val="32"/>
          <w:rtl/>
        </w:rPr>
        <w:t xml:space="preserve"> ,</w:t>
      </w:r>
      <w:r w:rsidR="00EA21EA">
        <w:rPr>
          <w:rFonts w:ascii="Arabic Typesetting" w:eastAsia="Times New Roman" w:hAnsi="Arabic Typesetting" w:cs="Traditional Arabic" w:hint="cs"/>
          <w:b/>
          <w:bCs/>
          <w:szCs w:val="32"/>
          <w:rtl/>
        </w:rPr>
        <w:t>و</w:t>
      </w:r>
      <w:r w:rsidR="00192DDA">
        <w:rPr>
          <w:rFonts w:ascii="Arabic Typesetting" w:eastAsia="Times New Roman" w:hAnsi="Arabic Typesetting" w:cs="Traditional Arabic" w:hint="cs"/>
          <w:b/>
          <w:bCs/>
          <w:szCs w:val="32"/>
          <w:rtl/>
        </w:rPr>
        <w:t>اغلب ميراث الإنبياء هو العلم والتقوى والصلاح وهذا معنى قول نبي الله زكريا عليه والسلام {</w:t>
      </w:r>
      <w:r w:rsidR="00192DDA" w:rsidRPr="00192DDA">
        <w:rPr>
          <w:rFonts w:cs="Traditional Arabic"/>
          <w:color w:val="000000"/>
          <w:sz w:val="44"/>
          <w:szCs w:val="40"/>
          <w:rtl/>
        </w:rPr>
        <w:t xml:space="preserve"> </w:t>
      </w:r>
      <w:r w:rsidR="00192DDA" w:rsidRPr="00192DDA">
        <w:rPr>
          <w:rFonts w:cs="Traditional Arabic"/>
          <w:b/>
          <w:bCs/>
          <w:color w:val="000000"/>
          <w:sz w:val="36"/>
          <w:szCs w:val="32"/>
          <w:rtl/>
        </w:rPr>
        <w:t xml:space="preserve">وَإِنِّي خِفْتُ الْمَوَالِيَ مِنْ وَرَائِي وَكَانَتِ امْرَأَتِي عَاقِرًا فَهَبْ لِي مِنْ لَدُنْكَ وَلِيًّا </w:t>
      </w:r>
      <w:r w:rsidR="00192DDA" w:rsidRPr="00192DDA">
        <w:rPr>
          <w:rFonts w:asciiTheme="majorBidi" w:hAnsiTheme="majorBidi" w:cstheme="majorBidi"/>
          <w:b/>
          <w:bCs/>
          <w:color w:val="000000"/>
          <w:sz w:val="36"/>
          <w:szCs w:val="32"/>
          <w:rtl/>
        </w:rPr>
        <w:t>(5)</w:t>
      </w:r>
      <w:r w:rsidR="00192DDA" w:rsidRPr="00192DDA">
        <w:rPr>
          <w:rFonts w:cs="Traditional Arabic"/>
          <w:b/>
          <w:bCs/>
          <w:color w:val="000000"/>
          <w:sz w:val="36"/>
          <w:szCs w:val="32"/>
          <w:rtl/>
        </w:rPr>
        <w:t xml:space="preserve"> يَرِثُنِي وَيَرِثُ مِنْ آَلِ يَعْقُوبَ وَاجْعَلْهُ رَبِّ رَضِيًّا </w:t>
      </w:r>
      <w:r w:rsidR="00192DDA" w:rsidRPr="00192DDA">
        <w:rPr>
          <w:rFonts w:asciiTheme="majorBidi" w:hAnsiTheme="majorBidi" w:cstheme="majorBidi"/>
          <w:b/>
          <w:bCs/>
          <w:color w:val="000000"/>
          <w:sz w:val="36"/>
          <w:szCs w:val="32"/>
          <w:rtl/>
        </w:rPr>
        <w:t>(6)</w:t>
      </w:r>
      <w:r w:rsidR="00192DDA">
        <w:rPr>
          <w:rFonts w:asciiTheme="majorBidi" w:hAnsiTheme="majorBidi" w:cstheme="majorBidi" w:hint="cs"/>
          <w:b/>
          <w:bCs/>
          <w:color w:val="000000"/>
          <w:sz w:val="36"/>
          <w:szCs w:val="32"/>
          <w:rtl/>
        </w:rPr>
        <w:t>}</w:t>
      </w:r>
      <w:r w:rsidR="00EA21EA" w:rsidRPr="00EA21EA">
        <w:rPr>
          <w:rFonts w:ascii="Traditional Arabic" w:hAnsi="Traditional Arabic" w:cs="Traditional Arabic"/>
          <w:b/>
          <w:bCs/>
          <w:color w:val="000000"/>
          <w:sz w:val="36"/>
          <w:szCs w:val="32"/>
          <w:rtl/>
        </w:rPr>
        <w:t>فالأنبياء ورثوا العلم فمن أخذه أخذه بحظ وافر</w:t>
      </w:r>
      <w:r w:rsidR="002A6B66">
        <w:rPr>
          <w:rFonts w:ascii="Traditional Arabic" w:hAnsi="Traditional Arabic" w:cs="Traditional Arabic" w:hint="cs"/>
          <w:b/>
          <w:bCs/>
          <w:color w:val="000000"/>
          <w:sz w:val="36"/>
          <w:szCs w:val="32"/>
          <w:rtl/>
        </w:rPr>
        <w:t xml:space="preserve"> وتصدق أبوبكر بكل ماله فقيل له ماذا تركت لأولادك ؟قال تركت لهم الله ورسوله،فما ضاعوا وما خابوا</w:t>
      </w:r>
      <w:r w:rsidR="007C5F3B">
        <w:rPr>
          <w:rFonts w:ascii="Traditional Arabic" w:hAnsi="Traditional Arabic" w:cs="Traditional Arabic" w:hint="cs"/>
          <w:b/>
          <w:bCs/>
          <w:color w:val="000000"/>
          <w:sz w:val="36"/>
          <w:szCs w:val="32"/>
          <w:rtl/>
        </w:rPr>
        <w:t xml:space="preserve">،ورفض عمر بن الخطاب تولية ابنه الخلافة من بعده ولو تولاها لكان </w:t>
      </w:r>
      <w:r w:rsidR="00C53567">
        <w:rPr>
          <w:rFonts w:ascii="Traditional Arabic" w:hAnsi="Traditional Arabic" w:cs="Traditional Arabic" w:hint="cs"/>
          <w:b/>
          <w:bCs/>
          <w:color w:val="000000"/>
          <w:sz w:val="36"/>
          <w:szCs w:val="32"/>
          <w:rtl/>
        </w:rPr>
        <w:t xml:space="preserve">لها </w:t>
      </w:r>
      <w:r w:rsidR="007C5F3B">
        <w:rPr>
          <w:rFonts w:ascii="Traditional Arabic" w:hAnsi="Traditional Arabic" w:cs="Traditional Arabic" w:hint="cs"/>
          <w:b/>
          <w:bCs/>
          <w:color w:val="000000"/>
          <w:sz w:val="36"/>
          <w:szCs w:val="32"/>
          <w:rtl/>
        </w:rPr>
        <w:t>خليقا و</w:t>
      </w:r>
      <w:r w:rsidR="00C53567" w:rsidRPr="00C53567">
        <w:rPr>
          <w:rFonts w:ascii="Traditional Arabic" w:hAnsi="Traditional Arabic" w:cs="Traditional Arabic" w:hint="cs"/>
          <w:b/>
          <w:bCs/>
          <w:color w:val="000000"/>
          <w:sz w:val="36"/>
          <w:szCs w:val="32"/>
          <w:rtl/>
        </w:rPr>
        <w:t xml:space="preserve"> </w:t>
      </w:r>
      <w:r w:rsidR="00C53567">
        <w:rPr>
          <w:rFonts w:ascii="Traditional Arabic" w:hAnsi="Traditional Arabic" w:cs="Traditional Arabic" w:hint="cs"/>
          <w:b/>
          <w:bCs/>
          <w:color w:val="000000"/>
          <w:sz w:val="36"/>
          <w:szCs w:val="32"/>
          <w:rtl/>
        </w:rPr>
        <w:t>بها</w:t>
      </w:r>
      <w:r w:rsidR="00C53567" w:rsidRPr="00C53567">
        <w:rPr>
          <w:rFonts w:ascii="Traditional Arabic" w:hAnsi="Traditional Arabic" w:cs="Traditional Arabic" w:hint="cs"/>
          <w:b/>
          <w:bCs/>
          <w:color w:val="000000"/>
          <w:sz w:val="36"/>
          <w:szCs w:val="32"/>
          <w:rtl/>
        </w:rPr>
        <w:t xml:space="preserve"> </w:t>
      </w:r>
      <w:r w:rsidR="00C53567">
        <w:rPr>
          <w:rFonts w:ascii="Traditional Arabic" w:hAnsi="Traditional Arabic" w:cs="Traditional Arabic" w:hint="cs"/>
          <w:b/>
          <w:bCs/>
          <w:color w:val="000000"/>
          <w:sz w:val="36"/>
          <w:szCs w:val="32"/>
          <w:rtl/>
        </w:rPr>
        <w:t>جديرا</w:t>
      </w:r>
      <w:r w:rsidR="000E6BB9">
        <w:rPr>
          <w:rFonts w:ascii="Traditional Arabic" w:hAnsi="Traditional Arabic" w:cs="Traditional Arabic" w:hint="cs"/>
          <w:b/>
          <w:bCs/>
          <w:color w:val="000000"/>
          <w:sz w:val="36"/>
          <w:szCs w:val="32"/>
          <w:rtl/>
        </w:rPr>
        <w:t xml:space="preserve">،ولم ينظروا </w:t>
      </w:r>
      <w:r w:rsidR="00AE3F90">
        <w:rPr>
          <w:rFonts w:ascii="Traditional Arabic" w:hAnsi="Traditional Arabic" w:cs="Traditional Arabic" w:hint="cs"/>
          <w:b/>
          <w:bCs/>
          <w:color w:val="000000"/>
          <w:sz w:val="36"/>
          <w:szCs w:val="32"/>
          <w:rtl/>
        </w:rPr>
        <w:t>ل</w:t>
      </w:r>
      <w:r w:rsidR="000E6BB9">
        <w:rPr>
          <w:rFonts w:ascii="Traditional Arabic" w:hAnsi="Traditional Arabic" w:cs="Traditional Arabic" w:hint="cs"/>
          <w:b/>
          <w:bCs/>
          <w:color w:val="000000"/>
          <w:sz w:val="36"/>
          <w:szCs w:val="32"/>
          <w:rtl/>
        </w:rPr>
        <w:t>لإمارة على أنها تشريف ومغنم،</w:t>
      </w:r>
      <w:r w:rsidR="00AE3F90">
        <w:rPr>
          <w:rFonts w:ascii="Traditional Arabic" w:hAnsi="Traditional Arabic" w:cs="Traditional Arabic" w:hint="cs"/>
          <w:b/>
          <w:bCs/>
          <w:color w:val="000000"/>
          <w:sz w:val="36"/>
          <w:szCs w:val="32"/>
          <w:rtl/>
        </w:rPr>
        <w:t>وكم من إنسان</w:t>
      </w:r>
      <w:r w:rsidR="00B054C9">
        <w:rPr>
          <w:rFonts w:ascii="Traditional Arabic" w:hAnsi="Traditional Arabic" w:cs="Traditional Arabic" w:hint="cs"/>
          <w:b/>
          <w:bCs/>
          <w:color w:val="000000"/>
          <w:sz w:val="36"/>
          <w:szCs w:val="32"/>
          <w:rtl/>
        </w:rPr>
        <w:t xml:space="preserve"> نشأ وتربى وترعرع يتيما </w:t>
      </w:r>
      <w:r w:rsidR="000330D4">
        <w:rPr>
          <w:rFonts w:ascii="Traditional Arabic" w:hAnsi="Traditional Arabic" w:cs="Traditional Arabic" w:hint="cs"/>
          <w:b/>
          <w:bCs/>
          <w:color w:val="000000"/>
          <w:sz w:val="36"/>
          <w:szCs w:val="32"/>
          <w:rtl/>
        </w:rPr>
        <w:t xml:space="preserve">وقرأ وتعلم ودرس </w:t>
      </w:r>
      <w:r w:rsidR="00B054C9">
        <w:rPr>
          <w:rFonts w:ascii="Traditional Arabic" w:hAnsi="Traditional Arabic" w:cs="Traditional Arabic" w:hint="cs"/>
          <w:b/>
          <w:bCs/>
          <w:color w:val="000000"/>
          <w:sz w:val="36"/>
          <w:szCs w:val="32"/>
          <w:rtl/>
        </w:rPr>
        <w:t>حتى صار من اكابر القوم يشار له بالبنان من الذي حفظ</w:t>
      </w:r>
      <w:r w:rsidR="002A227F">
        <w:rPr>
          <w:rFonts w:ascii="Traditional Arabic" w:hAnsi="Traditional Arabic" w:cs="Traditional Arabic" w:hint="cs"/>
          <w:b/>
          <w:bCs/>
          <w:color w:val="000000"/>
          <w:sz w:val="36"/>
          <w:szCs w:val="32"/>
          <w:rtl/>
        </w:rPr>
        <w:t>ه</w:t>
      </w:r>
      <w:r w:rsidR="002A227F" w:rsidRPr="00E52534">
        <w:rPr>
          <w:rFonts w:ascii="Arabic Typesetting" w:eastAsia="Times New Roman" w:hAnsi="Arabic Typesetting" w:cs="Traditional Arabic" w:hint="cs"/>
          <w:b/>
          <w:bCs/>
          <w:szCs w:val="32"/>
          <w:rtl/>
        </w:rPr>
        <w:t>؟!</w:t>
      </w:r>
      <w:r w:rsidR="00B054C9">
        <w:rPr>
          <w:rFonts w:ascii="Traditional Arabic" w:hAnsi="Traditional Arabic" w:cs="Traditional Arabic" w:hint="cs"/>
          <w:b/>
          <w:bCs/>
          <w:color w:val="000000"/>
          <w:sz w:val="36"/>
          <w:szCs w:val="32"/>
          <w:rtl/>
        </w:rPr>
        <w:t xml:space="preserve"> من الذي تكفل به </w:t>
      </w:r>
      <w:r w:rsidR="002A227F" w:rsidRPr="00E52534">
        <w:rPr>
          <w:rFonts w:ascii="Arabic Typesetting" w:eastAsia="Times New Roman" w:hAnsi="Arabic Typesetting" w:cs="Traditional Arabic" w:hint="cs"/>
          <w:b/>
          <w:bCs/>
          <w:szCs w:val="32"/>
          <w:rtl/>
        </w:rPr>
        <w:t>؟!</w:t>
      </w:r>
      <w:r w:rsidR="002A227F">
        <w:rPr>
          <w:rFonts w:ascii="Arabic Typesetting" w:eastAsia="Times New Roman" w:hAnsi="Arabic Typesetting" w:cs="Traditional Arabic" w:hint="cs"/>
          <w:b/>
          <w:bCs/>
          <w:szCs w:val="32"/>
          <w:rtl/>
        </w:rPr>
        <w:t xml:space="preserve"> إنه الله جلَّ جلاله </w:t>
      </w:r>
      <w:r w:rsidR="002A227F" w:rsidRPr="002A227F">
        <w:rPr>
          <w:rFonts w:cs="Traditional Arabic"/>
          <w:b/>
          <w:bCs/>
          <w:color w:val="000000"/>
          <w:sz w:val="36"/>
          <w:szCs w:val="32"/>
          <w:rtl/>
        </w:rPr>
        <w:t>فَاللَّهُ خَيْرٌ حَافِظًا وَهُوَ أَرْحَمُ الرَّاحِمِينَ</w:t>
      </w:r>
      <w:r w:rsidR="00295152">
        <w:rPr>
          <w:rFonts w:cs="Traditional Arabic" w:hint="cs"/>
          <w:b/>
          <w:bCs/>
          <w:color w:val="000000"/>
          <w:sz w:val="36"/>
          <w:szCs w:val="32"/>
          <w:rtl/>
        </w:rPr>
        <w:t xml:space="preserve">  .</w:t>
      </w:r>
    </w:p>
    <w:p w:rsidR="000D102E" w:rsidRPr="00F73F40" w:rsidRDefault="000D102E" w:rsidP="000D102E">
      <w:pPr>
        <w:spacing w:after="0" w:line="240" w:lineRule="auto"/>
        <w:ind w:left="425" w:right="709"/>
        <w:jc w:val="center"/>
        <w:rPr>
          <w:rFonts w:ascii="Traditional Arabic" w:hAnsi="Traditional Arabic" w:cs="Traditional Arabic"/>
          <w:b/>
          <w:bCs/>
          <w:color w:val="000000"/>
          <w:sz w:val="36"/>
          <w:szCs w:val="32"/>
          <w:lang w:bidi="ar-DZ"/>
        </w:rPr>
      </w:pPr>
      <w:r w:rsidRPr="007A17A0">
        <w:rPr>
          <w:rFonts w:ascii="Traditional Arabic" w:hAnsi="Traditional Arabic" w:cs="Traditional Arabic"/>
          <w:b/>
          <w:bCs/>
          <w:color w:val="000000"/>
          <w:sz w:val="36"/>
          <w:szCs w:val="32"/>
          <w:lang w:bidi="ar-DZ"/>
        </w:rPr>
        <w:t>=</w:t>
      </w:r>
      <w:r w:rsidRPr="00274783">
        <w:rPr>
          <w:rFonts w:asciiTheme="majorBidi" w:hAnsiTheme="majorBidi" w:cstheme="majorBidi"/>
          <w:b/>
          <w:bCs/>
          <w:color w:val="000000"/>
          <w:sz w:val="36"/>
          <w:szCs w:val="32"/>
          <w:rtl/>
          <w:lang w:bidi="ar-DZ"/>
        </w:rPr>
        <w:t>0</w:t>
      </w:r>
      <w:r>
        <w:rPr>
          <w:rFonts w:asciiTheme="majorBidi" w:hAnsiTheme="majorBidi" w:cstheme="majorBidi" w:hint="cs"/>
          <w:b/>
          <w:bCs/>
          <w:color w:val="000000"/>
          <w:sz w:val="36"/>
          <w:szCs w:val="32"/>
          <w:rtl/>
          <w:lang w:bidi="ar-DZ"/>
        </w:rPr>
        <w:t>2</w:t>
      </w:r>
      <w:r>
        <w:rPr>
          <w:rFonts w:cs="Traditional Arabic"/>
          <w:b/>
          <w:bCs/>
          <w:color w:val="000000"/>
          <w:sz w:val="40"/>
          <w:szCs w:val="36"/>
          <w:lang w:bidi="ar-DZ"/>
        </w:rPr>
        <w:t xml:space="preserve">  =</w:t>
      </w:r>
    </w:p>
    <w:p w:rsidR="00377E8C" w:rsidRPr="007C75D5" w:rsidRDefault="00377E8C" w:rsidP="007C75D5">
      <w:pPr>
        <w:spacing w:after="0" w:line="240" w:lineRule="auto"/>
        <w:jc w:val="center"/>
        <w:rPr>
          <w:rFonts w:ascii="Traditional Arabic" w:hAnsi="Traditional Arabic" w:cs="Traditional Arabic"/>
          <w:sz w:val="18"/>
          <w:szCs w:val="18"/>
          <w:rtl/>
        </w:rPr>
      </w:pPr>
    </w:p>
    <w:sectPr w:rsidR="00377E8C" w:rsidRPr="007C75D5" w:rsidSect="00715040">
      <w:pgSz w:w="11906" w:h="16838"/>
      <w:pgMar w:top="851" w:right="1417" w:bottom="851" w:left="1417"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A22" w:rsidRDefault="00466A22" w:rsidP="00CA2F62">
      <w:pPr>
        <w:spacing w:after="0" w:line="240" w:lineRule="auto"/>
      </w:pPr>
      <w:r>
        <w:separator/>
      </w:r>
    </w:p>
  </w:endnote>
  <w:endnote w:type="continuationSeparator" w:id="1">
    <w:p w:rsidR="00466A22" w:rsidRDefault="00466A22" w:rsidP="00CA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miri">
    <w:panose1 w:val="00000500000000000000"/>
    <w:charset w:val="00"/>
    <w:family w:val="auto"/>
    <w:pitch w:val="variable"/>
    <w:sig w:usb0="A000206F" w:usb1="80002042"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Borderbats-Filligree">
    <w:panose1 w:val="00000000000000000000"/>
    <w:charset w:val="00"/>
    <w:family w:val="auto"/>
    <w:pitch w:val="variable"/>
    <w:sig w:usb0="00000003" w:usb1="00000000" w:usb2="00000000" w:usb3="00000000" w:csb0="00000001" w:csb1="00000000"/>
  </w:font>
  <w:font w:name="arabswell_1">
    <w:panose1 w:val="000005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Samir_Khouaja_Maghribi">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Arabic Typesetting">
    <w:panose1 w:val="03020402040406030203"/>
    <w:charset w:val="00"/>
    <w:family w:val="script"/>
    <w:pitch w:val="variable"/>
    <w:sig w:usb0="A000206F" w:usb1="C0000000" w:usb2="00000008" w:usb3="00000000" w:csb0="000000D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A22" w:rsidRDefault="00466A22" w:rsidP="00CA2F62">
      <w:pPr>
        <w:spacing w:after="0" w:line="240" w:lineRule="auto"/>
      </w:pPr>
      <w:r>
        <w:separator/>
      </w:r>
    </w:p>
  </w:footnote>
  <w:footnote w:type="continuationSeparator" w:id="1">
    <w:p w:rsidR="00466A22" w:rsidRDefault="00466A22" w:rsidP="00CA2F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96552"/>
    <w:rsid w:val="00015A15"/>
    <w:rsid w:val="00016F33"/>
    <w:rsid w:val="000200AD"/>
    <w:rsid w:val="00030910"/>
    <w:rsid w:val="000330D4"/>
    <w:rsid w:val="00033A9A"/>
    <w:rsid w:val="000434A5"/>
    <w:rsid w:val="00045BFF"/>
    <w:rsid w:val="0004627F"/>
    <w:rsid w:val="00050A23"/>
    <w:rsid w:val="000522B2"/>
    <w:rsid w:val="000573CD"/>
    <w:rsid w:val="000615FC"/>
    <w:rsid w:val="00062D6A"/>
    <w:rsid w:val="0006349D"/>
    <w:rsid w:val="00065742"/>
    <w:rsid w:val="00066297"/>
    <w:rsid w:val="0007274D"/>
    <w:rsid w:val="00074F5C"/>
    <w:rsid w:val="00080858"/>
    <w:rsid w:val="00093981"/>
    <w:rsid w:val="00095742"/>
    <w:rsid w:val="000A472F"/>
    <w:rsid w:val="000A4916"/>
    <w:rsid w:val="000A4DF3"/>
    <w:rsid w:val="000A595B"/>
    <w:rsid w:val="000A7235"/>
    <w:rsid w:val="000B12BC"/>
    <w:rsid w:val="000B2DA5"/>
    <w:rsid w:val="000B40CD"/>
    <w:rsid w:val="000C7397"/>
    <w:rsid w:val="000D0709"/>
    <w:rsid w:val="000D102E"/>
    <w:rsid w:val="000D236E"/>
    <w:rsid w:val="000E6BB9"/>
    <w:rsid w:val="000F1009"/>
    <w:rsid w:val="00103890"/>
    <w:rsid w:val="001064CF"/>
    <w:rsid w:val="00106DB2"/>
    <w:rsid w:val="00110010"/>
    <w:rsid w:val="001131D7"/>
    <w:rsid w:val="001243E4"/>
    <w:rsid w:val="001358D1"/>
    <w:rsid w:val="00141502"/>
    <w:rsid w:val="00141D5D"/>
    <w:rsid w:val="001447A0"/>
    <w:rsid w:val="0015001A"/>
    <w:rsid w:val="00153042"/>
    <w:rsid w:val="00166E53"/>
    <w:rsid w:val="00170512"/>
    <w:rsid w:val="0017228F"/>
    <w:rsid w:val="0018306B"/>
    <w:rsid w:val="001835E6"/>
    <w:rsid w:val="00192DDA"/>
    <w:rsid w:val="001970EC"/>
    <w:rsid w:val="001A1419"/>
    <w:rsid w:val="001A38A0"/>
    <w:rsid w:val="001A7F18"/>
    <w:rsid w:val="001B1602"/>
    <w:rsid w:val="001B3A6A"/>
    <w:rsid w:val="001B51D9"/>
    <w:rsid w:val="001B6B80"/>
    <w:rsid w:val="001B6D8B"/>
    <w:rsid w:val="001D2DA7"/>
    <w:rsid w:val="001D47AD"/>
    <w:rsid w:val="001D5D14"/>
    <w:rsid w:val="001F10DB"/>
    <w:rsid w:val="001F1916"/>
    <w:rsid w:val="00216BBF"/>
    <w:rsid w:val="00226765"/>
    <w:rsid w:val="00230549"/>
    <w:rsid w:val="00232D05"/>
    <w:rsid w:val="00247017"/>
    <w:rsid w:val="00274783"/>
    <w:rsid w:val="00274A71"/>
    <w:rsid w:val="00284C2B"/>
    <w:rsid w:val="00295152"/>
    <w:rsid w:val="00296769"/>
    <w:rsid w:val="00296A99"/>
    <w:rsid w:val="002A227F"/>
    <w:rsid w:val="002A3125"/>
    <w:rsid w:val="002A43E5"/>
    <w:rsid w:val="002A4BF2"/>
    <w:rsid w:val="002A6B66"/>
    <w:rsid w:val="002B51DB"/>
    <w:rsid w:val="002B7BD4"/>
    <w:rsid w:val="002D1AC7"/>
    <w:rsid w:val="002D4212"/>
    <w:rsid w:val="002D745B"/>
    <w:rsid w:val="002E1AE9"/>
    <w:rsid w:val="002E46A8"/>
    <w:rsid w:val="002E7DD3"/>
    <w:rsid w:val="002F61C3"/>
    <w:rsid w:val="002F6521"/>
    <w:rsid w:val="002F6728"/>
    <w:rsid w:val="00301AC1"/>
    <w:rsid w:val="003049D2"/>
    <w:rsid w:val="00304D91"/>
    <w:rsid w:val="003120E1"/>
    <w:rsid w:val="0031797D"/>
    <w:rsid w:val="0032087F"/>
    <w:rsid w:val="00321F24"/>
    <w:rsid w:val="0032530D"/>
    <w:rsid w:val="00332714"/>
    <w:rsid w:val="0033699B"/>
    <w:rsid w:val="00344C9B"/>
    <w:rsid w:val="003562B8"/>
    <w:rsid w:val="003704C3"/>
    <w:rsid w:val="00372411"/>
    <w:rsid w:val="00373E8A"/>
    <w:rsid w:val="00375D8D"/>
    <w:rsid w:val="00376B23"/>
    <w:rsid w:val="00377E8C"/>
    <w:rsid w:val="00383D1B"/>
    <w:rsid w:val="00383F3D"/>
    <w:rsid w:val="00387EA3"/>
    <w:rsid w:val="003A06C3"/>
    <w:rsid w:val="003A3A55"/>
    <w:rsid w:val="003A4020"/>
    <w:rsid w:val="003B45B4"/>
    <w:rsid w:val="003B6E94"/>
    <w:rsid w:val="003C0F43"/>
    <w:rsid w:val="003C6577"/>
    <w:rsid w:val="003D1507"/>
    <w:rsid w:val="003D5A95"/>
    <w:rsid w:val="003D6175"/>
    <w:rsid w:val="003E16CC"/>
    <w:rsid w:val="003E63E6"/>
    <w:rsid w:val="003F2BCA"/>
    <w:rsid w:val="004134D0"/>
    <w:rsid w:val="00413582"/>
    <w:rsid w:val="00417D1F"/>
    <w:rsid w:val="00420A51"/>
    <w:rsid w:val="00434BE3"/>
    <w:rsid w:val="00435F2E"/>
    <w:rsid w:val="00441EA6"/>
    <w:rsid w:val="00442698"/>
    <w:rsid w:val="00451D27"/>
    <w:rsid w:val="0045342C"/>
    <w:rsid w:val="004534B2"/>
    <w:rsid w:val="00466A22"/>
    <w:rsid w:val="00476794"/>
    <w:rsid w:val="0048464A"/>
    <w:rsid w:val="00490919"/>
    <w:rsid w:val="004C21DD"/>
    <w:rsid w:val="004D245F"/>
    <w:rsid w:val="004D5826"/>
    <w:rsid w:val="004E0245"/>
    <w:rsid w:val="004E2031"/>
    <w:rsid w:val="004E2665"/>
    <w:rsid w:val="004E4174"/>
    <w:rsid w:val="004E4913"/>
    <w:rsid w:val="004E7E11"/>
    <w:rsid w:val="004F1AFA"/>
    <w:rsid w:val="004F6F69"/>
    <w:rsid w:val="005037C0"/>
    <w:rsid w:val="0050606E"/>
    <w:rsid w:val="005146B6"/>
    <w:rsid w:val="00514FA0"/>
    <w:rsid w:val="00522EED"/>
    <w:rsid w:val="0053162F"/>
    <w:rsid w:val="00541A14"/>
    <w:rsid w:val="0055092C"/>
    <w:rsid w:val="0055299C"/>
    <w:rsid w:val="00571984"/>
    <w:rsid w:val="00572935"/>
    <w:rsid w:val="005756D5"/>
    <w:rsid w:val="00577FC6"/>
    <w:rsid w:val="00587FCA"/>
    <w:rsid w:val="00591476"/>
    <w:rsid w:val="005B0C36"/>
    <w:rsid w:val="005B4785"/>
    <w:rsid w:val="005B4A4E"/>
    <w:rsid w:val="005C008F"/>
    <w:rsid w:val="005C13B3"/>
    <w:rsid w:val="005C20A3"/>
    <w:rsid w:val="005C69DC"/>
    <w:rsid w:val="005D27D6"/>
    <w:rsid w:val="005D2BFF"/>
    <w:rsid w:val="005D6DEC"/>
    <w:rsid w:val="005E31C3"/>
    <w:rsid w:val="005E4996"/>
    <w:rsid w:val="005F1D00"/>
    <w:rsid w:val="00602637"/>
    <w:rsid w:val="00623B55"/>
    <w:rsid w:val="00623C94"/>
    <w:rsid w:val="00633AA1"/>
    <w:rsid w:val="00636CFB"/>
    <w:rsid w:val="00642062"/>
    <w:rsid w:val="00661D89"/>
    <w:rsid w:val="0066693E"/>
    <w:rsid w:val="00670569"/>
    <w:rsid w:val="0068243F"/>
    <w:rsid w:val="0068266C"/>
    <w:rsid w:val="0068757F"/>
    <w:rsid w:val="00687E74"/>
    <w:rsid w:val="00692D79"/>
    <w:rsid w:val="006A3B5F"/>
    <w:rsid w:val="006B103F"/>
    <w:rsid w:val="006B5ED0"/>
    <w:rsid w:val="006C50E0"/>
    <w:rsid w:val="006D125E"/>
    <w:rsid w:val="006D711D"/>
    <w:rsid w:val="006F0F77"/>
    <w:rsid w:val="006F3B02"/>
    <w:rsid w:val="006F768F"/>
    <w:rsid w:val="00711E94"/>
    <w:rsid w:val="00715040"/>
    <w:rsid w:val="00722CA0"/>
    <w:rsid w:val="00723BFE"/>
    <w:rsid w:val="00724664"/>
    <w:rsid w:val="0072562F"/>
    <w:rsid w:val="007275F2"/>
    <w:rsid w:val="007322F6"/>
    <w:rsid w:val="00733586"/>
    <w:rsid w:val="0073419A"/>
    <w:rsid w:val="00734C04"/>
    <w:rsid w:val="00746258"/>
    <w:rsid w:val="007512A1"/>
    <w:rsid w:val="0075383B"/>
    <w:rsid w:val="00753E58"/>
    <w:rsid w:val="007561AF"/>
    <w:rsid w:val="007616DE"/>
    <w:rsid w:val="007648EE"/>
    <w:rsid w:val="00767E59"/>
    <w:rsid w:val="00773CD9"/>
    <w:rsid w:val="00776530"/>
    <w:rsid w:val="00786285"/>
    <w:rsid w:val="00791349"/>
    <w:rsid w:val="0079168C"/>
    <w:rsid w:val="00793B2C"/>
    <w:rsid w:val="007A150B"/>
    <w:rsid w:val="007A17A0"/>
    <w:rsid w:val="007B2661"/>
    <w:rsid w:val="007B2EDD"/>
    <w:rsid w:val="007C5F3B"/>
    <w:rsid w:val="007C75D5"/>
    <w:rsid w:val="007D4187"/>
    <w:rsid w:val="007D559F"/>
    <w:rsid w:val="007E520B"/>
    <w:rsid w:val="007F7CF4"/>
    <w:rsid w:val="00814565"/>
    <w:rsid w:val="00816EF7"/>
    <w:rsid w:val="0082252B"/>
    <w:rsid w:val="00831E34"/>
    <w:rsid w:val="008369C6"/>
    <w:rsid w:val="008470B9"/>
    <w:rsid w:val="008471ED"/>
    <w:rsid w:val="00860626"/>
    <w:rsid w:val="008658AE"/>
    <w:rsid w:val="00881D18"/>
    <w:rsid w:val="00884E24"/>
    <w:rsid w:val="00884F5C"/>
    <w:rsid w:val="00895CD5"/>
    <w:rsid w:val="008B5FAA"/>
    <w:rsid w:val="008B7505"/>
    <w:rsid w:val="008C273A"/>
    <w:rsid w:val="008C2C1D"/>
    <w:rsid w:val="008C4CD2"/>
    <w:rsid w:val="008C7E4C"/>
    <w:rsid w:val="008F423D"/>
    <w:rsid w:val="00915B02"/>
    <w:rsid w:val="00921CFD"/>
    <w:rsid w:val="009317DB"/>
    <w:rsid w:val="00942AF8"/>
    <w:rsid w:val="00943424"/>
    <w:rsid w:val="00950C57"/>
    <w:rsid w:val="0095121B"/>
    <w:rsid w:val="00952E8E"/>
    <w:rsid w:val="009649D9"/>
    <w:rsid w:val="009720C2"/>
    <w:rsid w:val="009736FB"/>
    <w:rsid w:val="00974E96"/>
    <w:rsid w:val="009819CA"/>
    <w:rsid w:val="00982CC8"/>
    <w:rsid w:val="00985D12"/>
    <w:rsid w:val="0099109D"/>
    <w:rsid w:val="009A50F4"/>
    <w:rsid w:val="009B233D"/>
    <w:rsid w:val="009B2B05"/>
    <w:rsid w:val="009B3153"/>
    <w:rsid w:val="009B49A8"/>
    <w:rsid w:val="009B5C84"/>
    <w:rsid w:val="009C63BE"/>
    <w:rsid w:val="009D0418"/>
    <w:rsid w:val="009D3B8E"/>
    <w:rsid w:val="009D52C8"/>
    <w:rsid w:val="009E3B9C"/>
    <w:rsid w:val="009E4745"/>
    <w:rsid w:val="009E512B"/>
    <w:rsid w:val="009E5600"/>
    <w:rsid w:val="009F7AB6"/>
    <w:rsid w:val="00A068C5"/>
    <w:rsid w:val="00A07FEF"/>
    <w:rsid w:val="00A11996"/>
    <w:rsid w:val="00A17922"/>
    <w:rsid w:val="00A271C1"/>
    <w:rsid w:val="00A35D51"/>
    <w:rsid w:val="00A43961"/>
    <w:rsid w:val="00A54AC5"/>
    <w:rsid w:val="00A629C5"/>
    <w:rsid w:val="00A64EDE"/>
    <w:rsid w:val="00A655B5"/>
    <w:rsid w:val="00A71B0F"/>
    <w:rsid w:val="00A74CB3"/>
    <w:rsid w:val="00A84483"/>
    <w:rsid w:val="00A90D58"/>
    <w:rsid w:val="00A941B7"/>
    <w:rsid w:val="00AA635F"/>
    <w:rsid w:val="00AB0E34"/>
    <w:rsid w:val="00AC2214"/>
    <w:rsid w:val="00AC44CE"/>
    <w:rsid w:val="00AC5CB4"/>
    <w:rsid w:val="00AD2AAC"/>
    <w:rsid w:val="00AE0019"/>
    <w:rsid w:val="00AE1A27"/>
    <w:rsid w:val="00AE3F90"/>
    <w:rsid w:val="00AF6E35"/>
    <w:rsid w:val="00B02A74"/>
    <w:rsid w:val="00B0332E"/>
    <w:rsid w:val="00B0539F"/>
    <w:rsid w:val="00B054C9"/>
    <w:rsid w:val="00B1366E"/>
    <w:rsid w:val="00B17341"/>
    <w:rsid w:val="00B20183"/>
    <w:rsid w:val="00B243EE"/>
    <w:rsid w:val="00B260F7"/>
    <w:rsid w:val="00B30B2D"/>
    <w:rsid w:val="00B33D2B"/>
    <w:rsid w:val="00B42AEE"/>
    <w:rsid w:val="00B4361A"/>
    <w:rsid w:val="00B478CF"/>
    <w:rsid w:val="00B5020C"/>
    <w:rsid w:val="00B5223D"/>
    <w:rsid w:val="00B53CF5"/>
    <w:rsid w:val="00B60536"/>
    <w:rsid w:val="00B67413"/>
    <w:rsid w:val="00B732D1"/>
    <w:rsid w:val="00B763FA"/>
    <w:rsid w:val="00B76FB0"/>
    <w:rsid w:val="00B771EF"/>
    <w:rsid w:val="00B90CB2"/>
    <w:rsid w:val="00B94BFF"/>
    <w:rsid w:val="00B96552"/>
    <w:rsid w:val="00BA2676"/>
    <w:rsid w:val="00BA4206"/>
    <w:rsid w:val="00BA5C13"/>
    <w:rsid w:val="00BA794D"/>
    <w:rsid w:val="00BB6A55"/>
    <w:rsid w:val="00BC1976"/>
    <w:rsid w:val="00BE0929"/>
    <w:rsid w:val="00BE15C9"/>
    <w:rsid w:val="00BE214F"/>
    <w:rsid w:val="00BE21F4"/>
    <w:rsid w:val="00BE3B9D"/>
    <w:rsid w:val="00BE55C8"/>
    <w:rsid w:val="00BF2D47"/>
    <w:rsid w:val="00C0156C"/>
    <w:rsid w:val="00C01EF6"/>
    <w:rsid w:val="00C07D02"/>
    <w:rsid w:val="00C11267"/>
    <w:rsid w:val="00C17EF6"/>
    <w:rsid w:val="00C2182C"/>
    <w:rsid w:val="00C22669"/>
    <w:rsid w:val="00C2321F"/>
    <w:rsid w:val="00C24C82"/>
    <w:rsid w:val="00C25377"/>
    <w:rsid w:val="00C2578C"/>
    <w:rsid w:val="00C26129"/>
    <w:rsid w:val="00C27588"/>
    <w:rsid w:val="00C403A7"/>
    <w:rsid w:val="00C41423"/>
    <w:rsid w:val="00C53567"/>
    <w:rsid w:val="00C53D89"/>
    <w:rsid w:val="00C54202"/>
    <w:rsid w:val="00C54457"/>
    <w:rsid w:val="00C5582D"/>
    <w:rsid w:val="00C762FB"/>
    <w:rsid w:val="00C772C1"/>
    <w:rsid w:val="00C83256"/>
    <w:rsid w:val="00C92F2E"/>
    <w:rsid w:val="00C96287"/>
    <w:rsid w:val="00C97994"/>
    <w:rsid w:val="00CA2F62"/>
    <w:rsid w:val="00CB2565"/>
    <w:rsid w:val="00CB3575"/>
    <w:rsid w:val="00CC1399"/>
    <w:rsid w:val="00CC2272"/>
    <w:rsid w:val="00CC2BEC"/>
    <w:rsid w:val="00CC4CF3"/>
    <w:rsid w:val="00CD7557"/>
    <w:rsid w:val="00CD796F"/>
    <w:rsid w:val="00CE6574"/>
    <w:rsid w:val="00CE7C00"/>
    <w:rsid w:val="00CF0987"/>
    <w:rsid w:val="00CF4416"/>
    <w:rsid w:val="00CF73D7"/>
    <w:rsid w:val="00CF76AD"/>
    <w:rsid w:val="00D04F0B"/>
    <w:rsid w:val="00D10A4E"/>
    <w:rsid w:val="00D2372D"/>
    <w:rsid w:val="00D251FA"/>
    <w:rsid w:val="00D25A70"/>
    <w:rsid w:val="00D30428"/>
    <w:rsid w:val="00D33510"/>
    <w:rsid w:val="00D417AC"/>
    <w:rsid w:val="00D538FB"/>
    <w:rsid w:val="00D55C7A"/>
    <w:rsid w:val="00D776FB"/>
    <w:rsid w:val="00D818F2"/>
    <w:rsid w:val="00D8597B"/>
    <w:rsid w:val="00D85D44"/>
    <w:rsid w:val="00D91663"/>
    <w:rsid w:val="00DB00D0"/>
    <w:rsid w:val="00DB30F6"/>
    <w:rsid w:val="00DB4C83"/>
    <w:rsid w:val="00DB6389"/>
    <w:rsid w:val="00DC1E1E"/>
    <w:rsid w:val="00DC64F1"/>
    <w:rsid w:val="00DD76F9"/>
    <w:rsid w:val="00DE0F2E"/>
    <w:rsid w:val="00DF212A"/>
    <w:rsid w:val="00DF7C71"/>
    <w:rsid w:val="00E010B0"/>
    <w:rsid w:val="00E03739"/>
    <w:rsid w:val="00E05DF9"/>
    <w:rsid w:val="00E13D40"/>
    <w:rsid w:val="00E2253F"/>
    <w:rsid w:val="00E3531E"/>
    <w:rsid w:val="00E36E6C"/>
    <w:rsid w:val="00E43423"/>
    <w:rsid w:val="00E44AC0"/>
    <w:rsid w:val="00E50842"/>
    <w:rsid w:val="00E51F91"/>
    <w:rsid w:val="00E57C2F"/>
    <w:rsid w:val="00E61EA9"/>
    <w:rsid w:val="00E82AC2"/>
    <w:rsid w:val="00E84327"/>
    <w:rsid w:val="00E962FA"/>
    <w:rsid w:val="00E96922"/>
    <w:rsid w:val="00EA21EA"/>
    <w:rsid w:val="00EA5C5B"/>
    <w:rsid w:val="00EB418E"/>
    <w:rsid w:val="00EB5A88"/>
    <w:rsid w:val="00EB7C38"/>
    <w:rsid w:val="00EB7D1C"/>
    <w:rsid w:val="00EC1C2B"/>
    <w:rsid w:val="00ED5D6D"/>
    <w:rsid w:val="00ED779A"/>
    <w:rsid w:val="00EF4271"/>
    <w:rsid w:val="00EF67DB"/>
    <w:rsid w:val="00F11D94"/>
    <w:rsid w:val="00F14386"/>
    <w:rsid w:val="00F41B7B"/>
    <w:rsid w:val="00F421DF"/>
    <w:rsid w:val="00F4299D"/>
    <w:rsid w:val="00F455C6"/>
    <w:rsid w:val="00F50F54"/>
    <w:rsid w:val="00F53EBC"/>
    <w:rsid w:val="00F546A2"/>
    <w:rsid w:val="00F646E4"/>
    <w:rsid w:val="00F72BD2"/>
    <w:rsid w:val="00F73F40"/>
    <w:rsid w:val="00F7475E"/>
    <w:rsid w:val="00FA091F"/>
    <w:rsid w:val="00FA2EF7"/>
    <w:rsid w:val="00FB1B79"/>
    <w:rsid w:val="00FB3D44"/>
    <w:rsid w:val="00FB41D9"/>
    <w:rsid w:val="00FB6B2A"/>
    <w:rsid w:val="00FD4165"/>
    <w:rsid w:val="00FD4DF1"/>
    <w:rsid w:val="00FD73DE"/>
    <w:rsid w:val="00FE5F11"/>
    <w:rsid w:val="00FE6CE2"/>
    <w:rsid w:val="00FF0658"/>
    <w:rsid w:val="00FF444D"/>
    <w:rsid w:val="00FF4D7C"/>
    <w:rsid w:val="00FF67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52"/>
    <w:pPr>
      <w:bidi/>
    </w:pPr>
    <w:rPr>
      <w:rFonts w:eastAsiaTheme="minorEastAsia"/>
      <w:lang w:val="en-US"/>
    </w:rPr>
  </w:style>
  <w:style w:type="paragraph" w:styleId="3">
    <w:name w:val="heading 3"/>
    <w:basedOn w:val="a"/>
    <w:link w:val="3Char"/>
    <w:uiPriority w:val="9"/>
    <w:qFormat/>
    <w:rsid w:val="00015A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015A15"/>
    <w:rPr>
      <w:rFonts w:ascii="Times New Roman" w:eastAsia="Times New Roman" w:hAnsi="Times New Roman" w:cs="Times New Roman"/>
      <w:b/>
      <w:bCs/>
      <w:sz w:val="27"/>
      <w:szCs w:val="27"/>
      <w:lang w:val="en-US"/>
    </w:rPr>
  </w:style>
  <w:style w:type="paragraph" w:styleId="a3">
    <w:name w:val="header"/>
    <w:basedOn w:val="a"/>
    <w:link w:val="Char"/>
    <w:uiPriority w:val="99"/>
    <w:semiHidden/>
    <w:unhideWhenUsed/>
    <w:rsid w:val="00CA2F62"/>
    <w:pPr>
      <w:tabs>
        <w:tab w:val="center" w:pos="4536"/>
        <w:tab w:val="right" w:pos="9072"/>
      </w:tabs>
      <w:spacing w:after="0" w:line="240" w:lineRule="auto"/>
    </w:pPr>
  </w:style>
  <w:style w:type="character" w:customStyle="1" w:styleId="Char">
    <w:name w:val="رأس صفحة Char"/>
    <w:basedOn w:val="a0"/>
    <w:link w:val="a3"/>
    <w:uiPriority w:val="99"/>
    <w:semiHidden/>
    <w:rsid w:val="00CA2F62"/>
    <w:rPr>
      <w:rFonts w:eastAsiaTheme="minorEastAsia"/>
      <w:lang w:val="en-US"/>
    </w:rPr>
  </w:style>
  <w:style w:type="paragraph" w:styleId="a4">
    <w:name w:val="footer"/>
    <w:basedOn w:val="a"/>
    <w:link w:val="Char0"/>
    <w:uiPriority w:val="99"/>
    <w:semiHidden/>
    <w:unhideWhenUsed/>
    <w:rsid w:val="00CA2F62"/>
    <w:pPr>
      <w:tabs>
        <w:tab w:val="center" w:pos="4536"/>
        <w:tab w:val="right" w:pos="9072"/>
      </w:tabs>
      <w:spacing w:after="0" w:line="240" w:lineRule="auto"/>
    </w:pPr>
  </w:style>
  <w:style w:type="character" w:customStyle="1" w:styleId="Char0">
    <w:name w:val="تذييل صفحة Char"/>
    <w:basedOn w:val="a0"/>
    <w:link w:val="a4"/>
    <w:uiPriority w:val="99"/>
    <w:semiHidden/>
    <w:rsid w:val="00CA2F62"/>
    <w:rPr>
      <w:rFonts w:eastAsiaTheme="minorEastAsia"/>
      <w:lang w:val="en-US"/>
    </w:rPr>
  </w:style>
  <w:style w:type="paragraph" w:styleId="a5">
    <w:name w:val="Body Text Indent"/>
    <w:basedOn w:val="a"/>
    <w:link w:val="Char1"/>
    <w:rsid w:val="00F72B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1">
    <w:name w:val="نص أساسي بمسافة بادئة Char"/>
    <w:basedOn w:val="a0"/>
    <w:link w:val="a5"/>
    <w:rsid w:val="00F72BD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476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2</Pages>
  <Words>774</Words>
  <Characters>4257</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salah</cp:lastModifiedBy>
  <cp:revision>550</cp:revision>
  <cp:lastPrinted>2018-11-21T22:03:00Z</cp:lastPrinted>
  <dcterms:created xsi:type="dcterms:W3CDTF">2018-10-29T01:24:00Z</dcterms:created>
  <dcterms:modified xsi:type="dcterms:W3CDTF">2018-12-19T17:38:00Z</dcterms:modified>
</cp:coreProperties>
</file>