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C3" w:rsidRPr="008A2CDE" w:rsidRDefault="000D0371" w:rsidP="00DE23A5">
      <w:pPr>
        <w:spacing w:after="0" w:line="0" w:lineRule="atLeast"/>
        <w:jc w:val="center"/>
        <w:rPr>
          <w:rFonts w:cs="AL-Mateen"/>
          <w:color w:val="0000FF"/>
          <w:sz w:val="32"/>
          <w:szCs w:val="32"/>
          <w:rtl/>
          <w:lang w:bidi="ar-EG"/>
        </w:rPr>
      </w:pPr>
      <w:bookmarkStart w:id="0" w:name="_GoBack"/>
      <w:r w:rsidRPr="008A2CDE">
        <w:rPr>
          <w:rFonts w:cs="AL-Mateen" w:hint="cs"/>
          <w:color w:val="0000FF"/>
          <w:sz w:val="32"/>
          <w:szCs w:val="32"/>
          <w:rtl/>
          <w:lang w:bidi="ar-EG"/>
        </w:rPr>
        <w:t>الإنسان</w:t>
      </w:r>
      <w:r w:rsidR="00CF2C57" w:rsidRPr="008A2CDE">
        <w:rPr>
          <w:rFonts w:cs="AL-Mateen" w:hint="cs"/>
          <w:color w:val="0000FF"/>
          <w:sz w:val="32"/>
          <w:szCs w:val="32"/>
          <w:rtl/>
          <w:lang w:bidi="ar-EG"/>
        </w:rPr>
        <w:t xml:space="preserve"> الكامل</w:t>
      </w:r>
      <w:r w:rsidR="0002670F" w:rsidRPr="008A2CDE">
        <w:rPr>
          <w:rFonts w:cs="AL-Mateen" w:hint="cs"/>
          <w:color w:val="0000FF"/>
          <w:sz w:val="32"/>
          <w:szCs w:val="32"/>
          <w:rtl/>
          <w:lang w:bidi="ar-EG"/>
        </w:rPr>
        <w:t xml:space="preserve"> محمد </w:t>
      </w:r>
      <w:bookmarkEnd w:id="0"/>
      <w:r w:rsidR="008A2CDE" w:rsidRPr="008A2CDE">
        <w:rPr>
          <w:rFonts w:cs="AL-Mateen" w:hint="cs"/>
          <w:color w:val="0000FF"/>
          <w:sz w:val="32"/>
          <w:szCs w:val="32"/>
          <w:rtl/>
          <w:lang w:bidi="ar-EG"/>
        </w:rPr>
        <w:t>-</w:t>
      </w:r>
      <w:r w:rsidR="0002670F" w:rsidRPr="008A2CDE">
        <w:rPr>
          <w:rFonts w:cs="AL-Mateen" w:hint="cs"/>
          <w:color w:val="0000FF"/>
          <w:sz w:val="32"/>
          <w:szCs w:val="32"/>
          <w:rtl/>
          <w:lang w:bidi="ar-EG"/>
        </w:rPr>
        <w:t>صلى الله عليه وسلم</w:t>
      </w:r>
      <w:r w:rsidR="008A2CDE" w:rsidRPr="008A2CDE">
        <w:rPr>
          <w:rFonts w:cs="AL-Mateen" w:hint="cs"/>
          <w:color w:val="0000FF"/>
          <w:sz w:val="32"/>
          <w:szCs w:val="32"/>
          <w:rtl/>
          <w:lang w:bidi="ar-EG"/>
        </w:rPr>
        <w:t>-</w:t>
      </w:r>
      <w:r w:rsidR="0002670F" w:rsidRPr="008A2CDE">
        <w:rPr>
          <w:rFonts w:cs="AL-Mateen" w:hint="cs"/>
          <w:color w:val="0000FF"/>
          <w:sz w:val="32"/>
          <w:szCs w:val="32"/>
          <w:rtl/>
          <w:lang w:bidi="ar-EG"/>
        </w:rPr>
        <w:t xml:space="preserve"> </w:t>
      </w:r>
    </w:p>
    <w:p w:rsidR="0002670F" w:rsidRPr="008A2CDE" w:rsidRDefault="000D0371" w:rsidP="00DE23A5">
      <w:pPr>
        <w:spacing w:after="0" w:line="0" w:lineRule="atLeast"/>
        <w:jc w:val="center"/>
        <w:rPr>
          <w:rFonts w:cs="AL-Mateen"/>
          <w:color w:val="0000FF"/>
          <w:sz w:val="32"/>
          <w:szCs w:val="32"/>
          <w:rtl/>
          <w:lang w:bidi="ar-EG"/>
        </w:rPr>
      </w:pPr>
      <w:r w:rsidRPr="008A2CDE">
        <w:rPr>
          <w:rFonts w:cs="AL-Mateen" w:hint="cs"/>
          <w:color w:val="0000FF"/>
          <w:sz w:val="32"/>
          <w:szCs w:val="32"/>
          <w:rtl/>
          <w:lang w:bidi="ar-EG"/>
        </w:rPr>
        <w:t xml:space="preserve">للشيخ السيد مراد سلامة </w:t>
      </w:r>
    </w:p>
    <w:p w:rsidR="00F55B4A" w:rsidRDefault="008A2CDE" w:rsidP="00DE23A5">
      <w:pPr>
        <w:spacing w:after="0" w:line="0" w:lineRule="atLeast"/>
        <w:jc w:val="center"/>
        <w:rPr>
          <w:rFonts w:cs="AL-Mateen"/>
          <w:color w:val="C45911" w:themeColor="accent2" w:themeShade="BF"/>
          <w:sz w:val="32"/>
          <w:szCs w:val="32"/>
          <w:rtl/>
          <w:lang w:bidi="ar-EG"/>
        </w:rPr>
      </w:pPr>
      <w:r w:rsidRPr="002A7F5E">
        <w:rPr>
          <w:rFonts w:cs="AL-Mateen" w:hint="cs"/>
          <w:color w:val="C45911" w:themeColor="accent2" w:themeShade="BF"/>
          <w:sz w:val="32"/>
          <w:szCs w:val="32"/>
          <w:rtl/>
          <w:lang w:bidi="ar-EG"/>
        </w:rPr>
        <w:t>الخطبة الأولى</w:t>
      </w:r>
    </w:p>
    <w:p w:rsidR="00F55B4A" w:rsidRDefault="00F55B4A" w:rsidP="00F55B4A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أما بعد: </w:t>
      </w:r>
    </w:p>
    <w:p w:rsidR="0002670F" w:rsidRPr="00FD13C5" w:rsidRDefault="00F55B4A" w:rsidP="009F74F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أحباب الحبيب المحبوب</w:t>
      </w:r>
      <w:r w:rsidR="009F74FB">
        <w:rPr>
          <w:rFonts w:cs="Akhbar MT" w:hint="cs"/>
          <w:sz w:val="32"/>
          <w:szCs w:val="32"/>
          <w:rtl/>
          <w:lang w:bidi="ar-EG"/>
        </w:rPr>
        <w:t>،</w:t>
      </w:r>
      <w:r w:rsidR="00A16402">
        <w:rPr>
          <w:rFonts w:cs="Akhbar MT" w:hint="cs"/>
          <w:sz w:val="32"/>
          <w:szCs w:val="32"/>
          <w:rtl/>
          <w:lang w:bidi="ar-EG"/>
        </w:rPr>
        <w:t xml:space="preserve"> </w:t>
      </w:r>
      <w:r w:rsidR="006B1A5C">
        <w:rPr>
          <w:rFonts w:cs="Akhbar MT" w:hint="cs"/>
          <w:sz w:val="32"/>
          <w:szCs w:val="32"/>
          <w:rtl/>
          <w:lang w:bidi="ar-EG"/>
        </w:rPr>
        <w:t xml:space="preserve">واتباع النبي </w:t>
      </w:r>
      <w:r w:rsidR="00CB659F">
        <w:rPr>
          <w:rFonts w:cs="Akhbar MT" w:hint="cs"/>
          <w:sz w:val="32"/>
          <w:szCs w:val="32"/>
          <w:rtl/>
          <w:lang w:bidi="ar-EG"/>
        </w:rPr>
        <w:t>المتبوع نعيش</w:t>
      </w:r>
      <w:r w:rsidR="00173E49">
        <w:rPr>
          <w:rFonts w:cs="Akhbar MT" w:hint="cs"/>
          <w:sz w:val="32"/>
          <w:szCs w:val="32"/>
          <w:rtl/>
          <w:lang w:bidi="ar-EG"/>
        </w:rPr>
        <w:t xml:space="preserve"> في هذا اليوم الطيب </w:t>
      </w:r>
      <w:r w:rsidR="00FD13C5">
        <w:rPr>
          <w:rFonts w:cs="Akhbar MT" w:hint="cs"/>
          <w:sz w:val="32"/>
          <w:szCs w:val="32"/>
          <w:rtl/>
          <w:lang w:bidi="ar-EG"/>
        </w:rPr>
        <w:t>الأغر</w:t>
      </w:r>
      <w:r w:rsidR="00173E49">
        <w:rPr>
          <w:rFonts w:cs="Akhbar MT" w:hint="cs"/>
          <w:sz w:val="32"/>
          <w:szCs w:val="32"/>
          <w:rtl/>
          <w:lang w:bidi="ar-EG"/>
        </w:rPr>
        <w:t xml:space="preserve"> مع الحبيب </w:t>
      </w:r>
      <w:r w:rsidR="00FD13C5">
        <w:rPr>
          <w:rFonts w:cs="Akhbar MT" w:hint="cs"/>
          <w:sz w:val="32"/>
          <w:szCs w:val="32"/>
          <w:rtl/>
          <w:lang w:bidi="ar-EG"/>
        </w:rPr>
        <w:t>الأزهر</w:t>
      </w:r>
      <w:r w:rsidR="00173E49">
        <w:rPr>
          <w:rFonts w:cs="Akhbar MT" w:hint="cs"/>
          <w:sz w:val="32"/>
          <w:szCs w:val="32"/>
          <w:rtl/>
          <w:lang w:bidi="ar-EG"/>
        </w:rPr>
        <w:t xml:space="preserve"> </w:t>
      </w:r>
      <w:r w:rsidR="00FD13C5">
        <w:rPr>
          <w:rFonts w:cs="Akhbar MT" w:hint="cs"/>
          <w:sz w:val="32"/>
          <w:szCs w:val="32"/>
          <w:rtl/>
          <w:lang w:bidi="ar-EG"/>
        </w:rPr>
        <w:t>الأغر</w:t>
      </w:r>
      <w:r w:rsidR="00173E49">
        <w:rPr>
          <w:rFonts w:cs="Akhbar MT" w:hint="cs"/>
          <w:sz w:val="32"/>
          <w:szCs w:val="32"/>
          <w:rtl/>
          <w:lang w:bidi="ar-EG"/>
        </w:rPr>
        <w:t xml:space="preserve"> </w:t>
      </w:r>
      <w:r w:rsidR="00173E49">
        <w:rPr>
          <w:rFonts w:cs="Akhbar MT"/>
          <w:sz w:val="32"/>
          <w:szCs w:val="32"/>
          <w:rtl/>
          <w:lang w:bidi="ar-EG"/>
        </w:rPr>
        <w:t>–</w:t>
      </w:r>
      <w:r w:rsidR="00173E49">
        <w:rPr>
          <w:rFonts w:cs="Akhbar MT" w:hint="cs"/>
          <w:sz w:val="32"/>
          <w:szCs w:val="32"/>
          <w:rtl/>
          <w:lang w:bidi="ar-EG"/>
        </w:rPr>
        <w:t xml:space="preserve">صلى الله عليه </w:t>
      </w:r>
      <w:r w:rsidR="00CB659F">
        <w:rPr>
          <w:rFonts w:cs="Akhbar MT" w:hint="cs"/>
          <w:sz w:val="32"/>
          <w:szCs w:val="32"/>
          <w:rtl/>
          <w:lang w:bidi="ar-EG"/>
        </w:rPr>
        <w:t>وسلم-، نعيش</w:t>
      </w:r>
      <w:r w:rsidR="00173E49">
        <w:rPr>
          <w:rFonts w:cs="Akhbar MT" w:hint="cs"/>
          <w:sz w:val="32"/>
          <w:szCs w:val="32"/>
          <w:rtl/>
          <w:lang w:bidi="ar-EG"/>
        </w:rPr>
        <w:t xml:space="preserve"> مع كمال </w:t>
      </w:r>
      <w:r w:rsidR="00CB659F">
        <w:rPr>
          <w:rFonts w:cs="Akhbar MT" w:hint="cs"/>
          <w:sz w:val="32"/>
          <w:szCs w:val="32"/>
          <w:rtl/>
          <w:lang w:bidi="ar-EG"/>
        </w:rPr>
        <w:t xml:space="preserve">الكمال، </w:t>
      </w:r>
      <w:r w:rsidR="000C31BD">
        <w:rPr>
          <w:rFonts w:cs="Akhbar MT" w:hint="cs"/>
          <w:sz w:val="32"/>
          <w:szCs w:val="32"/>
          <w:rtl/>
          <w:lang w:bidi="ar-EG"/>
        </w:rPr>
        <w:t>وجميل الجمال</w:t>
      </w:r>
      <w:r w:rsidR="00173E49">
        <w:rPr>
          <w:rFonts w:cs="Akhbar MT" w:hint="cs"/>
          <w:sz w:val="32"/>
          <w:szCs w:val="32"/>
          <w:rtl/>
          <w:lang w:bidi="ar-EG"/>
        </w:rPr>
        <w:t xml:space="preserve"> مع </w:t>
      </w:r>
      <w:r w:rsidR="009F74FB">
        <w:rPr>
          <w:rFonts w:cs="Akhbar MT" w:hint="cs"/>
          <w:sz w:val="32"/>
          <w:szCs w:val="32"/>
          <w:rtl/>
          <w:lang w:bidi="ar-EG"/>
        </w:rPr>
        <w:t>أ</w:t>
      </w:r>
      <w:r w:rsidR="00173E49">
        <w:rPr>
          <w:rFonts w:cs="Akhbar MT" w:hint="cs"/>
          <w:sz w:val="32"/>
          <w:szCs w:val="32"/>
          <w:rtl/>
          <w:lang w:bidi="ar-EG"/>
        </w:rPr>
        <w:t xml:space="preserve">كمل البشر خلقا </w:t>
      </w:r>
      <w:r w:rsidR="000C31BD">
        <w:rPr>
          <w:rFonts w:cs="Akhbar MT" w:hint="cs"/>
          <w:sz w:val="32"/>
          <w:szCs w:val="32"/>
          <w:rtl/>
          <w:lang w:bidi="ar-EG"/>
        </w:rPr>
        <w:t>وخُلقا</w:t>
      </w:r>
      <w:r w:rsidR="00CB659F" w:rsidRPr="00FD13C5">
        <w:rPr>
          <w:rFonts w:cs="Akhbar MT" w:hint="cs"/>
          <w:sz w:val="32"/>
          <w:szCs w:val="32"/>
          <w:rtl/>
          <w:lang w:bidi="ar-EG"/>
        </w:rPr>
        <w:t xml:space="preserve">، </w:t>
      </w:r>
      <w:r w:rsidR="000C31BD" w:rsidRPr="00FD13C5">
        <w:rPr>
          <w:rFonts w:cs="Akhbar MT" w:hint="cs"/>
          <w:sz w:val="32"/>
          <w:szCs w:val="32"/>
          <w:rtl/>
          <w:lang w:bidi="ar-EG"/>
        </w:rPr>
        <w:t>وسمتا وهديا</w:t>
      </w:r>
      <w:r w:rsidR="007E7908" w:rsidRPr="00FD13C5">
        <w:rPr>
          <w:rFonts w:cs="Akhbar MT" w:hint="cs"/>
          <w:sz w:val="32"/>
          <w:szCs w:val="32"/>
          <w:rtl/>
          <w:lang w:bidi="ar-EG"/>
        </w:rPr>
        <w:t>، مع</w:t>
      </w:r>
      <w:r w:rsidR="0068500A" w:rsidRPr="00FD13C5">
        <w:rPr>
          <w:rFonts w:cs="Akhbar MT" w:hint="cs"/>
          <w:sz w:val="32"/>
          <w:szCs w:val="32"/>
          <w:rtl/>
          <w:lang w:bidi="ar-EG"/>
        </w:rPr>
        <w:t xml:space="preserve"> من </w:t>
      </w:r>
      <w:r w:rsidR="00CB659F" w:rsidRPr="00FD13C5">
        <w:rPr>
          <w:rFonts w:cs="Akhbar MT" w:hint="cs"/>
          <w:sz w:val="32"/>
          <w:szCs w:val="32"/>
          <w:rtl/>
          <w:lang w:bidi="ar-EG"/>
        </w:rPr>
        <w:t>كمله وجمله</w:t>
      </w:r>
      <w:r w:rsidR="0068500A" w:rsidRPr="00FD13C5">
        <w:rPr>
          <w:rFonts w:cs="Akhbar MT" w:hint="cs"/>
          <w:sz w:val="32"/>
          <w:szCs w:val="32"/>
          <w:rtl/>
          <w:lang w:bidi="ar-EG"/>
        </w:rPr>
        <w:t xml:space="preserve"> ربه </w:t>
      </w:r>
      <w:r w:rsidR="00FD13C5" w:rsidRPr="00FD13C5">
        <w:rPr>
          <w:rFonts w:cs="Akhbar MT" w:hint="cs"/>
          <w:sz w:val="32"/>
          <w:szCs w:val="32"/>
          <w:rtl/>
          <w:lang w:bidi="ar-EG"/>
        </w:rPr>
        <w:t>س</w:t>
      </w:r>
      <w:r w:rsidR="0068500A" w:rsidRPr="00FD13C5">
        <w:rPr>
          <w:rFonts w:cs="Akhbar MT" w:hint="cs"/>
          <w:sz w:val="32"/>
          <w:szCs w:val="32"/>
          <w:rtl/>
          <w:lang w:bidi="ar-EG"/>
        </w:rPr>
        <w:t xml:space="preserve">بحانه </w:t>
      </w:r>
      <w:r w:rsidR="00376FD2" w:rsidRPr="00FD13C5">
        <w:rPr>
          <w:rFonts w:cs="Akhbar MT" w:hint="cs"/>
          <w:sz w:val="32"/>
          <w:szCs w:val="32"/>
          <w:rtl/>
          <w:lang w:bidi="ar-EG"/>
        </w:rPr>
        <w:t>وتعالى -</w:t>
      </w:r>
      <w:r w:rsidR="009F74FB">
        <w:rPr>
          <w:rFonts w:cs="Akhbar MT" w:hint="cs"/>
          <w:sz w:val="32"/>
          <w:szCs w:val="32"/>
          <w:rtl/>
          <w:lang w:bidi="ar-EG"/>
        </w:rPr>
        <w:t xml:space="preserve"> </w:t>
      </w:r>
      <w:r w:rsidR="00782FB7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191685" w:rsidRPr="001C5FB6" w:rsidRDefault="00191685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البَدرُ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دونَكَ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في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حُسنٍ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وَفي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شَرَفٍ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**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وَالبَحرُ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دونَكَ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في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خَيـرٍ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وَفـي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كَـرَمِ</w:t>
      </w:r>
    </w:p>
    <w:p w:rsidR="00191685" w:rsidRPr="001C5FB6" w:rsidRDefault="00191685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شُمُّ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الجِبالِ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إِذا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طاوَلتَها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اِنخَفَضَت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**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وَالأَنجُمُ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الزُهـرُ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مـا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واسَمتَهـا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تَسِـمِ</w:t>
      </w:r>
    </w:p>
    <w:p w:rsidR="00191685" w:rsidRPr="001C5FB6" w:rsidRDefault="00191685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وَاللَيثُ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دونَكَ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بَأساً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عِندَ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وَثبَتِهِ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**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إِذا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مَشَيـتَ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إِلـى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شاكـي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السِـلاحِ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كَمـي</w:t>
      </w:r>
    </w:p>
    <w:p w:rsidR="00191685" w:rsidRPr="001C5FB6" w:rsidRDefault="00191685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تَهفو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إِلَيكَ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وَإِن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أَدمَيتَ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حَبَّتَهـا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**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فـي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الحَـربِ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أَفئِـدَةُ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الأَبطـالِ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وَالبُهَـمِ</w:t>
      </w:r>
    </w:p>
    <w:p w:rsidR="00191685" w:rsidRPr="001C5FB6" w:rsidRDefault="00191685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مَحَبَّةُ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اللَـهِ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أَلقاهـا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وَهَيبَتُـهُ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**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عَلـى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اِبـنِ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آمِنَـةٍ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فـي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كُـلِّ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مُصطَـدَمِ</w:t>
      </w:r>
    </w:p>
    <w:p w:rsidR="00191685" w:rsidRDefault="00191685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كَأَنَّ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وَجهَكَ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تَحتَ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النَقعِ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بَدرُ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دُجىً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**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يُضيءُ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مُلتَثِماً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أَو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غَيـرَ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مُلتَثِـمِ</w:t>
      </w:r>
    </w:p>
    <w:p w:rsidR="00C905A4" w:rsidRPr="008B221C" w:rsidRDefault="00C905A4" w:rsidP="008B221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8B221C">
        <w:rPr>
          <w:rFonts w:cs="Akhbar MT" w:hint="cs"/>
          <w:sz w:val="32"/>
          <w:szCs w:val="32"/>
          <w:rtl/>
          <w:lang w:bidi="ar-EG"/>
        </w:rPr>
        <w:t xml:space="preserve">أيها </w:t>
      </w:r>
      <w:r w:rsidR="008B221C" w:rsidRPr="008B221C">
        <w:rPr>
          <w:rFonts w:cs="Akhbar MT" w:hint="cs"/>
          <w:sz w:val="32"/>
          <w:szCs w:val="32"/>
          <w:rtl/>
          <w:lang w:bidi="ar-EG"/>
        </w:rPr>
        <w:t>الآ</w:t>
      </w:r>
      <w:r w:rsidRPr="008B221C">
        <w:rPr>
          <w:rFonts w:cs="Akhbar MT" w:hint="cs"/>
          <w:sz w:val="32"/>
          <w:szCs w:val="32"/>
          <w:rtl/>
          <w:lang w:bidi="ar-EG"/>
        </w:rPr>
        <w:t xml:space="preserve">باء لقد أخبرنا سيد </w:t>
      </w:r>
      <w:r w:rsidR="003E4CBA" w:rsidRPr="008B221C">
        <w:rPr>
          <w:rFonts w:cs="Akhbar MT" w:hint="cs"/>
          <w:sz w:val="32"/>
          <w:szCs w:val="32"/>
          <w:rtl/>
          <w:lang w:bidi="ar-EG"/>
        </w:rPr>
        <w:t>الأصفياء</w:t>
      </w:r>
      <w:r w:rsidR="003E4CBA">
        <w:rPr>
          <w:rFonts w:cs="Akhbar MT" w:hint="cs"/>
          <w:sz w:val="32"/>
          <w:szCs w:val="32"/>
          <w:rtl/>
          <w:lang w:bidi="ar-EG"/>
        </w:rPr>
        <w:t>-</w:t>
      </w:r>
      <w:r w:rsidR="003E4CBA" w:rsidRPr="008B221C">
        <w:rPr>
          <w:rFonts w:cs="Akhbar MT" w:hint="cs"/>
          <w:sz w:val="32"/>
          <w:szCs w:val="32"/>
          <w:rtl/>
          <w:lang w:bidi="ar-EG"/>
        </w:rPr>
        <w:t>صلى</w:t>
      </w:r>
      <w:r w:rsidR="008B221C"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="008B221C" w:rsidRPr="008B221C">
        <w:rPr>
          <w:rFonts w:cs="Akhbar MT" w:hint="cs"/>
          <w:sz w:val="32"/>
          <w:szCs w:val="32"/>
          <w:rtl/>
          <w:lang w:bidi="ar-EG"/>
        </w:rPr>
        <w:t>الله</w:t>
      </w:r>
      <w:r w:rsidR="008B221C"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="008B221C" w:rsidRPr="008B221C">
        <w:rPr>
          <w:rFonts w:cs="Akhbar MT" w:hint="cs"/>
          <w:sz w:val="32"/>
          <w:szCs w:val="32"/>
          <w:rtl/>
          <w:lang w:bidi="ar-EG"/>
        </w:rPr>
        <w:t>عليه</w:t>
      </w:r>
      <w:r w:rsidR="008B221C"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="008B221C" w:rsidRPr="008B221C">
        <w:rPr>
          <w:rFonts w:cs="Akhbar MT" w:hint="cs"/>
          <w:sz w:val="32"/>
          <w:szCs w:val="32"/>
          <w:rtl/>
          <w:lang w:bidi="ar-EG"/>
        </w:rPr>
        <w:t xml:space="preserve">وسلم </w:t>
      </w:r>
      <w:r w:rsidR="008B221C">
        <w:rPr>
          <w:rFonts w:cs="Akhbar MT" w:hint="cs"/>
          <w:sz w:val="32"/>
          <w:szCs w:val="32"/>
          <w:rtl/>
          <w:lang w:bidi="ar-EG"/>
        </w:rPr>
        <w:t>-أ</w:t>
      </w:r>
      <w:r w:rsidRPr="008B221C">
        <w:rPr>
          <w:rFonts w:cs="Akhbar MT" w:hint="cs"/>
          <w:sz w:val="32"/>
          <w:szCs w:val="32"/>
          <w:rtl/>
          <w:lang w:bidi="ar-EG"/>
        </w:rPr>
        <w:t xml:space="preserve">نه كمل من الرجال كثير و لكن أكملهم و </w:t>
      </w:r>
      <w:r w:rsidR="008B221C" w:rsidRPr="008B221C">
        <w:rPr>
          <w:rFonts w:cs="Akhbar MT" w:hint="cs"/>
          <w:sz w:val="32"/>
          <w:szCs w:val="32"/>
          <w:rtl/>
          <w:lang w:bidi="ar-EG"/>
        </w:rPr>
        <w:t xml:space="preserve">أتمهم خلقا </w:t>
      </w:r>
      <w:r w:rsidR="003E4CBA" w:rsidRPr="008B221C">
        <w:rPr>
          <w:rFonts w:cs="Akhbar MT" w:hint="cs"/>
          <w:sz w:val="32"/>
          <w:szCs w:val="32"/>
          <w:rtl/>
          <w:lang w:bidi="ar-EG"/>
        </w:rPr>
        <w:t>وخ</w:t>
      </w:r>
      <w:r w:rsidR="003E4CBA">
        <w:rPr>
          <w:rFonts w:cs="Akhbar MT" w:hint="cs"/>
          <w:sz w:val="32"/>
          <w:szCs w:val="32"/>
          <w:rtl/>
          <w:lang w:bidi="ar-EG"/>
        </w:rPr>
        <w:t>ُ</w:t>
      </w:r>
      <w:r w:rsidR="003E4CBA" w:rsidRPr="008B221C">
        <w:rPr>
          <w:rFonts w:cs="Akhbar MT" w:hint="cs"/>
          <w:sz w:val="32"/>
          <w:szCs w:val="32"/>
          <w:rtl/>
          <w:lang w:bidi="ar-EG"/>
        </w:rPr>
        <w:t xml:space="preserve">لقا </w:t>
      </w:r>
      <w:r w:rsidR="003E4CBA">
        <w:rPr>
          <w:rFonts w:cs="Akhbar MT" w:hint="cs"/>
          <w:sz w:val="32"/>
          <w:szCs w:val="32"/>
          <w:rtl/>
          <w:lang w:bidi="ar-EG"/>
        </w:rPr>
        <w:t>و</w:t>
      </w:r>
      <w:r w:rsidR="00A16402">
        <w:rPr>
          <w:rFonts w:cs="Akhbar MT" w:hint="cs"/>
          <w:sz w:val="32"/>
          <w:szCs w:val="32"/>
          <w:rtl/>
          <w:lang w:bidi="ar-EG"/>
        </w:rPr>
        <w:t xml:space="preserve"> جمالا و بهاء </w:t>
      </w:r>
      <w:r w:rsidR="008B221C" w:rsidRPr="008B221C">
        <w:rPr>
          <w:rFonts w:cs="Akhbar MT" w:hint="cs"/>
          <w:sz w:val="32"/>
          <w:szCs w:val="32"/>
          <w:rtl/>
          <w:lang w:bidi="ar-EG"/>
        </w:rPr>
        <w:t xml:space="preserve">محمد </w:t>
      </w:r>
      <w:r w:rsidR="00A16402">
        <w:rPr>
          <w:rFonts w:cs="Akhbar MT" w:hint="cs"/>
          <w:sz w:val="32"/>
          <w:szCs w:val="32"/>
          <w:rtl/>
          <w:lang w:bidi="ar-EG"/>
        </w:rPr>
        <w:t>-</w:t>
      </w:r>
      <w:r w:rsidR="008B221C" w:rsidRPr="008B221C">
        <w:rPr>
          <w:rFonts w:cs="Akhbar MT" w:hint="cs"/>
          <w:sz w:val="32"/>
          <w:szCs w:val="32"/>
          <w:rtl/>
          <w:lang w:bidi="ar-EG"/>
        </w:rPr>
        <w:t xml:space="preserve">صلى الله عليه وسلم </w:t>
      </w:r>
      <w:r w:rsidR="00A16402">
        <w:rPr>
          <w:rFonts w:cs="Akhbar MT"/>
          <w:sz w:val="32"/>
          <w:szCs w:val="32"/>
          <w:rtl/>
          <w:lang w:bidi="ar-EG"/>
        </w:rPr>
        <w:t>–</w:t>
      </w:r>
      <w:r w:rsidR="00A16402">
        <w:rPr>
          <w:rFonts w:cs="Akhbar MT" w:hint="cs"/>
          <w:sz w:val="32"/>
          <w:szCs w:val="32"/>
          <w:rtl/>
          <w:lang w:bidi="ar-EG"/>
        </w:rPr>
        <w:t xml:space="preserve"> فهو الأنسان الكامل المكمل </w:t>
      </w:r>
    </w:p>
    <w:p w:rsidR="00782FB7" w:rsidRPr="008B221C" w:rsidRDefault="00782FB7" w:rsidP="008B221C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8B221C">
        <w:rPr>
          <w:rFonts w:cs="Akhbar MT" w:hint="cs"/>
          <w:sz w:val="32"/>
          <w:szCs w:val="32"/>
          <w:rtl/>
          <w:lang w:bidi="ar-EG"/>
        </w:rPr>
        <w:t>عن أبي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مُوسى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رضي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الله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عنه،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قَالَ</w:t>
      </w:r>
      <w:r w:rsidRPr="008B221C">
        <w:rPr>
          <w:rFonts w:cs="Akhbar MT"/>
          <w:sz w:val="32"/>
          <w:szCs w:val="32"/>
          <w:rtl/>
          <w:lang w:bidi="ar-EG"/>
        </w:rPr>
        <w:t xml:space="preserve">: </w:t>
      </w:r>
      <w:r w:rsidRPr="008B221C">
        <w:rPr>
          <w:rFonts w:cs="Akhbar MT" w:hint="cs"/>
          <w:sz w:val="32"/>
          <w:szCs w:val="32"/>
          <w:rtl/>
          <w:lang w:bidi="ar-EG"/>
        </w:rPr>
        <w:t>قَالَ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رَسُولُ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اللهِ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صلى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الله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عليه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وسلم</w:t>
      </w:r>
      <w:r w:rsidRPr="008B221C">
        <w:rPr>
          <w:rFonts w:cs="Akhbar MT"/>
          <w:sz w:val="32"/>
          <w:szCs w:val="32"/>
          <w:rtl/>
          <w:lang w:bidi="ar-EG"/>
        </w:rPr>
        <w:t xml:space="preserve">: </w:t>
      </w:r>
      <w:r w:rsidRPr="008B221C">
        <w:rPr>
          <w:rFonts w:cs="Akhbar MT" w:hint="cs"/>
          <w:sz w:val="32"/>
          <w:szCs w:val="32"/>
          <w:rtl/>
          <w:lang w:bidi="ar-EG"/>
        </w:rPr>
        <w:t>كَمَلَ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مِنَ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الرِّجَالِ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كَثِيرٌ،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وَلَمْ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يَكْمُلْ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مِنَ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النِّسَاءِ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إِلاَّ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آسِيَةُ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امْرَأَة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فِرْعَوْنَ،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وَمَرْيَمُ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بِنْتُ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عِمْرَانَ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وَإِنَّ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فَضْلَ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عَائِشَةَ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عَلَى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النسَاءِ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كَفَضْلِ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الثَّرِيدِ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عَلَى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سَائِرِ</w:t>
      </w:r>
      <w:r w:rsidRPr="008B221C">
        <w:rPr>
          <w:rFonts w:cs="Akhbar MT"/>
          <w:sz w:val="32"/>
          <w:szCs w:val="32"/>
          <w:rtl/>
          <w:lang w:bidi="ar-EG"/>
        </w:rPr>
        <w:t xml:space="preserve"> </w:t>
      </w:r>
      <w:r w:rsidRPr="008B221C">
        <w:rPr>
          <w:rFonts w:cs="Akhbar MT" w:hint="cs"/>
          <w:sz w:val="32"/>
          <w:szCs w:val="32"/>
          <w:rtl/>
          <w:lang w:bidi="ar-EG"/>
        </w:rPr>
        <w:t>الطَّعَامِ)(</w:t>
      </w:r>
      <w:r w:rsidR="00C905A4" w:rsidRPr="008B221C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Pr="008B221C">
        <w:rPr>
          <w:rFonts w:cs="Akhbar MT" w:hint="cs"/>
          <w:sz w:val="32"/>
          <w:szCs w:val="32"/>
          <w:rtl/>
          <w:lang w:bidi="ar-EG"/>
        </w:rPr>
        <w:t>)</w:t>
      </w:r>
    </w:p>
    <w:p w:rsidR="00CF2C57" w:rsidRPr="00AB5BAF" w:rsidRDefault="00AB5BAF" w:rsidP="00AB5BAF">
      <w:pPr>
        <w:spacing w:after="0" w:line="0" w:lineRule="atLeast"/>
        <w:rPr>
          <w:rFonts w:cs="AL-Mateen"/>
          <w:color w:val="0000FF"/>
          <w:sz w:val="32"/>
          <w:szCs w:val="32"/>
          <w:rtl/>
          <w:lang w:bidi="ar-EG"/>
        </w:rPr>
      </w:pPr>
      <w:r>
        <w:rPr>
          <w:rFonts w:cs="AL-Mateen" w:hint="cs"/>
          <w:color w:val="0000FF"/>
          <w:sz w:val="32"/>
          <w:szCs w:val="32"/>
          <w:rtl/>
          <w:lang w:bidi="ar-EG"/>
        </w:rPr>
        <w:t xml:space="preserve">أولا: </w:t>
      </w:r>
      <w:r w:rsidR="007D1C73" w:rsidRPr="00AB5BAF">
        <w:rPr>
          <w:rFonts w:cs="AL-Mateen" w:hint="cs"/>
          <w:color w:val="0000FF"/>
          <w:sz w:val="32"/>
          <w:szCs w:val="32"/>
          <w:rtl/>
          <w:lang w:bidi="ar-EG"/>
        </w:rPr>
        <w:t>الإنسان</w:t>
      </w:r>
      <w:r w:rsidR="0002670F" w:rsidRPr="00AB5BAF">
        <w:rPr>
          <w:rFonts w:cs="AL-Mateen" w:hint="cs"/>
          <w:color w:val="0000FF"/>
          <w:sz w:val="32"/>
          <w:szCs w:val="32"/>
          <w:rtl/>
          <w:lang w:bidi="ar-EG"/>
        </w:rPr>
        <w:t xml:space="preserve"> الكامل في بشرته </w:t>
      </w:r>
      <w:r w:rsidR="0002670F" w:rsidRPr="00AB5BAF">
        <w:rPr>
          <w:rFonts w:cs="AL-Mateen"/>
          <w:color w:val="0000FF"/>
          <w:sz w:val="32"/>
          <w:szCs w:val="32"/>
          <w:rtl/>
          <w:lang w:bidi="ar-EG"/>
        </w:rPr>
        <w:t>–</w:t>
      </w:r>
      <w:r w:rsidR="0002670F" w:rsidRPr="00AB5BAF">
        <w:rPr>
          <w:rFonts w:cs="AL-Mateen" w:hint="cs"/>
          <w:color w:val="0000FF"/>
          <w:sz w:val="32"/>
          <w:szCs w:val="32"/>
          <w:rtl/>
          <w:lang w:bidi="ar-EG"/>
        </w:rPr>
        <w:t>صلى الله عليه وسلم</w:t>
      </w:r>
    </w:p>
    <w:p w:rsidR="0002670F" w:rsidRPr="003277AD" w:rsidRDefault="0002670F" w:rsidP="00DE23A5">
      <w:pPr>
        <w:spacing w:after="0" w:line="0" w:lineRule="atLeast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0D0371">
        <w:rPr>
          <w:rFonts w:cs="Akhbar MT" w:hint="cs"/>
          <w:b/>
          <w:bCs/>
          <w:sz w:val="32"/>
          <w:szCs w:val="32"/>
          <w:rtl/>
        </w:rPr>
        <w:t xml:space="preserve">فالنبي </w:t>
      </w:r>
      <w:r w:rsidRPr="000D0371">
        <w:rPr>
          <w:rFonts w:cs="Akhbar MT"/>
          <w:b/>
          <w:bCs/>
          <w:sz w:val="32"/>
          <w:szCs w:val="32"/>
          <w:rtl/>
        </w:rPr>
        <w:t>–</w:t>
      </w:r>
      <w:r w:rsidRPr="000D0371">
        <w:rPr>
          <w:rFonts w:cs="Akhbar MT" w:hint="cs"/>
          <w:b/>
          <w:bCs/>
          <w:sz w:val="32"/>
          <w:szCs w:val="32"/>
          <w:rtl/>
        </w:rPr>
        <w:t xml:space="preserve"> صلى الله عليه وسلم </w:t>
      </w:r>
      <w:r w:rsidR="007D1C73" w:rsidRPr="000D0371">
        <w:rPr>
          <w:rFonts w:cs="Akhbar MT" w:hint="cs"/>
          <w:b/>
          <w:bCs/>
          <w:sz w:val="32"/>
          <w:szCs w:val="32"/>
          <w:rtl/>
        </w:rPr>
        <w:t>أرسله</w:t>
      </w:r>
      <w:r w:rsidRPr="000D0371">
        <w:rPr>
          <w:rFonts w:cs="Akhbar MT" w:hint="cs"/>
          <w:b/>
          <w:bCs/>
          <w:sz w:val="32"/>
          <w:szCs w:val="32"/>
          <w:rtl/>
        </w:rPr>
        <w:t xml:space="preserve"> ربه للعالمين </w:t>
      </w:r>
      <w:r w:rsidR="00197169" w:rsidRPr="000D0371">
        <w:rPr>
          <w:rFonts w:cs="Akhbar MT" w:hint="cs"/>
          <w:b/>
          <w:bCs/>
          <w:sz w:val="32"/>
          <w:szCs w:val="32"/>
          <w:rtl/>
        </w:rPr>
        <w:t xml:space="preserve">وأرسله </w:t>
      </w:r>
      <w:r w:rsidR="00197169">
        <w:rPr>
          <w:rFonts w:cs="Akhbar MT" w:hint="cs"/>
          <w:b/>
          <w:bCs/>
          <w:sz w:val="32"/>
          <w:szCs w:val="32"/>
          <w:rtl/>
        </w:rPr>
        <w:t>سبحانه</w:t>
      </w:r>
      <w:r w:rsidR="007D1C73">
        <w:rPr>
          <w:rFonts w:cs="Akhbar MT" w:hint="cs"/>
          <w:b/>
          <w:bCs/>
          <w:sz w:val="32"/>
          <w:szCs w:val="32"/>
          <w:rtl/>
        </w:rPr>
        <w:t xml:space="preserve"> من جنس بني آد</w:t>
      </w:r>
      <w:r w:rsidR="007D1C73" w:rsidRPr="000D0371">
        <w:rPr>
          <w:rFonts w:cs="Akhbar MT" w:hint="cs"/>
          <w:b/>
          <w:bCs/>
          <w:sz w:val="32"/>
          <w:szCs w:val="32"/>
          <w:rtl/>
        </w:rPr>
        <w:t>م فهو</w:t>
      </w:r>
      <w:r w:rsidRPr="000D0371">
        <w:rPr>
          <w:rFonts w:cs="Akhbar MT" w:hint="cs"/>
          <w:b/>
          <w:bCs/>
          <w:sz w:val="32"/>
          <w:szCs w:val="32"/>
          <w:rtl/>
        </w:rPr>
        <w:t xml:space="preserve"> بشر من </w:t>
      </w:r>
      <w:r w:rsidR="00197169" w:rsidRPr="000D0371">
        <w:rPr>
          <w:rFonts w:cs="Akhbar MT" w:hint="cs"/>
          <w:b/>
          <w:bCs/>
          <w:sz w:val="32"/>
          <w:szCs w:val="32"/>
          <w:rtl/>
        </w:rPr>
        <w:t xml:space="preserve">البشر </w:t>
      </w:r>
      <w:r w:rsidR="003E4CBA" w:rsidRPr="000D0371">
        <w:rPr>
          <w:rFonts w:cs="Akhbar MT" w:hint="cs"/>
          <w:b/>
          <w:bCs/>
          <w:sz w:val="32"/>
          <w:szCs w:val="32"/>
          <w:rtl/>
        </w:rPr>
        <w:t>وهذا ما</w:t>
      </w:r>
      <w:r w:rsidRPr="000D0371">
        <w:rPr>
          <w:rFonts w:cs="Akhbar MT" w:hint="cs"/>
          <w:b/>
          <w:bCs/>
          <w:sz w:val="32"/>
          <w:szCs w:val="32"/>
          <w:rtl/>
        </w:rPr>
        <w:t xml:space="preserve"> قررته </w:t>
      </w:r>
      <w:r w:rsidR="007D1C73" w:rsidRPr="000D0371">
        <w:rPr>
          <w:rFonts w:cs="Akhbar MT" w:hint="cs"/>
          <w:b/>
          <w:bCs/>
          <w:sz w:val="32"/>
          <w:szCs w:val="32"/>
          <w:rtl/>
        </w:rPr>
        <w:t>الآيات</w:t>
      </w:r>
      <w:r w:rsidRPr="000D0371">
        <w:rPr>
          <w:rFonts w:cs="Akhbar MT" w:hint="cs"/>
          <w:b/>
          <w:bCs/>
          <w:sz w:val="32"/>
          <w:szCs w:val="32"/>
          <w:rtl/>
        </w:rPr>
        <w:t xml:space="preserve"> البينات </w:t>
      </w:r>
      <w:r w:rsidR="00197169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{قُلْ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إِنَّمَا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أَنَا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بَشَرٌ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مِثْلُكُمْ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يُوحَى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إِلَيَّ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أَنَّمَا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إِلَهُكُمْ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إِلَهٌ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وَاحِدٌ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فَمَنْ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كَانَ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يَرْجُو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لِقَاءَ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رَبِّهِ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فَلْيَعْمَلْ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عَمَلًا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صَالِحًا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وَلَا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يُشْرِكْ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بِعِبَادَةِ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رَبِّهِ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أَحَدًا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} [</w:t>
      </w:r>
      <w:r w:rsidR="003423E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الكهف</w:t>
      </w:r>
      <w:r w:rsidR="003423E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 110]</w:t>
      </w:r>
    </w:p>
    <w:p w:rsidR="003423E6" w:rsidRPr="000D0371" w:rsidRDefault="003423E6" w:rsidP="00DE23A5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{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لَاهِيَةً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قُلُوبُهُمْ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وَأَسَرُّوا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النَّجْوَى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الَّذِينَ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ظَلَمُوا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هَلْ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هَذَا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إِلَّا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بَشَرٌ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مِثْلُكُمْ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أَفَتَأْتُونَ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السِّحْرَ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وَأَنْتُمْ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197169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تُبْصِرُونَ}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[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الأنبياء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 3]</w:t>
      </w:r>
      <w:r w:rsidR="00197169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 xml:space="preserve"> وقال </w:t>
      </w:r>
      <w:r w:rsidR="001C5FB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سبحانه-{</w:t>
      </w:r>
      <w:r w:rsidR="00197169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قُلْ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إِنَّمَا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أَنَا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بَشَرٌ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مِثْلُكُمْ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يُوحَى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إِلَيَّ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أَنَّمَا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إِلَهُكُمْ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إِلَهٌ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وَاحِدٌ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فَاسْتَقِيمُوا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إِلَيْهِ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وَاسْتَغْفِرُوهُ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وَوَيْلٌ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197169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لِلْمُشْرِكِينَ}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[</w:t>
      </w:r>
      <w:r w:rsidR="00DD5EA6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فصلت</w:t>
      </w:r>
      <w:r w:rsidR="00DD5EA6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 6]</w:t>
      </w:r>
    </w:p>
    <w:p w:rsidR="000D0371" w:rsidRPr="003277AD" w:rsidRDefault="00572C76" w:rsidP="00DE23A5">
      <w:pPr>
        <w:spacing w:after="0" w:line="0" w:lineRule="atLeast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0D0371">
        <w:rPr>
          <w:rFonts w:cs="Akhbar MT" w:hint="cs"/>
          <w:sz w:val="32"/>
          <w:szCs w:val="32"/>
          <w:rtl/>
          <w:lang w:bidi="ar-EG"/>
        </w:rPr>
        <w:t>و لقد اتصف صلى الله عليه وسلم- بالصفات البشرية في كمالها و جمالها</w:t>
      </w:r>
      <w:r w:rsidR="00197169">
        <w:rPr>
          <w:rFonts w:cs="Akhbar MT" w:hint="cs"/>
          <w:sz w:val="32"/>
          <w:szCs w:val="32"/>
          <w:rtl/>
          <w:lang w:bidi="ar-EG"/>
        </w:rPr>
        <w:t xml:space="preserve"> و </w:t>
      </w:r>
      <w:r w:rsidR="00CF2C57" w:rsidRPr="000D0371">
        <w:rPr>
          <w:rFonts w:cs="Akhbar MT"/>
          <w:sz w:val="32"/>
          <w:szCs w:val="32"/>
          <w:rtl/>
        </w:rPr>
        <w:t xml:space="preserve">بشر ككل البشر ؛ يأكل الطعام ؛ ينام ويصحو ؛ يأكل ويشرب ؛ ويتزوج النساء ؛ يبكـى ويضحـك </w:t>
      </w:r>
      <w:r w:rsidR="00B72751">
        <w:rPr>
          <w:rFonts w:cs="Akhbar MT" w:hint="cs"/>
          <w:sz w:val="32"/>
          <w:szCs w:val="32"/>
          <w:rtl/>
        </w:rPr>
        <w:t xml:space="preserve"> كامل في إنسانيته كامل في بشريته- صلى الله عليه وسلم-</w:t>
      </w:r>
      <w:r w:rsidR="000D0371">
        <w:rPr>
          <w:rFonts w:cs="Akhbar MT" w:hint="cs"/>
          <w:sz w:val="32"/>
          <w:szCs w:val="32"/>
          <w:rtl/>
        </w:rPr>
        <w:t>...</w:t>
      </w:r>
      <w:r w:rsidR="000D0371">
        <w:rPr>
          <w:rFonts w:cs="Akhbar MT" w:hint="cs"/>
          <w:sz w:val="32"/>
          <w:szCs w:val="32"/>
          <w:rtl/>
          <w:lang w:bidi="ar-EG"/>
        </w:rPr>
        <w:t xml:space="preserve"> و لقد عاب عليه ذلك الكفار فرد عليهم العزيز الغفار 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{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وَقَالُوا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مَالِ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هَذَا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الرَّسُولِ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يَأْكُلُ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الطَّعَامَ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وَيَمْشِي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فِي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الْأَسْوَاقِ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لَوْلَا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أُنْزِلَ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إِلَيْهِ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مَلَكٌ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فَيَكُونَ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مَعَهُ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نَذِيرًا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(7)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أَوْ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يُلْقَى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إِلَيْهِ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كَنْزٌ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أَوْ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تَكُونُ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لَهُ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جَنَّةٌ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يَأْكُلُ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مِنْهَا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وَقَالَ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الظَّالِمُونَ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إِنْ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تَتَّبِعُونَ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إِلَّا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رَجُلًا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مَسْحُورًا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(8)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انْظُرْ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كَيْفَ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ضَرَبُوا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لَكَ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الْأَمْثَالَ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فَضَلُّوا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فَلَا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يَسْتَطِيعُونَ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سَبِيلًا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(9)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تَبَارَكَ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الَّذِي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إِنْ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شَاءَ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جَعَلَ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لَكَ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خَيْرًا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مِنْ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ذَلِكَ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جَنَّاتٍ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تَجْرِي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مِنْ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تَحْتِهَا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الْأَنْهَارُ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وَيَجْعَلْ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لَكَ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قُصُورًا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(10)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بَلْ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كَذَّبُوا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بِالسَّاعَةِ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وَأَعْتَدْنَا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لِمَنْ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كَذَّبَ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بِالسَّاعَةِ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سَعِيرًا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} [</w:t>
      </w:r>
      <w:r w:rsidR="00A31B3F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الفرقان</w:t>
      </w:r>
      <w:r w:rsidR="00A31B3F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 7 - 11]</w:t>
      </w:r>
    </w:p>
    <w:p w:rsidR="00A31B3F" w:rsidRPr="00A31B3F" w:rsidRDefault="00A31B3F" w:rsidP="00DE23A5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31B3F">
        <w:rPr>
          <w:rFonts w:cs="Akhbar MT" w:hint="cs"/>
          <w:sz w:val="32"/>
          <w:szCs w:val="32"/>
          <w:rtl/>
          <w:lang w:bidi="ar-EG"/>
        </w:rPr>
        <w:lastRenderedPageBreak/>
        <w:t>قال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المشركون</w:t>
      </w:r>
      <w:r w:rsidRPr="00A31B3F">
        <w:rPr>
          <w:rFonts w:cs="Akhbar MT"/>
          <w:sz w:val="32"/>
          <w:szCs w:val="32"/>
          <w:rtl/>
          <w:lang w:bidi="ar-EG"/>
        </w:rPr>
        <w:t xml:space="preserve">: </w:t>
      </w:r>
      <w:r w:rsidRPr="00A31B3F">
        <w:rPr>
          <w:rFonts w:cs="Akhbar MT" w:hint="cs"/>
          <w:sz w:val="32"/>
          <w:szCs w:val="32"/>
          <w:rtl/>
          <w:lang w:bidi="ar-EG"/>
        </w:rPr>
        <w:t>لا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ميزة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لهذا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النبي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الذي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يدعي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الرسالة،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فهو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يأكل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كما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نأكل،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ويشرب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كما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نشرب،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ويحتاج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إلى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ذلك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كما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نحتاج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إليه،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يعنون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أنه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كان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يجب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أن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يكون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ملكا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مستغنيا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عن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الأكل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والتعيش</w:t>
      </w:r>
      <w:r w:rsidRPr="00A31B3F">
        <w:rPr>
          <w:rFonts w:cs="Akhbar MT"/>
          <w:sz w:val="32"/>
          <w:szCs w:val="32"/>
          <w:rtl/>
          <w:lang w:bidi="ar-EG"/>
        </w:rPr>
        <w:t>.</w:t>
      </w:r>
    </w:p>
    <w:p w:rsidR="00A31B3F" w:rsidRPr="00A31B3F" w:rsidRDefault="00A31B3F" w:rsidP="00DE23A5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(</w:t>
      </w:r>
      <w:r w:rsidRPr="00A31B3F">
        <w:rPr>
          <w:rFonts w:cs="Akhbar MT" w:hint="cs"/>
          <w:sz w:val="32"/>
          <w:szCs w:val="32"/>
          <w:rtl/>
          <w:lang w:bidi="ar-EG"/>
        </w:rPr>
        <w:t>وَيَمْشِي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فِي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الْأَسْواقِ</w:t>
      </w:r>
      <w:r>
        <w:rPr>
          <w:rFonts w:cs="Akhbar MT" w:hint="cs"/>
          <w:sz w:val="32"/>
          <w:szCs w:val="32"/>
          <w:rtl/>
          <w:lang w:bidi="ar-EG"/>
        </w:rPr>
        <w:t>)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أي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يتردد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فيها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وإليها،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طلبا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للتكسب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والتجارة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وابتغاء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للرزق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والمعيشة،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فمن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أين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له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الفضل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علينا،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وهو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مثلنا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في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هذه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الأمور؟</w:t>
      </w:r>
    </w:p>
    <w:p w:rsidR="000D0371" w:rsidRDefault="00A31B3F" w:rsidP="00DE23A5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31B3F">
        <w:rPr>
          <w:rFonts w:cs="Akhbar MT" w:hint="cs"/>
          <w:sz w:val="32"/>
          <w:szCs w:val="32"/>
          <w:rtl/>
          <w:lang w:bidi="ar-EG"/>
        </w:rPr>
        <w:t>وهذا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منهم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تصور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مادي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محض،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وموازنة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ساذجة،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فإن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الرسل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لم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يمتازوا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بصفات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حسية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مادية،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فهم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في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هذا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كغيرهم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من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البشر،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وإنما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امتازوا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بقيم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معنوية،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ومكاسب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أدبية،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وطهارة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نفسية،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لذا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قال</w:t>
      </w:r>
      <w:r w:rsidRPr="00A31B3F">
        <w:rPr>
          <w:rFonts w:cs="Akhbar MT"/>
          <w:sz w:val="32"/>
          <w:szCs w:val="32"/>
          <w:rtl/>
          <w:lang w:bidi="ar-EG"/>
        </w:rPr>
        <w:t xml:space="preserve"> </w:t>
      </w:r>
      <w:r w:rsidRPr="00A31B3F">
        <w:rPr>
          <w:rFonts w:cs="Akhbar MT" w:hint="cs"/>
          <w:sz w:val="32"/>
          <w:szCs w:val="32"/>
          <w:rtl/>
          <w:lang w:bidi="ar-EG"/>
        </w:rPr>
        <w:t>تعالى</w:t>
      </w:r>
      <w:r w:rsidRPr="00A31B3F">
        <w:rPr>
          <w:rFonts w:cs="Akhbar MT"/>
          <w:sz w:val="32"/>
          <w:szCs w:val="32"/>
          <w:rtl/>
          <w:lang w:bidi="ar-EG"/>
        </w:rPr>
        <w:t xml:space="preserve">: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قُلْ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: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إِنَّما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أَنَا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بَشَرٌ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مِثْلُكُمْ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يُوحى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إِلَيَّ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أَنَّما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إِلهُكُمْ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إِلهٌ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واحِدٌ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[</w:t>
      </w:r>
      <w:r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الكهف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18/ 110</w:t>
      </w:r>
      <w:r w:rsidRPr="00A31B3F">
        <w:rPr>
          <w:rFonts w:cs="Akhbar MT"/>
          <w:sz w:val="32"/>
          <w:szCs w:val="32"/>
          <w:rtl/>
          <w:lang w:bidi="ar-EG"/>
        </w:rPr>
        <w:t>] .</w:t>
      </w:r>
      <w:r w:rsidR="007D1C73">
        <w:rPr>
          <w:rFonts w:cs="Akhbar MT" w:hint="cs"/>
          <w:sz w:val="32"/>
          <w:szCs w:val="32"/>
          <w:rtl/>
          <w:lang w:bidi="ar-EG"/>
        </w:rPr>
        <w:t>(</w:t>
      </w:r>
      <w:r w:rsidR="007D1C73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="007D1C73">
        <w:rPr>
          <w:rFonts w:cs="Akhbar MT" w:hint="cs"/>
          <w:sz w:val="32"/>
          <w:szCs w:val="32"/>
          <w:rtl/>
          <w:lang w:bidi="ar-EG"/>
        </w:rPr>
        <w:t>)</w:t>
      </w:r>
    </w:p>
    <w:p w:rsidR="00A31B3F" w:rsidRPr="001C5FB6" w:rsidRDefault="00167E6F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فمبلغ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العلم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فيه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أنّه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بشر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...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وأنّه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خير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خلق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الله</w:t>
      </w:r>
      <w:r w:rsidRPr="001C5FB6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1C5FB6">
        <w:rPr>
          <w:rFonts w:cs="Akhbar MT" w:hint="cs"/>
          <w:color w:val="00B0F0"/>
          <w:sz w:val="32"/>
          <w:szCs w:val="32"/>
          <w:rtl/>
          <w:lang w:bidi="ar-EG"/>
        </w:rPr>
        <w:t>كلّهم</w:t>
      </w:r>
    </w:p>
    <w:p w:rsidR="00CD1BF9" w:rsidRPr="00CD1BF9" w:rsidRDefault="00CD1BF9" w:rsidP="00DE23A5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CD1BF9">
        <w:rPr>
          <w:rFonts w:cs="Akhbar MT" w:hint="cs"/>
          <w:sz w:val="32"/>
          <w:szCs w:val="32"/>
          <w:rtl/>
          <w:lang w:bidi="ar-EG"/>
        </w:rPr>
        <w:t>قال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صاحب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كتاب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إقامة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الحجة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على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العالمين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بنبوة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خاتم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النبيين</w:t>
      </w:r>
      <w:r w:rsidRPr="00CD1BF9">
        <w:rPr>
          <w:rFonts w:cs="Akhbar MT"/>
          <w:sz w:val="32"/>
          <w:szCs w:val="32"/>
          <w:rtl/>
          <w:lang w:bidi="ar-EG"/>
        </w:rPr>
        <w:t xml:space="preserve">: </w:t>
      </w:r>
      <w:r w:rsidRPr="00CD1BF9">
        <w:rPr>
          <w:rFonts w:cs="Akhbar MT" w:hint="cs"/>
          <w:sz w:val="32"/>
          <w:szCs w:val="32"/>
          <w:rtl/>
          <w:lang w:bidi="ar-EG"/>
        </w:rPr>
        <w:t>كل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قرأ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سيرة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محمد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وأخباره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وأيامه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الباحثين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المنصفين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غير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المسلمين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أجمعوا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على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أن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هذا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الرجل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قد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اجتمعت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فيه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صفات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الكمال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البشري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حسن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الخلق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ورجاحة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العقل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وسلامة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الفطرة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ورقة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الطبع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والشجاعة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وبلاغة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اللسان</w:t>
      </w:r>
      <w:r w:rsidRPr="00CD1BF9">
        <w:rPr>
          <w:rFonts w:cs="Akhbar MT"/>
          <w:sz w:val="32"/>
          <w:szCs w:val="32"/>
          <w:rtl/>
          <w:lang w:bidi="ar-EG"/>
        </w:rPr>
        <w:t>.</w:t>
      </w:r>
    </w:p>
    <w:p w:rsidR="00AB5BAF" w:rsidRDefault="002534D1" w:rsidP="00AB5BAF">
      <w:pPr>
        <w:spacing w:after="0" w:line="0" w:lineRule="atLeast"/>
        <w:rPr>
          <w:rFonts w:cs="AL-Mateen"/>
          <w:color w:val="0000FF"/>
          <w:sz w:val="32"/>
          <w:szCs w:val="32"/>
          <w:rtl/>
          <w:lang w:bidi="ar-EG"/>
        </w:rPr>
      </w:pPr>
      <w:r>
        <w:rPr>
          <w:rFonts w:cs="AL-Mateen" w:hint="cs"/>
          <w:color w:val="0000FF"/>
          <w:sz w:val="32"/>
          <w:szCs w:val="32"/>
          <w:rtl/>
          <w:lang w:bidi="ar-EG"/>
        </w:rPr>
        <w:t>ثانيا: الإنسان</w:t>
      </w:r>
      <w:r w:rsidR="00EF327D" w:rsidRPr="00AB5BAF">
        <w:rPr>
          <w:rFonts w:cs="AL-Mateen" w:hint="cs"/>
          <w:color w:val="0000FF"/>
          <w:sz w:val="32"/>
          <w:szCs w:val="32"/>
          <w:rtl/>
          <w:lang w:bidi="ar-EG"/>
        </w:rPr>
        <w:t xml:space="preserve"> الكامل في </w:t>
      </w:r>
      <w:r w:rsidR="002E20E1" w:rsidRPr="00AB5BAF">
        <w:rPr>
          <w:rFonts w:cs="AL-Mateen" w:hint="cs"/>
          <w:color w:val="0000FF"/>
          <w:sz w:val="32"/>
          <w:szCs w:val="32"/>
          <w:rtl/>
          <w:lang w:bidi="ar-EG"/>
        </w:rPr>
        <w:t xml:space="preserve">صفاته </w:t>
      </w:r>
      <w:r w:rsidR="002825BB" w:rsidRPr="00AB5BAF">
        <w:rPr>
          <w:rFonts w:cs="AL-Mateen" w:hint="cs"/>
          <w:color w:val="0000FF"/>
          <w:sz w:val="32"/>
          <w:szCs w:val="32"/>
          <w:rtl/>
          <w:lang w:bidi="ar-EG"/>
        </w:rPr>
        <w:t>الخَلْقية</w:t>
      </w:r>
      <w:r w:rsidR="00EF327D" w:rsidRPr="00AB5BAF">
        <w:rPr>
          <w:rFonts w:cs="AL-Mateen" w:hint="cs"/>
          <w:color w:val="0000FF"/>
          <w:sz w:val="32"/>
          <w:szCs w:val="32"/>
          <w:rtl/>
          <w:lang w:bidi="ar-EG"/>
        </w:rPr>
        <w:t xml:space="preserve"> صلى الله عليه وسلم- </w:t>
      </w:r>
      <w:r w:rsidR="00CB736E" w:rsidRPr="00AB5BAF">
        <w:rPr>
          <w:rFonts w:cs="AL-Mateen" w:hint="cs"/>
          <w:color w:val="0000FF"/>
          <w:sz w:val="32"/>
          <w:szCs w:val="32"/>
          <w:rtl/>
          <w:lang w:bidi="ar-EG"/>
        </w:rPr>
        <w:t xml:space="preserve">       </w:t>
      </w:r>
    </w:p>
    <w:p w:rsidR="00ED4321" w:rsidRPr="00CB736E" w:rsidRDefault="00CF75DB" w:rsidP="00AB5BAF">
      <w:pPr>
        <w:spacing w:after="0" w:line="0" w:lineRule="atLeast"/>
        <w:rPr>
          <w:rFonts w:cs="AL-Mateen"/>
          <w:color w:val="00B050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</w:rPr>
        <w:t xml:space="preserve">أيها المحب للحبيب- صلى الله عليه وسلم- </w:t>
      </w:r>
      <w:r w:rsidR="00BA4711" w:rsidRPr="002534D1">
        <w:rPr>
          <w:rFonts w:cs="Akhbar MT" w:hint="cs"/>
          <w:sz w:val="32"/>
          <w:szCs w:val="32"/>
          <w:rtl/>
        </w:rPr>
        <w:t>أما</w:t>
      </w:r>
      <w:r w:rsidR="00BA4711" w:rsidRPr="002534D1">
        <w:rPr>
          <w:rFonts w:cs="Akhbar MT"/>
          <w:sz w:val="32"/>
          <w:szCs w:val="32"/>
          <w:rtl/>
        </w:rPr>
        <w:t xml:space="preserve"> </w:t>
      </w:r>
      <w:r w:rsidR="00BA4711" w:rsidRPr="002534D1">
        <w:rPr>
          <w:rFonts w:cs="Akhbar MT" w:hint="cs"/>
          <w:sz w:val="32"/>
          <w:szCs w:val="32"/>
          <w:rtl/>
        </w:rPr>
        <w:t>عن</w:t>
      </w:r>
      <w:r w:rsidR="002E20E1" w:rsidRPr="002534D1">
        <w:rPr>
          <w:rFonts w:cs="Akhbar MT" w:hint="cs"/>
          <w:sz w:val="32"/>
          <w:szCs w:val="32"/>
          <w:rtl/>
        </w:rPr>
        <w:t xml:space="preserve"> </w:t>
      </w:r>
      <w:r w:rsidR="002534D1" w:rsidRPr="002534D1">
        <w:rPr>
          <w:rFonts w:cs="Akhbar MT" w:hint="cs"/>
          <w:sz w:val="32"/>
          <w:szCs w:val="32"/>
          <w:rtl/>
        </w:rPr>
        <w:t>كمال صفاته</w:t>
      </w:r>
      <w:r w:rsidR="00BA4711" w:rsidRPr="002534D1">
        <w:rPr>
          <w:rFonts w:cs="Akhbar MT"/>
          <w:sz w:val="32"/>
          <w:szCs w:val="32"/>
          <w:rtl/>
        </w:rPr>
        <w:t xml:space="preserve"> </w:t>
      </w:r>
      <w:r w:rsidR="002534D1" w:rsidRPr="002534D1">
        <w:rPr>
          <w:rFonts w:cs="Akhbar MT" w:hint="cs"/>
          <w:sz w:val="32"/>
          <w:szCs w:val="32"/>
          <w:rtl/>
        </w:rPr>
        <w:t>الخَلْقية فقد</w:t>
      </w:r>
      <w:r w:rsidR="002825BB" w:rsidRPr="002534D1">
        <w:rPr>
          <w:rFonts w:cs="Akhbar MT" w:hint="cs"/>
          <w:sz w:val="32"/>
          <w:szCs w:val="32"/>
          <w:rtl/>
        </w:rPr>
        <w:t xml:space="preserve"> كان صلى الله </w:t>
      </w:r>
      <w:r w:rsidR="002825BB" w:rsidRPr="002534D1">
        <w:rPr>
          <w:rFonts w:cs="Akhbar MT"/>
          <w:sz w:val="32"/>
          <w:szCs w:val="32"/>
          <w:rtl/>
        </w:rPr>
        <w:t>–</w:t>
      </w:r>
      <w:r w:rsidR="002825BB" w:rsidRPr="002534D1">
        <w:rPr>
          <w:rFonts w:cs="Akhbar MT" w:hint="cs"/>
          <w:sz w:val="32"/>
          <w:szCs w:val="32"/>
          <w:rtl/>
        </w:rPr>
        <w:t xml:space="preserve"> عليه وسلم من </w:t>
      </w:r>
      <w:r w:rsidR="000728D3" w:rsidRPr="002534D1">
        <w:rPr>
          <w:rFonts w:cs="Akhbar MT" w:hint="cs"/>
          <w:sz w:val="32"/>
          <w:szCs w:val="32"/>
          <w:rtl/>
        </w:rPr>
        <w:t>أ</w:t>
      </w:r>
      <w:r w:rsidR="002825BB" w:rsidRPr="002534D1">
        <w:rPr>
          <w:rFonts w:cs="Akhbar MT" w:hint="cs"/>
          <w:sz w:val="32"/>
          <w:szCs w:val="32"/>
          <w:rtl/>
        </w:rPr>
        <w:t xml:space="preserve">جمل الناس وجها وقامة و اعتدالا </w:t>
      </w:r>
      <w:r w:rsidR="00BA4711" w:rsidRPr="002534D1">
        <w:rPr>
          <w:rFonts w:cs="Akhbar MT" w:hint="cs"/>
          <w:sz w:val="32"/>
          <w:szCs w:val="32"/>
          <w:rtl/>
        </w:rPr>
        <w:t>فقد</w:t>
      </w:r>
      <w:r w:rsidR="00BA4711" w:rsidRPr="002534D1">
        <w:rPr>
          <w:rFonts w:cs="Akhbar MT"/>
          <w:sz w:val="32"/>
          <w:szCs w:val="32"/>
          <w:rtl/>
        </w:rPr>
        <w:t xml:space="preserve"> </w:t>
      </w:r>
      <w:r w:rsidR="00BA4711" w:rsidRPr="002534D1">
        <w:rPr>
          <w:rFonts w:cs="Akhbar MT" w:hint="cs"/>
          <w:sz w:val="32"/>
          <w:szCs w:val="32"/>
          <w:rtl/>
        </w:rPr>
        <w:t>روى</w:t>
      </w:r>
      <w:r w:rsidR="00BA4711" w:rsidRPr="002534D1">
        <w:rPr>
          <w:rFonts w:cs="Akhbar MT"/>
          <w:sz w:val="32"/>
          <w:szCs w:val="32"/>
          <w:rtl/>
        </w:rPr>
        <w:t xml:space="preserve"> </w:t>
      </w:r>
      <w:r w:rsidR="00BA4711" w:rsidRPr="002534D1">
        <w:rPr>
          <w:rFonts w:cs="Akhbar MT" w:hint="cs"/>
          <w:sz w:val="32"/>
          <w:szCs w:val="32"/>
          <w:rtl/>
        </w:rPr>
        <w:t>البخاري</w:t>
      </w:r>
      <w:r w:rsidR="00BA4711" w:rsidRPr="002E20E1">
        <w:rPr>
          <w:rFonts w:cs="Akhbar MT"/>
          <w:b/>
          <w:bCs/>
          <w:sz w:val="32"/>
          <w:szCs w:val="32"/>
          <w:rtl/>
        </w:rPr>
        <w:t xml:space="preserve"> </w:t>
      </w:r>
      <w:r w:rsidR="00ED4321" w:rsidRPr="00BC1FA5">
        <w:rPr>
          <w:rFonts w:ascii="Traditional Arabic" w:hAnsi="Traditional Arabic" w:cs="Traditional Arabic"/>
          <w:sz w:val="34"/>
          <w:szCs w:val="34"/>
          <w:rtl/>
        </w:rPr>
        <w:t>عن نس بن مالك يصف النبي صلى الله عليه وسلم، قال: كان ربعة(</w:t>
      </w:r>
      <w:r w:rsidR="00ED4321"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3"/>
      </w:r>
      <w:r w:rsidR="00ED4321" w:rsidRPr="00BC1FA5">
        <w:rPr>
          <w:rFonts w:ascii="Traditional Arabic" w:hAnsi="Traditional Arabic" w:cs="Traditional Arabic"/>
          <w:sz w:val="34"/>
          <w:szCs w:val="34"/>
          <w:rtl/>
        </w:rPr>
        <w:t>) من القوم، ليس بالطويل ولا بالقصير، أزهر اللون(</w:t>
      </w:r>
      <w:r w:rsidR="00ED4321"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4"/>
      </w:r>
      <w:r w:rsidR="00ED4321" w:rsidRPr="00BC1FA5">
        <w:rPr>
          <w:rFonts w:ascii="Traditional Arabic" w:hAnsi="Traditional Arabic" w:cs="Traditional Arabic"/>
          <w:sz w:val="34"/>
          <w:szCs w:val="34"/>
          <w:rtl/>
        </w:rPr>
        <w:t>)، ليس بأبيض أمهق(</w:t>
      </w:r>
      <w:r w:rsidR="00ED4321"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5"/>
      </w:r>
      <w:r w:rsidR="00ED4321" w:rsidRPr="00BC1FA5">
        <w:rPr>
          <w:rFonts w:ascii="Traditional Arabic" w:hAnsi="Traditional Arabic" w:cs="Traditional Arabic"/>
          <w:sz w:val="34"/>
          <w:szCs w:val="34"/>
          <w:rtl/>
        </w:rPr>
        <w:t>)، ولا آدم(</w:t>
      </w:r>
      <w:r w:rsidR="00ED4321"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6"/>
      </w:r>
      <w:r w:rsidR="00ED4321" w:rsidRPr="00BC1FA5">
        <w:rPr>
          <w:rFonts w:ascii="Traditional Arabic" w:hAnsi="Traditional Arabic" w:cs="Traditional Arabic"/>
          <w:sz w:val="34"/>
          <w:szCs w:val="34"/>
          <w:rtl/>
        </w:rPr>
        <w:t>)، ليس بجعد قطط، (</w:t>
      </w:r>
      <w:r w:rsidR="00ED4321"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7"/>
      </w:r>
      <w:r w:rsidR="00ED4321" w:rsidRPr="00BC1FA5">
        <w:rPr>
          <w:rFonts w:ascii="Traditional Arabic" w:hAnsi="Traditional Arabic" w:cs="Traditional Arabic"/>
          <w:sz w:val="34"/>
          <w:szCs w:val="34"/>
          <w:rtl/>
        </w:rPr>
        <w:t>)ولا سبط رجل(</w:t>
      </w:r>
      <w:r w:rsidR="00ED4321"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8"/>
      </w:r>
      <w:r w:rsidR="00ED4321" w:rsidRPr="00BC1FA5">
        <w:rPr>
          <w:rFonts w:ascii="Traditional Arabic" w:hAnsi="Traditional Arabic" w:cs="Traditional Arabic"/>
          <w:sz w:val="34"/>
          <w:szCs w:val="34"/>
          <w:rtl/>
        </w:rPr>
        <w:t>)؛ (</w:t>
      </w:r>
      <w:r w:rsidR="00ED4321"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9"/>
      </w:r>
      <w:r w:rsidR="00ED4321" w:rsidRPr="00BC1FA5">
        <w:rPr>
          <w:rFonts w:ascii="Traditional Arabic" w:hAnsi="Traditional Arabic" w:cs="Traditional Arabic"/>
          <w:sz w:val="34"/>
          <w:szCs w:val="34"/>
          <w:rtl/>
        </w:rPr>
        <w:t>)</w:t>
      </w:r>
    </w:p>
    <w:p w:rsidR="00BA4711" w:rsidRPr="00954DF2" w:rsidRDefault="00BA4711" w:rsidP="00DE23A5">
      <w:pPr>
        <w:spacing w:after="0" w:line="0" w:lineRule="atLeast"/>
        <w:rPr>
          <w:rFonts w:cs="Akhbar MT"/>
          <w:sz w:val="32"/>
          <w:szCs w:val="32"/>
          <w:rtl/>
        </w:rPr>
      </w:pPr>
      <w:r w:rsidRPr="00954DF2">
        <w:rPr>
          <w:rFonts w:cs="Akhbar MT" w:hint="cs"/>
          <w:sz w:val="32"/>
          <w:szCs w:val="32"/>
          <w:rtl/>
        </w:rPr>
        <w:t>وعن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أنس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رضي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الله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عنه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قال</w:t>
      </w:r>
      <w:r w:rsidRPr="00954DF2">
        <w:rPr>
          <w:rFonts w:cs="Akhbar MT"/>
          <w:sz w:val="32"/>
          <w:szCs w:val="32"/>
          <w:rtl/>
        </w:rPr>
        <w:t xml:space="preserve">: </w:t>
      </w:r>
      <w:r w:rsidRPr="00954DF2">
        <w:rPr>
          <w:rFonts w:cs="Akhbar MT" w:hint="cs"/>
          <w:sz w:val="32"/>
          <w:szCs w:val="32"/>
          <w:rtl/>
        </w:rPr>
        <w:t>ما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مسست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حريرا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ولا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ديباجا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ألين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من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كف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النبي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صلى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الله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عليه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وسلم،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ولا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شممت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ريحا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قط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أو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عرقاً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قط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أطيب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من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ريح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أو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عرق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النبي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صلى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الله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عليه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وسلم</w:t>
      </w:r>
      <w:r w:rsidRPr="00954DF2">
        <w:rPr>
          <w:rFonts w:cs="Akhbar MT"/>
          <w:sz w:val="32"/>
          <w:szCs w:val="32"/>
          <w:rtl/>
        </w:rPr>
        <w:t xml:space="preserve">. </w:t>
      </w:r>
      <w:r w:rsidR="00FC6AA8" w:rsidRPr="00954DF2">
        <w:rPr>
          <w:rFonts w:ascii="Traditional Arabic" w:hAnsi="Traditional Arabic" w:cs="Traditional Arabic"/>
          <w:sz w:val="34"/>
          <w:szCs w:val="34"/>
          <w:rtl/>
        </w:rPr>
        <w:t>(</w:t>
      </w:r>
      <w:r w:rsidR="00FC6AA8" w:rsidRPr="00954DF2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0"/>
      </w:r>
      <w:r w:rsidR="00FC6AA8" w:rsidRPr="00954DF2">
        <w:rPr>
          <w:rFonts w:ascii="Traditional Arabic" w:hAnsi="Traditional Arabic" w:cs="Traditional Arabic"/>
          <w:sz w:val="34"/>
          <w:szCs w:val="34"/>
          <w:rtl/>
        </w:rPr>
        <w:t>)</w:t>
      </w:r>
    </w:p>
    <w:p w:rsidR="00EF327D" w:rsidRPr="00954DF2" w:rsidRDefault="00BA4711" w:rsidP="00DE23A5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954DF2">
        <w:rPr>
          <w:rFonts w:cs="Akhbar MT" w:hint="cs"/>
          <w:sz w:val="32"/>
          <w:szCs w:val="32"/>
          <w:rtl/>
        </w:rPr>
        <w:t>وفي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وصف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كعب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له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قال</w:t>
      </w:r>
      <w:r w:rsidRPr="00954DF2">
        <w:rPr>
          <w:rFonts w:cs="Akhbar MT"/>
          <w:sz w:val="32"/>
          <w:szCs w:val="32"/>
          <w:rtl/>
        </w:rPr>
        <w:t xml:space="preserve">: </w:t>
      </w:r>
      <w:r w:rsidRPr="00954DF2">
        <w:rPr>
          <w:rFonts w:cs="Akhbar MT" w:hint="cs"/>
          <w:sz w:val="32"/>
          <w:szCs w:val="32"/>
          <w:rtl/>
        </w:rPr>
        <w:t>كان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رسول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الله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صلى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الله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عليه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وسلم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إذا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سر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استنار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وجهه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كأنه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قطعة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قمر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وكنا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نعرف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ذلك</w:t>
      </w:r>
      <w:r w:rsidRPr="00954DF2">
        <w:rPr>
          <w:rFonts w:cs="Akhbar MT"/>
          <w:sz w:val="32"/>
          <w:szCs w:val="32"/>
          <w:rtl/>
        </w:rPr>
        <w:t xml:space="preserve"> </w:t>
      </w:r>
      <w:r w:rsidRPr="00954DF2">
        <w:rPr>
          <w:rFonts w:cs="Akhbar MT" w:hint="cs"/>
          <w:sz w:val="32"/>
          <w:szCs w:val="32"/>
          <w:rtl/>
        </w:rPr>
        <w:t>منه</w:t>
      </w:r>
      <w:r w:rsidRPr="00954DF2">
        <w:rPr>
          <w:rFonts w:cs="Akhbar MT"/>
          <w:sz w:val="32"/>
          <w:szCs w:val="32"/>
          <w:rtl/>
        </w:rPr>
        <w:t xml:space="preserve">. </w:t>
      </w:r>
      <w:r w:rsidR="00FC6AA8" w:rsidRPr="00954DF2">
        <w:rPr>
          <w:rFonts w:ascii="Traditional Arabic" w:hAnsi="Traditional Arabic" w:cs="Traditional Arabic"/>
          <w:sz w:val="34"/>
          <w:szCs w:val="34"/>
          <w:rtl/>
        </w:rPr>
        <w:t>(</w:t>
      </w:r>
      <w:r w:rsidR="00FC6AA8" w:rsidRPr="00954DF2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1"/>
      </w:r>
      <w:r w:rsidR="00FC6AA8" w:rsidRPr="00954DF2">
        <w:rPr>
          <w:rFonts w:ascii="Traditional Arabic" w:hAnsi="Traditional Arabic" w:cs="Traditional Arabic"/>
          <w:sz w:val="34"/>
          <w:szCs w:val="34"/>
          <w:rtl/>
        </w:rPr>
        <w:t>)</w:t>
      </w:r>
    </w:p>
    <w:p w:rsidR="00EE324D" w:rsidRPr="003277AD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BC1FA5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رسول الله – صلى الله عليه وسلم زكَّاه ربه في كل شيء: زكَّاه في عقله فقال جل وعلا: 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{مَا </w:t>
      </w:r>
      <w:r w:rsidR="000728D3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ضَلَّ صَاحِبُكُمْ وَمَا غَوَى} [</w:t>
      </w:r>
      <w:r w:rsidR="000728D3"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النجم</w:t>
      </w:r>
      <w:r w:rsidR="000728D3"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:2]</w:t>
      </w:r>
    </w:p>
    <w:p w:rsidR="00EE324D" w:rsidRPr="00652B1E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hAnsi="Traditional Arabic" w:cs="Traditional Arabic"/>
          <w:color w:val="0070C0"/>
          <w:sz w:val="34"/>
          <w:szCs w:val="34"/>
          <w:rtl/>
        </w:rPr>
      </w:pPr>
      <w:r w:rsidRPr="00BC1FA5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وزكَّاه في بصره فقال جل وعلا: 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{مَ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ا زَاغَ الْبَصَرُ وَمَا طَغَى}</w:t>
      </w:r>
      <w:r w:rsidR="000728D3" w:rsidRPr="00652B1E">
        <w:rPr>
          <w:rFonts w:ascii="Traditional Arabic" w:hAnsi="Traditional Arabic" w:cs="Traditional Arabic"/>
          <w:color w:val="0070C0"/>
          <w:sz w:val="28"/>
          <w:szCs w:val="28"/>
          <w:rtl/>
        </w:rPr>
        <w:t xml:space="preserve"> [النجم:17]</w:t>
      </w:r>
    </w:p>
    <w:p w:rsidR="00EE324D" w:rsidRPr="00652B1E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BC1FA5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وزكَّاه في صدره فقال جل وعلا: 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{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أَلَمْ نَشْرَحْ لَكَ صَدْرَكَ} [</w:t>
      </w:r>
      <w:r w:rsidR="000728D3"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الشرح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:1]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</w:p>
    <w:p w:rsidR="00EE324D" w:rsidRPr="00652B1E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BC1FA5">
        <w:rPr>
          <w:rFonts w:ascii="Traditional Arabic" w:hAnsi="Traditional Arabic" w:cs="Traditional Arabic"/>
          <w:sz w:val="34"/>
          <w:szCs w:val="34"/>
          <w:rtl/>
          <w:lang w:bidi="ar-EG"/>
        </w:rPr>
        <w:lastRenderedPageBreak/>
        <w:t>وزكَّاه في ذكره فقال جل وعل</w:t>
      </w:r>
      <w:r w:rsidR="000728D3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ا: 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{وَرَفَعْنَا لَكَ ذِكْرَكَ} [</w:t>
      </w:r>
      <w:r w:rsidR="000728D3"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الشرح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:4]</w:t>
      </w:r>
    </w:p>
    <w:p w:rsidR="00EE324D" w:rsidRPr="00652B1E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BC1FA5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وزكَّاه في طهره فقال جل وعلا</w:t>
      </w:r>
      <w:r w:rsidR="000728D3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{وَوَضَعْنَا عَنكَ وِزْرَكَ}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[</w:t>
      </w:r>
      <w:r w:rsidR="000728D3"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الشرح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:2]</w:t>
      </w:r>
    </w:p>
    <w:p w:rsidR="00EE324D" w:rsidRPr="00652B1E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BC1FA5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وزكَّاه في صدقه فقال جل وعلا: 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{وَمَا يَنْطِقُ عَنِ الْهَوَ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ى} [</w:t>
      </w:r>
      <w:r w:rsidR="000728D3"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النجم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:3]</w:t>
      </w:r>
    </w:p>
    <w:p w:rsidR="00EE324D" w:rsidRPr="00652B1E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BC1FA5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وزكَّاه في علمه فقال جل وعلا</w:t>
      </w:r>
      <w:r w:rsidR="000728D3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{عَلَّمَهُ شَدِيدُ </w:t>
      </w:r>
      <w:r w:rsidR="000728D3"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 xml:space="preserve">الْقُوَى} 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[</w:t>
      </w:r>
      <w:r w:rsidR="000728D3"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النجم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:5]</w:t>
      </w:r>
    </w:p>
    <w:p w:rsidR="00EE324D" w:rsidRPr="00652B1E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BC1FA5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وزكَّاه في حلمه فقال جل وعلا: 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{بِالْمُؤْمِنِينَ رَءُوفٌ رَحِيمٌ} 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[</w:t>
      </w:r>
      <w:r w:rsidR="000728D3"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التوبة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:128]</w:t>
      </w:r>
    </w:p>
    <w:p w:rsidR="00EE324D" w:rsidRPr="00652B1E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BC1FA5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وزكَّاه في خلقه كله فقال جل وعلا</w:t>
      </w:r>
      <w:r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: {وَإِنَّكَ لَعَلى خُلُقٍ عَظِيمٍ} 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[</w:t>
      </w:r>
      <w:r w:rsidR="000728D3" w:rsidRPr="00652B1E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القلم</w:t>
      </w:r>
      <w:r w:rsidR="000728D3" w:rsidRPr="00652B1E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>:4]</w:t>
      </w:r>
    </w:p>
    <w:p w:rsidR="00EE324D" w:rsidRPr="00BC1FA5" w:rsidRDefault="00EE324D" w:rsidP="00DE23A5">
      <w:pPr>
        <w:tabs>
          <w:tab w:val="left" w:pos="5966"/>
        </w:tabs>
        <w:spacing w:after="0" w:line="0" w:lineRule="atLeast"/>
        <w:jc w:val="both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  <w:r w:rsidRPr="00BC1FA5"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  <w:t xml:space="preserve">قال حسان بن ثابت – رضي الله عنه- </w:t>
      </w:r>
    </w:p>
    <w:p w:rsidR="00EE324D" w:rsidRPr="00797404" w:rsidRDefault="00EE324D" w:rsidP="00797404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797404">
        <w:rPr>
          <w:rFonts w:cs="Akhbar MT"/>
          <w:color w:val="00B0F0"/>
          <w:sz w:val="32"/>
          <w:szCs w:val="32"/>
          <w:rtl/>
          <w:lang w:bidi="ar-EG"/>
        </w:rPr>
        <w:t>أحسن منك لم تر قط عيني * * * وخير منك لم تلد النساء</w:t>
      </w:r>
    </w:p>
    <w:p w:rsidR="00EE324D" w:rsidRPr="00797404" w:rsidRDefault="00EE324D" w:rsidP="00797404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797404">
        <w:rPr>
          <w:rFonts w:cs="Akhbar MT"/>
          <w:color w:val="00B0F0"/>
          <w:sz w:val="32"/>
          <w:szCs w:val="32"/>
          <w:rtl/>
          <w:lang w:bidi="ar-EG"/>
        </w:rPr>
        <w:t>خلقت مبرئا من كل عيب * * * كأنك قد خلقت كما تشاء(</w:t>
      </w:r>
      <w:r w:rsidRPr="00797404">
        <w:rPr>
          <w:rFonts w:cs="Akhbar MT"/>
          <w:color w:val="00B0F0"/>
          <w:sz w:val="32"/>
          <w:szCs w:val="32"/>
          <w:rtl/>
        </w:rPr>
        <w:footnoteReference w:id="12"/>
      </w:r>
      <w:r w:rsidRPr="00797404">
        <w:rPr>
          <w:rFonts w:cs="Akhbar MT"/>
          <w:color w:val="00B0F0"/>
          <w:sz w:val="32"/>
          <w:szCs w:val="32"/>
          <w:rtl/>
          <w:lang w:bidi="ar-EG"/>
        </w:rPr>
        <w:t>)</w:t>
      </w:r>
    </w:p>
    <w:p w:rsidR="00EE324D" w:rsidRPr="00797404" w:rsidRDefault="00EE324D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797404">
        <w:rPr>
          <w:rFonts w:cs="Akhbar MT"/>
          <w:color w:val="00B0F0"/>
          <w:sz w:val="32"/>
          <w:szCs w:val="32"/>
          <w:rtl/>
          <w:lang w:bidi="ar-EG"/>
        </w:rPr>
        <w:t>أغر عليه بالنبوة خاتـم              من الله مشهود يلوح ويشهدُ</w:t>
      </w:r>
    </w:p>
    <w:p w:rsidR="00EE324D" w:rsidRPr="00797404" w:rsidRDefault="00EE324D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797404">
        <w:rPr>
          <w:rFonts w:cs="Akhbar MT"/>
          <w:color w:val="00B0F0"/>
          <w:sz w:val="32"/>
          <w:szCs w:val="32"/>
          <w:rtl/>
          <w:lang w:bidi="ar-EG"/>
        </w:rPr>
        <w:t>وضم الإله اسم النبي إلى اسمـه      إذا قال في الخمس المؤذن أشهدُ</w:t>
      </w:r>
    </w:p>
    <w:p w:rsidR="00EE324D" w:rsidRPr="00797404" w:rsidRDefault="00EE324D" w:rsidP="00DE23A5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797404">
        <w:rPr>
          <w:rFonts w:cs="Akhbar MT"/>
          <w:color w:val="00B0F0"/>
          <w:sz w:val="32"/>
          <w:szCs w:val="32"/>
          <w:rtl/>
          <w:lang w:bidi="ar-EG"/>
        </w:rPr>
        <w:t>وشق له من اسمه ليجلـه        فذو العرش محمود وهذا محمدُ (</w:t>
      </w:r>
      <w:r w:rsidRPr="00797404">
        <w:rPr>
          <w:rFonts w:cs="Akhbar MT"/>
          <w:color w:val="00B0F0"/>
          <w:sz w:val="32"/>
          <w:szCs w:val="32"/>
          <w:rtl/>
          <w:lang w:bidi="ar-EG"/>
        </w:rPr>
        <w:footnoteReference w:id="13"/>
      </w:r>
      <w:r w:rsidRPr="00797404">
        <w:rPr>
          <w:rFonts w:cs="Akhbar MT"/>
          <w:color w:val="00B0F0"/>
          <w:sz w:val="32"/>
          <w:szCs w:val="32"/>
          <w:rtl/>
          <w:lang w:bidi="ar-EG"/>
        </w:rPr>
        <w:t>)</w:t>
      </w:r>
    </w:p>
    <w:p w:rsidR="00AF3FA6" w:rsidRPr="00BC1FA5" w:rsidRDefault="00AF3FA6" w:rsidP="00DE23A5">
      <w:pPr>
        <w:spacing w:after="0" w:line="0" w:lineRule="atLeast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BC1FA5">
        <w:rPr>
          <w:rFonts w:ascii="Traditional Arabic" w:hAnsi="Traditional Arabic" w:cs="Traditional Arabic"/>
          <w:sz w:val="34"/>
          <w:szCs w:val="34"/>
          <w:rtl/>
        </w:rPr>
        <w:t>وعن جابر بن سمرة رضي الله عنه قال: "رأيت رسول الله صلى الله عليه وسلم في ليلة إضحيان (</w:t>
      </w:r>
      <w:r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4"/>
      </w:r>
      <w:r w:rsidRPr="00BC1FA5">
        <w:rPr>
          <w:rFonts w:ascii="Traditional Arabic" w:hAnsi="Traditional Arabic" w:cs="Traditional Arabic"/>
          <w:sz w:val="34"/>
          <w:szCs w:val="34"/>
          <w:rtl/>
        </w:rPr>
        <w:t>)، وعليه حُلَّة حمراء، فجعلتُ أنظر إلى رسول الله صلى الله عليه وسلم وإلى القمر، فإذا هو عندي أحسنُ من القمر".(</w:t>
      </w:r>
      <w:r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5"/>
      </w:r>
      <w:r w:rsidRPr="00BC1FA5">
        <w:rPr>
          <w:rFonts w:ascii="Traditional Arabic" w:hAnsi="Traditional Arabic" w:cs="Traditional Arabic"/>
          <w:sz w:val="34"/>
          <w:szCs w:val="34"/>
          <w:rtl/>
        </w:rPr>
        <w:t>)</w:t>
      </w:r>
    </w:p>
    <w:p w:rsidR="00AF3FA6" w:rsidRPr="00BC1FA5" w:rsidRDefault="00AF3FA6" w:rsidP="00DE23A5">
      <w:pPr>
        <w:spacing w:after="0" w:line="0" w:lineRule="atLeast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BC1FA5">
        <w:rPr>
          <w:rFonts w:ascii="Traditional Arabic" w:hAnsi="Traditional Arabic" w:cs="Traditional Arabic"/>
          <w:sz w:val="34"/>
          <w:szCs w:val="34"/>
          <w:rtl/>
        </w:rPr>
        <w:t>قال أبو هريرة: ما رأيت شيئًا أحسن من رسول الله صلى الله ع</w:t>
      </w:r>
      <w:r w:rsidR="0063658F">
        <w:rPr>
          <w:rFonts w:ascii="Traditional Arabic" w:hAnsi="Traditional Arabic" w:cs="Traditional Arabic"/>
          <w:sz w:val="34"/>
          <w:szCs w:val="34"/>
          <w:rtl/>
        </w:rPr>
        <w:t>ليه وسلم، كأن الشمس تجري في وجه</w:t>
      </w:r>
      <w:r w:rsidR="0063658F">
        <w:rPr>
          <w:rFonts w:ascii="Traditional Arabic" w:hAnsi="Traditional Arabic" w:cs="Traditional Arabic" w:hint="cs"/>
          <w:sz w:val="34"/>
          <w:szCs w:val="34"/>
          <w:rtl/>
        </w:rPr>
        <w:t xml:space="preserve">ه </w:t>
      </w:r>
      <w:r w:rsidRPr="00BC1FA5">
        <w:rPr>
          <w:rFonts w:ascii="Traditional Arabic" w:hAnsi="Traditional Arabic" w:cs="Traditional Arabic"/>
          <w:sz w:val="34"/>
          <w:szCs w:val="34"/>
          <w:rtl/>
        </w:rPr>
        <w:t>(</w:t>
      </w:r>
      <w:r w:rsidRPr="00BC1FA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6"/>
      </w:r>
      <w:r w:rsidRPr="00BC1FA5">
        <w:rPr>
          <w:rFonts w:ascii="Traditional Arabic" w:hAnsi="Traditional Arabic" w:cs="Traditional Arabic"/>
          <w:sz w:val="34"/>
          <w:szCs w:val="34"/>
          <w:rtl/>
        </w:rPr>
        <w:t>)</w:t>
      </w:r>
    </w:p>
    <w:p w:rsidR="00CF2C57" w:rsidRPr="00AB5BAF" w:rsidRDefault="002534D1" w:rsidP="00DE23A5">
      <w:pPr>
        <w:spacing w:after="0" w:line="0" w:lineRule="atLeast"/>
        <w:rPr>
          <w:rFonts w:cs="AL-Mateen"/>
          <w:color w:val="0000FF"/>
          <w:sz w:val="32"/>
          <w:szCs w:val="32"/>
          <w:rtl/>
          <w:lang w:bidi="ar-EG"/>
        </w:rPr>
      </w:pPr>
      <w:r>
        <w:rPr>
          <w:rFonts w:cs="AL-Mateen" w:hint="cs"/>
          <w:color w:val="0000FF"/>
          <w:sz w:val="32"/>
          <w:szCs w:val="32"/>
          <w:rtl/>
          <w:lang w:bidi="ar-EG"/>
        </w:rPr>
        <w:t>ثالثا: الإنسان</w:t>
      </w:r>
      <w:r w:rsidR="002002F7" w:rsidRPr="00AB5BAF">
        <w:rPr>
          <w:rFonts w:cs="AL-Mateen" w:hint="cs"/>
          <w:color w:val="0000FF"/>
          <w:sz w:val="32"/>
          <w:szCs w:val="32"/>
          <w:rtl/>
          <w:lang w:bidi="ar-EG"/>
        </w:rPr>
        <w:t xml:space="preserve"> الكامل في صفاته الخُلُقية</w:t>
      </w:r>
    </w:p>
    <w:p w:rsidR="00B605B9" w:rsidRPr="00DB0D15" w:rsidRDefault="002002F7" w:rsidP="002534D1">
      <w:pPr>
        <w:spacing w:after="0" w:line="0" w:lineRule="atLeast"/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</w:pPr>
      <w:r w:rsidRPr="00DB0D15">
        <w:rPr>
          <w:rFonts w:cs="Akhbar MT" w:hint="cs"/>
          <w:sz w:val="32"/>
          <w:szCs w:val="32"/>
          <w:rtl/>
        </w:rPr>
        <w:t>ف</w:t>
      </w:r>
      <w:r w:rsidR="002534D1">
        <w:rPr>
          <w:rFonts w:cs="Akhbar MT" w:hint="cs"/>
          <w:sz w:val="32"/>
          <w:szCs w:val="32"/>
          <w:rtl/>
        </w:rPr>
        <w:t>إ</w:t>
      </w:r>
      <w:r w:rsidRPr="00DB0D15">
        <w:rPr>
          <w:rFonts w:cs="Akhbar MT" w:hint="cs"/>
          <w:sz w:val="32"/>
          <w:szCs w:val="32"/>
          <w:rtl/>
        </w:rPr>
        <w:t xml:space="preserve">ذا انتقلنا </w:t>
      </w:r>
      <w:r w:rsidR="00B55006" w:rsidRPr="00DB0D15">
        <w:rPr>
          <w:rFonts w:cs="Akhbar MT" w:hint="cs"/>
          <w:sz w:val="32"/>
          <w:szCs w:val="32"/>
          <w:rtl/>
        </w:rPr>
        <w:t>إلى</w:t>
      </w:r>
      <w:r w:rsidRPr="00DB0D15">
        <w:rPr>
          <w:rFonts w:cs="Akhbar MT" w:hint="cs"/>
          <w:sz w:val="32"/>
          <w:szCs w:val="32"/>
          <w:rtl/>
        </w:rPr>
        <w:t xml:space="preserve"> صفاته الخُلُقية فقد بلغ النبي </w:t>
      </w:r>
      <w:r w:rsidRPr="00DB0D15">
        <w:rPr>
          <w:rFonts w:cs="Akhbar MT"/>
          <w:sz w:val="32"/>
          <w:szCs w:val="32"/>
          <w:rtl/>
        </w:rPr>
        <w:t>–</w:t>
      </w:r>
      <w:r w:rsidRPr="00DB0D15">
        <w:rPr>
          <w:rFonts w:cs="Akhbar MT" w:hint="cs"/>
          <w:sz w:val="32"/>
          <w:szCs w:val="32"/>
          <w:rtl/>
        </w:rPr>
        <w:t xml:space="preserve">صلى الله عليه </w:t>
      </w:r>
      <w:r w:rsidR="00B55006" w:rsidRPr="00DB0D15">
        <w:rPr>
          <w:rFonts w:cs="Akhbar MT" w:hint="cs"/>
          <w:sz w:val="32"/>
          <w:szCs w:val="32"/>
          <w:rtl/>
        </w:rPr>
        <w:t>وسلم-ذروة</w:t>
      </w:r>
      <w:r w:rsidRPr="00DB0D15">
        <w:rPr>
          <w:rFonts w:cs="Akhbar MT" w:hint="cs"/>
          <w:sz w:val="32"/>
          <w:szCs w:val="32"/>
          <w:rtl/>
        </w:rPr>
        <w:t xml:space="preserve"> الكمال الإنساني </w:t>
      </w:r>
      <w:r w:rsidR="00B55006" w:rsidRPr="00DB0D15">
        <w:rPr>
          <w:rFonts w:cs="Akhbar MT" w:hint="cs"/>
          <w:sz w:val="32"/>
          <w:szCs w:val="32"/>
          <w:rtl/>
        </w:rPr>
        <w:t>بأخلاقه</w:t>
      </w:r>
      <w:r w:rsidRPr="00DB0D15">
        <w:rPr>
          <w:rFonts w:cs="Akhbar MT" w:hint="cs"/>
          <w:sz w:val="32"/>
          <w:szCs w:val="32"/>
          <w:rtl/>
        </w:rPr>
        <w:t xml:space="preserve"> الرفيعة </w:t>
      </w:r>
      <w:r w:rsidR="00B605B9" w:rsidRPr="00DB0D15">
        <w:rPr>
          <w:rFonts w:cs="Akhbar MT" w:hint="cs"/>
          <w:sz w:val="32"/>
          <w:szCs w:val="32"/>
          <w:rtl/>
        </w:rPr>
        <w:t>قال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تعالى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مادحاً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وواصفاً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خُلق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نبيه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الكريم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صلى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الله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عليه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605B9" w:rsidRPr="00DB0D15">
        <w:rPr>
          <w:rFonts w:cs="Akhbar MT" w:hint="cs"/>
          <w:sz w:val="32"/>
          <w:szCs w:val="32"/>
          <w:rtl/>
        </w:rPr>
        <w:t>وسلم</w:t>
      </w:r>
      <w:r w:rsidR="00B605B9" w:rsidRPr="00DB0D15">
        <w:rPr>
          <w:rFonts w:cs="Akhbar MT"/>
          <w:sz w:val="32"/>
          <w:szCs w:val="32"/>
          <w:rtl/>
        </w:rPr>
        <w:t xml:space="preserve"> </w:t>
      </w:r>
      <w:r w:rsidR="00B55006" w:rsidRPr="00DB0D15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((وَإِنّكَ</w:t>
      </w:r>
      <w:r w:rsidR="00B605B9" w:rsidRPr="00DB0D15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B605B9" w:rsidRPr="00DB0D15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لَعَلَىَ</w:t>
      </w:r>
      <w:r w:rsidR="00B605B9" w:rsidRPr="00DB0D15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B605B9" w:rsidRPr="00DB0D15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خُلُقٍ</w:t>
      </w:r>
      <w:r w:rsidR="00B605B9" w:rsidRPr="00DB0D15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="003A607E" w:rsidRPr="00DB0D15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عَظِيمٍ)</w:t>
      </w:r>
      <w:r w:rsidR="00B605B9" w:rsidRPr="00DB0D15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) </w:t>
      </w:r>
      <w:r w:rsidR="003A607E" w:rsidRPr="00DB0D15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[القلم</w:t>
      </w:r>
      <w:r w:rsidR="00B605B9" w:rsidRPr="00DB0D15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4 ] </w:t>
      </w:r>
    </w:p>
    <w:p w:rsidR="00B605B9" w:rsidRPr="00DB0D15" w:rsidRDefault="00B605B9" w:rsidP="00096C3E">
      <w:pPr>
        <w:spacing w:after="0" w:line="0" w:lineRule="atLeast"/>
        <w:rPr>
          <w:rFonts w:cs="Akhbar MT"/>
          <w:sz w:val="32"/>
          <w:szCs w:val="32"/>
          <w:rtl/>
        </w:rPr>
      </w:pPr>
      <w:r w:rsidRPr="00DB0D15">
        <w:rPr>
          <w:rFonts w:cs="Akhbar MT" w:hint="cs"/>
          <w:sz w:val="32"/>
          <w:szCs w:val="32"/>
          <w:rtl/>
        </w:rPr>
        <w:t>قالت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عائشة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لما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سئلت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رضي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الله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عنها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خلق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النبي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عليه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الصلاة</w:t>
      </w:r>
      <w:r w:rsidRPr="00DB0D15">
        <w:rPr>
          <w:rFonts w:cs="Akhbar MT"/>
          <w:sz w:val="32"/>
          <w:szCs w:val="32"/>
          <w:rtl/>
        </w:rPr>
        <w:t xml:space="preserve"> </w:t>
      </w:r>
      <w:r w:rsidR="00B55006" w:rsidRPr="00DB0D15">
        <w:rPr>
          <w:rFonts w:cs="Akhbar MT" w:hint="cs"/>
          <w:sz w:val="32"/>
          <w:szCs w:val="32"/>
          <w:rtl/>
        </w:rPr>
        <w:t>والسلام،</w:t>
      </w:r>
      <w:r w:rsidRPr="00DB0D15">
        <w:rPr>
          <w:rFonts w:cs="Akhbar MT"/>
          <w:sz w:val="32"/>
          <w:szCs w:val="32"/>
          <w:rtl/>
        </w:rPr>
        <w:t xml:space="preserve"> </w:t>
      </w:r>
      <w:r w:rsidR="00B55006" w:rsidRPr="00DB0D15">
        <w:rPr>
          <w:rFonts w:cs="Akhbar MT" w:hint="cs"/>
          <w:sz w:val="32"/>
          <w:szCs w:val="32"/>
          <w:rtl/>
        </w:rPr>
        <w:t>قالت:</w:t>
      </w:r>
      <w:r w:rsidRPr="00DB0D15">
        <w:rPr>
          <w:rFonts w:cs="Akhbar MT"/>
          <w:sz w:val="32"/>
          <w:szCs w:val="32"/>
          <w:rtl/>
        </w:rPr>
        <w:t xml:space="preserve"> </w:t>
      </w:r>
      <w:r w:rsidR="00B55006" w:rsidRPr="00DB0D15">
        <w:rPr>
          <w:rFonts w:cs="Akhbar MT" w:hint="cs"/>
          <w:sz w:val="32"/>
          <w:szCs w:val="32"/>
          <w:rtl/>
        </w:rPr>
        <w:t>(كان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خلقه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القرآن</w:t>
      </w:r>
      <w:r w:rsidRPr="00DB0D15">
        <w:rPr>
          <w:rFonts w:cs="Akhbar MT"/>
          <w:sz w:val="32"/>
          <w:szCs w:val="32"/>
          <w:rtl/>
        </w:rPr>
        <w:t xml:space="preserve">) </w:t>
      </w:r>
      <w:r w:rsidR="00096C3E">
        <w:rPr>
          <w:rFonts w:cs="Akhbar MT" w:hint="cs"/>
          <w:sz w:val="32"/>
          <w:szCs w:val="32"/>
          <w:rtl/>
        </w:rPr>
        <w:t>(</w:t>
      </w:r>
      <w:r w:rsidR="00096C3E">
        <w:rPr>
          <w:rStyle w:val="a4"/>
          <w:rFonts w:cs="Akhbar MT"/>
          <w:sz w:val="32"/>
          <w:szCs w:val="32"/>
          <w:rtl/>
        </w:rPr>
        <w:footnoteReference w:id="17"/>
      </w:r>
      <w:r w:rsidR="00096C3E">
        <w:rPr>
          <w:rFonts w:cs="Akhbar MT" w:hint="cs"/>
          <w:sz w:val="32"/>
          <w:szCs w:val="32"/>
          <w:rtl/>
        </w:rPr>
        <w:t>)</w:t>
      </w:r>
      <w:r w:rsidRPr="00DB0D15">
        <w:rPr>
          <w:rFonts w:cs="Akhbar MT"/>
          <w:sz w:val="32"/>
          <w:szCs w:val="32"/>
          <w:rtl/>
        </w:rPr>
        <w:t xml:space="preserve">. </w:t>
      </w:r>
    </w:p>
    <w:p w:rsidR="00B605B9" w:rsidRPr="00DB0D15" w:rsidRDefault="00B605B9" w:rsidP="00DE23A5">
      <w:pPr>
        <w:spacing w:after="0" w:line="0" w:lineRule="atLeast"/>
        <w:rPr>
          <w:rFonts w:cs="Akhbar MT"/>
          <w:sz w:val="32"/>
          <w:szCs w:val="32"/>
          <w:rtl/>
        </w:rPr>
      </w:pPr>
      <w:r w:rsidRPr="00DB0D15">
        <w:rPr>
          <w:rFonts w:cs="Akhbar MT" w:hint="cs"/>
          <w:sz w:val="32"/>
          <w:szCs w:val="32"/>
          <w:rtl/>
        </w:rPr>
        <w:t>فهذه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الكلمة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العظيمة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من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عائشة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رضي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الله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عنها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ترشدنا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إلى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أن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أخلاقه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عليه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الصلاة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والسلام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هي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اتباع</w:t>
      </w:r>
      <w:r w:rsidRPr="00DB0D15">
        <w:rPr>
          <w:rFonts w:cs="Akhbar MT"/>
          <w:sz w:val="32"/>
          <w:szCs w:val="32"/>
          <w:rtl/>
        </w:rPr>
        <w:t xml:space="preserve"> </w:t>
      </w:r>
      <w:r w:rsidR="00BA2E75" w:rsidRPr="00DB0D15">
        <w:rPr>
          <w:rFonts w:cs="Akhbar MT" w:hint="cs"/>
          <w:sz w:val="32"/>
          <w:szCs w:val="32"/>
          <w:rtl/>
        </w:rPr>
        <w:t>القرآن،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وهي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الاستقامة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على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ما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في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القرآن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من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أوامر</w:t>
      </w:r>
      <w:r w:rsidRPr="00DB0D15">
        <w:rPr>
          <w:rFonts w:cs="Akhbar MT"/>
          <w:sz w:val="32"/>
          <w:szCs w:val="32"/>
          <w:rtl/>
        </w:rPr>
        <w:t xml:space="preserve"> </w:t>
      </w:r>
      <w:r w:rsidR="00BA2E75" w:rsidRPr="00DB0D15">
        <w:rPr>
          <w:rFonts w:cs="Akhbar MT" w:hint="cs"/>
          <w:sz w:val="32"/>
          <w:szCs w:val="32"/>
          <w:rtl/>
        </w:rPr>
        <w:t>ونواهي،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وهي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التخلق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بالأخلاق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التي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مدحها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القرآن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العظيم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وأثنى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على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أهلها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والبعد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كل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خلق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ذمه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القرآن</w:t>
      </w:r>
      <w:r w:rsidRPr="00DB0D15">
        <w:rPr>
          <w:rFonts w:cs="Akhbar MT"/>
          <w:sz w:val="32"/>
          <w:szCs w:val="32"/>
          <w:rtl/>
        </w:rPr>
        <w:t xml:space="preserve">. </w:t>
      </w:r>
    </w:p>
    <w:p w:rsidR="00B605B9" w:rsidRPr="00DB0D15" w:rsidRDefault="00B605B9" w:rsidP="00DE23A5">
      <w:pPr>
        <w:spacing w:after="0" w:line="0" w:lineRule="atLeast"/>
        <w:rPr>
          <w:rFonts w:cs="Akhbar MT"/>
          <w:sz w:val="32"/>
          <w:szCs w:val="32"/>
          <w:rtl/>
        </w:rPr>
      </w:pPr>
      <w:r w:rsidRPr="00DB0D15">
        <w:rPr>
          <w:rFonts w:cs="Akhbar MT" w:hint="cs"/>
          <w:sz w:val="32"/>
          <w:szCs w:val="32"/>
          <w:rtl/>
        </w:rPr>
        <w:lastRenderedPageBreak/>
        <w:t>قال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ابن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كثير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رحمه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الله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في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تفسيره</w:t>
      </w:r>
      <w:r w:rsidRPr="00DB0D15">
        <w:rPr>
          <w:rFonts w:cs="Akhbar MT"/>
          <w:sz w:val="32"/>
          <w:szCs w:val="32"/>
          <w:rtl/>
        </w:rPr>
        <w:t xml:space="preserve">: </w:t>
      </w:r>
      <w:r w:rsidRPr="00DB0D15">
        <w:rPr>
          <w:rFonts w:cs="Akhbar MT" w:hint="cs"/>
          <w:sz w:val="32"/>
          <w:szCs w:val="32"/>
          <w:rtl/>
        </w:rPr>
        <w:t>ومعنى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هذا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أنه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صلى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الله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عليه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وسلم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صار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امتثال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القرآن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أمراً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ونهياً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سجيةً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له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وخلقاً</w:t>
      </w:r>
      <w:r w:rsidRPr="00DB0D15">
        <w:rPr>
          <w:rFonts w:cs="Akhbar MT"/>
          <w:sz w:val="32"/>
          <w:szCs w:val="32"/>
          <w:rtl/>
        </w:rPr>
        <w:t xml:space="preserve"> .... </w:t>
      </w:r>
      <w:r w:rsidRPr="00DB0D15">
        <w:rPr>
          <w:rFonts w:cs="Akhbar MT" w:hint="cs"/>
          <w:sz w:val="32"/>
          <w:szCs w:val="32"/>
          <w:rtl/>
        </w:rPr>
        <w:t>فمهما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أمره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القرآن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فعله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ومهما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نهاه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عنه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تركه،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هذا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ما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جبله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الله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عليه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من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الخُلق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العظيم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من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الحياء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والكرم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والشجاعة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والصفح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والحلم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وكل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خُلقٍ</w:t>
      </w:r>
      <w:r w:rsidRPr="00DB0D15">
        <w:rPr>
          <w:rFonts w:cs="Akhbar MT"/>
          <w:sz w:val="32"/>
          <w:szCs w:val="32"/>
          <w:rtl/>
        </w:rPr>
        <w:t xml:space="preserve"> </w:t>
      </w:r>
      <w:r w:rsidRPr="00DB0D15">
        <w:rPr>
          <w:rFonts w:cs="Akhbar MT" w:hint="cs"/>
          <w:sz w:val="32"/>
          <w:szCs w:val="32"/>
          <w:rtl/>
        </w:rPr>
        <w:t>جميل</w:t>
      </w:r>
      <w:r w:rsidRPr="00DB0D15">
        <w:rPr>
          <w:rFonts w:cs="Akhbar MT"/>
          <w:sz w:val="32"/>
          <w:szCs w:val="32"/>
          <w:rtl/>
        </w:rPr>
        <w:t>.</w:t>
      </w:r>
      <w:r w:rsidRPr="00DB0D15">
        <w:rPr>
          <w:rFonts w:cs="Akhbar MT" w:hint="cs"/>
          <w:sz w:val="32"/>
          <w:szCs w:val="32"/>
          <w:rtl/>
        </w:rPr>
        <w:t>أ</w:t>
      </w:r>
      <w:r w:rsidRPr="00DB0D15">
        <w:rPr>
          <w:rFonts w:cs="Akhbar MT"/>
          <w:sz w:val="32"/>
          <w:szCs w:val="32"/>
          <w:rtl/>
        </w:rPr>
        <w:t>.</w:t>
      </w:r>
      <w:r w:rsidRPr="00DB0D15">
        <w:rPr>
          <w:rFonts w:cs="Akhbar MT" w:hint="cs"/>
          <w:sz w:val="32"/>
          <w:szCs w:val="32"/>
          <w:rtl/>
        </w:rPr>
        <w:t>هـ</w:t>
      </w:r>
      <w:r w:rsidRPr="00DB0D15">
        <w:rPr>
          <w:rFonts w:cs="Akhbar MT"/>
          <w:sz w:val="32"/>
          <w:szCs w:val="32"/>
          <w:rtl/>
        </w:rPr>
        <w:t xml:space="preserve"> </w:t>
      </w:r>
      <w:r w:rsidR="00B55006" w:rsidRPr="00DB0D15">
        <w:rPr>
          <w:rFonts w:cs="Akhbar MT" w:hint="cs"/>
          <w:sz w:val="32"/>
          <w:szCs w:val="32"/>
          <w:rtl/>
        </w:rPr>
        <w:t xml:space="preserve"> (</w:t>
      </w:r>
      <w:r w:rsidR="00B55006" w:rsidRPr="00DB0D15">
        <w:rPr>
          <w:rStyle w:val="a4"/>
          <w:rFonts w:cs="Akhbar MT"/>
          <w:sz w:val="32"/>
          <w:szCs w:val="32"/>
          <w:rtl/>
        </w:rPr>
        <w:footnoteReference w:id="18"/>
      </w:r>
      <w:r w:rsidR="00B55006" w:rsidRPr="00DB0D15">
        <w:rPr>
          <w:rFonts w:cs="Akhbar MT" w:hint="cs"/>
          <w:sz w:val="32"/>
          <w:szCs w:val="32"/>
          <w:rtl/>
        </w:rPr>
        <w:t>)</w:t>
      </w:r>
    </w:p>
    <w:p w:rsidR="00DB0D15" w:rsidRPr="00CD1BF9" w:rsidRDefault="00DB0D15" w:rsidP="00DB0D15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CD1BF9">
        <w:rPr>
          <w:rFonts w:cs="Akhbar MT" w:hint="cs"/>
          <w:sz w:val="32"/>
          <w:szCs w:val="32"/>
          <w:rtl/>
          <w:lang w:bidi="ar-EG"/>
        </w:rPr>
        <w:t>هذا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الفيلسوف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الإنجليزي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توماس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كارليل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ـ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الحائز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على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جائزة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نوبل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ـ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يقول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في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كتابه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الأبطال</w:t>
      </w:r>
      <w:r w:rsidRPr="00CD1BF9">
        <w:rPr>
          <w:rFonts w:cs="Akhbar MT"/>
          <w:sz w:val="32"/>
          <w:szCs w:val="32"/>
          <w:rtl/>
          <w:lang w:bidi="ar-EG"/>
        </w:rPr>
        <w:t xml:space="preserve">: </w:t>
      </w:r>
      <w:r w:rsidRPr="00CD1BF9">
        <w:rPr>
          <w:rFonts w:cs="Akhbar MT" w:hint="cs"/>
          <w:sz w:val="32"/>
          <w:szCs w:val="32"/>
          <w:rtl/>
          <w:lang w:bidi="ar-EG"/>
        </w:rPr>
        <w:t>وقد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رأيناه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طول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حياته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راسخ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المبدأ،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صادق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العزم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بعيداً،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كريماً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بَرًّا،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رؤوفاً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تقياً،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فاضلاً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حراً،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رجلاً،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شديد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الجد،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مخلصاً،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وهو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مع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ذلك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سهل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الجانب،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ليِّن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العريكة،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جم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البشر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والطلاقة،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حميد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العشرة،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حلو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الإيناس،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بل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ربما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مازح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وداعب،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وكان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ـ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على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العموم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ـ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تضيء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وجهه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ابتسامةٌ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مشرقة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فؤاد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صادق،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لأن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الناس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تكون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ابتسامته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كاذبة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ككذب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أعماله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وأقواله</w:t>
      </w:r>
      <w:r w:rsidRPr="00CD1BF9">
        <w:rPr>
          <w:rFonts w:cs="Akhbar MT"/>
          <w:sz w:val="32"/>
          <w:szCs w:val="32"/>
          <w:rtl/>
          <w:lang w:bidi="ar-EG"/>
        </w:rPr>
        <w:t>.</w:t>
      </w:r>
    </w:p>
    <w:p w:rsidR="00DB0D15" w:rsidRPr="00DB0D15" w:rsidRDefault="00DB0D15" w:rsidP="00DB0D15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CD1BF9">
        <w:rPr>
          <w:rFonts w:cs="Akhbar MT" w:hint="cs"/>
          <w:sz w:val="32"/>
          <w:szCs w:val="32"/>
          <w:rtl/>
          <w:lang w:bidi="ar-EG"/>
        </w:rPr>
        <w:t>ويقول</w:t>
      </w:r>
      <w:r w:rsidRPr="00CD1BF9">
        <w:rPr>
          <w:rFonts w:cs="Akhbar MT"/>
          <w:sz w:val="32"/>
          <w:szCs w:val="32"/>
          <w:rtl/>
          <w:lang w:bidi="ar-EG"/>
        </w:rPr>
        <w:t xml:space="preserve">: </w:t>
      </w:r>
      <w:r w:rsidRPr="00CD1BF9">
        <w:rPr>
          <w:rFonts w:cs="Akhbar MT" w:hint="cs"/>
          <w:sz w:val="32"/>
          <w:szCs w:val="32"/>
          <w:rtl/>
          <w:lang w:bidi="ar-EG"/>
        </w:rPr>
        <w:t>كان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عادلاً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صادق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النية،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كان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ذكي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اللب،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شهم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الفؤاد،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لوذعياً،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كأنما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بين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جنبيه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مصابيح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CD1BF9">
        <w:rPr>
          <w:rFonts w:cs="Akhbar MT" w:hint="cs"/>
          <w:sz w:val="32"/>
          <w:szCs w:val="32"/>
          <w:rtl/>
          <w:lang w:bidi="ar-EG"/>
        </w:rPr>
        <w:t>كل</w:t>
      </w:r>
      <w:r w:rsidRPr="00CD1BF9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ليل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بهيم ممتلئاً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نوراً،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رجلاً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عظيماً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بفطرته،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لم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تثقفه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مدرسة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ولا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هذبه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معلم،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وهو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غني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عن</w:t>
      </w:r>
      <w:r w:rsidRPr="002E20E1">
        <w:rPr>
          <w:rFonts w:cs="Akhbar MT"/>
          <w:sz w:val="32"/>
          <w:szCs w:val="32"/>
          <w:rtl/>
          <w:lang w:bidi="ar-EG"/>
        </w:rPr>
        <w:t xml:space="preserve"> </w:t>
      </w:r>
      <w:r w:rsidRPr="002E20E1">
        <w:rPr>
          <w:rFonts w:cs="Akhbar MT" w:hint="cs"/>
          <w:sz w:val="32"/>
          <w:szCs w:val="32"/>
          <w:rtl/>
          <w:lang w:bidi="ar-EG"/>
        </w:rPr>
        <w:t>ذلك</w:t>
      </w:r>
      <w:r w:rsidRPr="002E20E1">
        <w:rPr>
          <w:rFonts w:cs="Akhbar MT"/>
          <w:sz w:val="32"/>
          <w:szCs w:val="32"/>
          <w:rtl/>
          <w:lang w:bidi="ar-EG"/>
        </w:rPr>
        <w:t xml:space="preserve">. </w:t>
      </w:r>
      <w:r w:rsidRPr="002E20E1">
        <w:rPr>
          <w:rFonts w:cs="Akhbar MT" w:hint="cs"/>
          <w:sz w:val="32"/>
          <w:szCs w:val="32"/>
          <w:rtl/>
          <w:lang w:bidi="ar-EG"/>
        </w:rPr>
        <w:t>هـ</w:t>
      </w:r>
      <w:r w:rsidRPr="002E20E1">
        <w:rPr>
          <w:rFonts w:cs="Akhbar MT"/>
          <w:sz w:val="32"/>
          <w:szCs w:val="32"/>
          <w:rtl/>
          <w:lang w:bidi="ar-EG"/>
        </w:rPr>
        <w:t>.</w:t>
      </w:r>
    </w:p>
    <w:p w:rsidR="00B605B9" w:rsidRPr="00E0698C" w:rsidRDefault="00B55006" w:rsidP="00E0698C">
      <w:pPr>
        <w:spacing w:after="0" w:line="0" w:lineRule="atLeast"/>
        <w:rPr>
          <w:rFonts w:cs="Akhbar MT"/>
          <w:sz w:val="32"/>
          <w:szCs w:val="32"/>
          <w:rtl/>
        </w:rPr>
      </w:pPr>
      <w:r w:rsidRPr="00E0698C">
        <w:rPr>
          <w:rFonts w:cs="Akhbar MT" w:hint="cs"/>
          <w:sz w:val="32"/>
          <w:szCs w:val="32"/>
          <w:rtl/>
        </w:rPr>
        <w:t>إن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النبي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صلى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الله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عليه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وسلم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أحسن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الناس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خُلقاً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وأكرمهم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E0698C" w:rsidRPr="00E0698C">
        <w:rPr>
          <w:rFonts w:cs="Akhbar MT" w:hint="cs"/>
          <w:sz w:val="32"/>
          <w:szCs w:val="32"/>
          <w:rtl/>
        </w:rPr>
        <w:t>وأتقاهم،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عن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أنس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رضي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الله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عنه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قال</w:t>
      </w:r>
      <w:r w:rsidR="00B605B9" w:rsidRPr="00E0698C">
        <w:rPr>
          <w:rFonts w:cs="Akhbar MT"/>
          <w:sz w:val="32"/>
          <w:szCs w:val="32"/>
          <w:rtl/>
        </w:rPr>
        <w:t xml:space="preserve">" </w:t>
      </w:r>
      <w:r w:rsidR="00B605B9" w:rsidRPr="00E0698C">
        <w:rPr>
          <w:rFonts w:cs="Akhbar MT" w:hint="cs"/>
          <w:sz w:val="32"/>
          <w:szCs w:val="32"/>
          <w:rtl/>
        </w:rPr>
        <w:t>كان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النبي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صلى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الله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عليه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وسلم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أحسن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الناس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  <w:r w:rsidR="00B605B9" w:rsidRPr="00E0698C">
        <w:rPr>
          <w:rFonts w:cs="Akhbar MT" w:hint="cs"/>
          <w:sz w:val="32"/>
          <w:szCs w:val="32"/>
          <w:rtl/>
        </w:rPr>
        <w:t>خلقًا</w:t>
      </w:r>
      <w:r w:rsidR="00B605B9" w:rsidRPr="00E0698C">
        <w:rPr>
          <w:rFonts w:cs="Akhbar MT"/>
          <w:sz w:val="32"/>
          <w:szCs w:val="32"/>
          <w:rtl/>
        </w:rPr>
        <w:t xml:space="preserve">" </w:t>
      </w:r>
      <w:r w:rsidR="00E0698C">
        <w:rPr>
          <w:rFonts w:cs="Akhbar MT"/>
          <w:sz w:val="32"/>
          <w:szCs w:val="32"/>
          <w:rtl/>
        </w:rPr>
        <w:t>–</w:t>
      </w:r>
      <w:r w:rsidR="00E0698C">
        <w:rPr>
          <w:rFonts w:cs="Akhbar MT" w:hint="cs"/>
          <w:sz w:val="32"/>
          <w:szCs w:val="32"/>
          <w:rtl/>
        </w:rPr>
        <w:t>(</w:t>
      </w:r>
      <w:r w:rsidR="00E0698C">
        <w:rPr>
          <w:rStyle w:val="a4"/>
          <w:rFonts w:cs="Akhbar MT"/>
          <w:sz w:val="32"/>
          <w:szCs w:val="32"/>
          <w:rtl/>
        </w:rPr>
        <w:footnoteReference w:id="19"/>
      </w:r>
      <w:r w:rsidR="00E0698C">
        <w:rPr>
          <w:rFonts w:cs="Akhbar MT" w:hint="cs"/>
          <w:sz w:val="32"/>
          <w:szCs w:val="32"/>
          <w:rtl/>
        </w:rPr>
        <w:t>)</w:t>
      </w:r>
      <w:r w:rsidR="00B605B9" w:rsidRPr="00E0698C">
        <w:rPr>
          <w:rFonts w:cs="Akhbar MT"/>
          <w:sz w:val="32"/>
          <w:szCs w:val="32"/>
          <w:rtl/>
        </w:rPr>
        <w:t xml:space="preserve"> </w:t>
      </w:r>
    </w:p>
    <w:p w:rsidR="00B605B9" w:rsidRDefault="00B605B9" w:rsidP="00DE23A5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  <w:r w:rsidRPr="00B605B9">
        <w:rPr>
          <w:rFonts w:cs="Akhbar MT" w:hint="cs"/>
          <w:b/>
          <w:bCs/>
          <w:sz w:val="32"/>
          <w:szCs w:val="32"/>
          <w:rtl/>
        </w:rPr>
        <w:t>عن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عطاء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رضي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الله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عنه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قال</w:t>
      </w:r>
      <w:r w:rsidRPr="00B605B9">
        <w:rPr>
          <w:rFonts w:cs="Akhbar MT"/>
          <w:b/>
          <w:bCs/>
          <w:sz w:val="32"/>
          <w:szCs w:val="32"/>
          <w:rtl/>
        </w:rPr>
        <w:t xml:space="preserve">: </w:t>
      </w:r>
      <w:r w:rsidRPr="00B605B9">
        <w:rPr>
          <w:rFonts w:cs="Akhbar MT" w:hint="cs"/>
          <w:b/>
          <w:bCs/>
          <w:sz w:val="32"/>
          <w:szCs w:val="32"/>
          <w:rtl/>
        </w:rPr>
        <w:t>قلت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لعبد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الله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بن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عمرو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أخبرني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عن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صفة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رسول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الله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صلى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الله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عليه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وسلم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في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التوراة،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قال</w:t>
      </w:r>
      <w:r w:rsidRPr="00B605B9">
        <w:rPr>
          <w:rFonts w:cs="Akhbar MT"/>
          <w:b/>
          <w:bCs/>
          <w:sz w:val="32"/>
          <w:szCs w:val="32"/>
          <w:rtl/>
        </w:rPr>
        <w:t xml:space="preserve">: </w:t>
      </w:r>
      <w:r w:rsidRPr="00B605B9">
        <w:rPr>
          <w:rFonts w:cs="Akhbar MT" w:hint="cs"/>
          <w:b/>
          <w:bCs/>
          <w:sz w:val="32"/>
          <w:szCs w:val="32"/>
          <w:rtl/>
        </w:rPr>
        <w:t>أجل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والله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إنه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لموصوف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في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التوراة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بصفته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في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القرآن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يَا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أَيُّهَا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النَّبِيُّ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إِنَّا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أَرْسَلْنَاكَ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شَاهِداً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وَمُبَشِّراً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وَنَذِيراً</w:t>
      </w:r>
      <w:r w:rsidRPr="003277AD">
        <w:rPr>
          <w:rFonts w:ascii="Traditional Arabic" w:hAnsi="Traditional Arabic" w:cs="Traditional Arabic"/>
          <w:color w:val="0070C0"/>
          <w:sz w:val="34"/>
          <w:szCs w:val="34"/>
          <w:rtl/>
          <w:lang w:bidi="ar-EG"/>
        </w:rPr>
        <w:t xml:space="preserve"> </w:t>
      </w:r>
      <w:r w:rsidRPr="003277AD">
        <w:rPr>
          <w:rFonts w:ascii="Traditional Arabic" w:hAnsi="Traditional Arabic" w:cs="Traditional Arabic" w:hint="cs"/>
          <w:color w:val="0070C0"/>
          <w:sz w:val="34"/>
          <w:szCs w:val="34"/>
          <w:rtl/>
          <w:lang w:bidi="ar-EG"/>
        </w:rPr>
        <w:t>وحرزًا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للأميين،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أنت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عبدي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ورسولي،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سميتك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المتوكل،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لا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فظ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ولا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غليظ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ولا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صخاب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في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الأسواق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ولا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يدفع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بالسيئة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السيئة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ولكن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يعفو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ويغفر،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ولن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يقبضه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الله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حتى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يقيم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به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الملة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العوجاء،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بأن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يقولوا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لا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إله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إلا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الله،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ويفتح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بها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أعينًا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عميًا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وآذانًا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صمًا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وقلوبًا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غلفًا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="003A607E" w:rsidRPr="00B605B9">
        <w:rPr>
          <w:rFonts w:cs="Akhbar MT" w:hint="cs"/>
          <w:b/>
          <w:bCs/>
          <w:sz w:val="32"/>
          <w:szCs w:val="32"/>
          <w:rtl/>
        </w:rPr>
        <w:t>-رواه</w:t>
      </w:r>
      <w:r w:rsidRPr="00B605B9">
        <w:rPr>
          <w:rFonts w:cs="Akhbar MT"/>
          <w:b/>
          <w:bCs/>
          <w:sz w:val="32"/>
          <w:szCs w:val="32"/>
          <w:rtl/>
        </w:rPr>
        <w:t xml:space="preserve"> </w:t>
      </w:r>
      <w:r w:rsidRPr="00B605B9">
        <w:rPr>
          <w:rFonts w:cs="Akhbar MT" w:hint="cs"/>
          <w:b/>
          <w:bCs/>
          <w:sz w:val="32"/>
          <w:szCs w:val="32"/>
          <w:rtl/>
        </w:rPr>
        <w:t>البخاري</w:t>
      </w:r>
    </w:p>
    <w:p w:rsidR="00FA74A0" w:rsidRPr="006754CF" w:rsidRDefault="007A24DF" w:rsidP="00DE23A5">
      <w:pPr>
        <w:spacing w:after="0" w:line="0" w:lineRule="atLeast"/>
        <w:rPr>
          <w:rFonts w:cs="AL-Mateen"/>
          <w:color w:val="00B050"/>
          <w:sz w:val="32"/>
          <w:szCs w:val="32"/>
          <w:rtl/>
          <w:lang w:bidi="ar-EG"/>
        </w:rPr>
      </w:pPr>
      <w:r w:rsidRPr="006754CF">
        <w:rPr>
          <w:rFonts w:cs="AL-Mateen" w:hint="cs"/>
          <w:color w:val="00B050"/>
          <w:sz w:val="32"/>
          <w:szCs w:val="32"/>
          <w:rtl/>
          <w:lang w:bidi="ar-EG"/>
        </w:rPr>
        <w:t xml:space="preserve">ومن كمال صفاته </w:t>
      </w:r>
      <w:r w:rsidR="00FA74A0" w:rsidRPr="006754CF">
        <w:rPr>
          <w:rFonts w:cs="AL-Mateen" w:hint="cs"/>
          <w:color w:val="00B050"/>
          <w:sz w:val="32"/>
          <w:szCs w:val="32"/>
          <w:rtl/>
          <w:lang w:bidi="ar-EG"/>
        </w:rPr>
        <w:t>حُسن</w:t>
      </w:r>
      <w:r w:rsidR="00FA74A0" w:rsidRPr="006754CF">
        <w:rPr>
          <w:rFonts w:cs="AL-Mateen"/>
          <w:color w:val="00B050"/>
          <w:sz w:val="32"/>
          <w:szCs w:val="32"/>
          <w:rtl/>
          <w:lang w:bidi="ar-EG"/>
        </w:rPr>
        <w:t xml:space="preserve"> </w:t>
      </w:r>
      <w:r w:rsidR="00FA74A0" w:rsidRPr="006754CF">
        <w:rPr>
          <w:rFonts w:cs="AL-Mateen" w:hint="cs"/>
          <w:color w:val="00B050"/>
          <w:sz w:val="32"/>
          <w:szCs w:val="32"/>
          <w:rtl/>
          <w:lang w:bidi="ar-EG"/>
        </w:rPr>
        <w:t>العهد</w:t>
      </w:r>
      <w:r w:rsidR="00FA74A0" w:rsidRPr="006754CF">
        <w:rPr>
          <w:rFonts w:cs="AL-Mateen"/>
          <w:color w:val="00B050"/>
          <w:sz w:val="32"/>
          <w:szCs w:val="32"/>
          <w:rtl/>
          <w:lang w:bidi="ar-EG"/>
        </w:rPr>
        <w:t>:</w:t>
      </w:r>
    </w:p>
    <w:p w:rsidR="00A70D5E" w:rsidRDefault="00A70D5E" w:rsidP="00A70D5E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فقد كان صلى الله عليه </w:t>
      </w:r>
      <w:r w:rsidR="003A607E">
        <w:rPr>
          <w:rFonts w:cs="Akhbar MT" w:hint="cs"/>
          <w:b/>
          <w:bCs/>
          <w:sz w:val="32"/>
          <w:szCs w:val="32"/>
          <w:rtl/>
          <w:lang w:bidi="ar-EG"/>
        </w:rPr>
        <w:t>وسلم-حسن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العهد يذكر أهل الفضل </w:t>
      </w:r>
      <w:r w:rsidR="003A607E">
        <w:rPr>
          <w:rFonts w:cs="Akhbar MT" w:hint="cs"/>
          <w:b/>
          <w:bCs/>
          <w:sz w:val="32"/>
          <w:szCs w:val="32"/>
          <w:rtl/>
          <w:lang w:bidi="ar-EG"/>
        </w:rPr>
        <w:t>والإحسان والمودة والصداقة و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يبن لنا هذا المشهد الرائع لكريم خلقه صلى الله عليه وسلم- </w:t>
      </w:r>
    </w:p>
    <w:p w:rsidR="00FA74A0" w:rsidRPr="00FA74A0" w:rsidRDefault="00205902" w:rsidP="00A70D5E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  <w:r w:rsidRPr="00205902">
        <w:rPr>
          <w:rFonts w:cs="Akhbar MT"/>
          <w:b/>
          <w:bCs/>
          <w:sz w:val="32"/>
          <w:szCs w:val="32"/>
          <w:rtl/>
          <w:lang w:bidi="ar-EG"/>
        </w:rPr>
        <w:t xml:space="preserve">عَنْ عَائِشَةَ، قَالَتْ: جَاءَتْ عَجُوزٌ إِلَى النَّبِيِّ صَلَّى اللَّهُ عَلَيْهِ وَسَلَّمَ فَقَالَ لَهَا: " مَنْ أَنْتِ؟ " قَالَتْ: جَثَّامَةُ الْمُزَنِيَّةُ قَالَ: " بَلْ أَنْتِ حَنَّانَةُ الْمُزَنِيَّةُ، كَيْفَ أَنْتُمْ؟ كَيْفَ حَالِكُمْ؟ كَيْفَ كُنْتُمْ بَعْدَنَا؟ " قَالَتْ: بِخَيْرٍ بِأَبِي أَنْتَ، وَأُمِّي يَا رَسُولَ اللهِ، قَالَتْ: فَلَمَّا خَرَجَتْ قُلْتُ: يَا رَسُولَ اللهِ، تُقْبِلُ عَلَى هَذِهِ الْعَجُوزِ هَذَا الْإِقْبَالَ؟ فَقَالَ: " يَا عَائِشَةُ إِنَّهَا كَانَتْ تَأْتِينَا زَمَانَ خَدِيجَةَ، وَإِنَّ حُسْنَ </w:t>
      </w:r>
      <w:r>
        <w:rPr>
          <w:rFonts w:cs="Akhbar MT"/>
          <w:b/>
          <w:bCs/>
          <w:sz w:val="32"/>
          <w:szCs w:val="32"/>
          <w:rtl/>
          <w:lang w:bidi="ar-EG"/>
        </w:rPr>
        <w:t xml:space="preserve">الْعَهْدِ مِنَ الْإِيمَانِ ". </w:t>
      </w:r>
      <w:r>
        <w:rPr>
          <w:rFonts w:cs="Akhbar MT" w:hint="cs"/>
          <w:b/>
          <w:bCs/>
          <w:sz w:val="32"/>
          <w:szCs w:val="32"/>
          <w:rtl/>
        </w:rPr>
        <w:t>(</w:t>
      </w:r>
      <w:r>
        <w:rPr>
          <w:rStyle w:val="a4"/>
          <w:rFonts w:cs="Akhbar MT"/>
          <w:b/>
          <w:bCs/>
          <w:sz w:val="32"/>
          <w:szCs w:val="32"/>
          <w:rtl/>
        </w:rPr>
        <w:footnoteReference w:id="20"/>
      </w:r>
      <w:r>
        <w:rPr>
          <w:rFonts w:cs="Akhbar MT" w:hint="cs"/>
          <w:b/>
          <w:bCs/>
          <w:sz w:val="32"/>
          <w:szCs w:val="32"/>
          <w:rtl/>
        </w:rPr>
        <w:t>)</w:t>
      </w:r>
    </w:p>
    <w:p w:rsidR="00FA74A0" w:rsidRPr="006754CF" w:rsidRDefault="00D07ED4" w:rsidP="00DE23A5">
      <w:pPr>
        <w:spacing w:after="0" w:line="0" w:lineRule="atLeast"/>
        <w:rPr>
          <w:rFonts w:cs="AL-Mateen"/>
          <w:color w:val="00B050"/>
          <w:sz w:val="32"/>
          <w:szCs w:val="32"/>
          <w:rtl/>
          <w:lang w:bidi="ar-EG"/>
        </w:rPr>
      </w:pPr>
      <w:r w:rsidRPr="006754CF">
        <w:rPr>
          <w:rFonts w:cs="AL-Mateen" w:hint="cs"/>
          <w:color w:val="00B050"/>
          <w:sz w:val="32"/>
          <w:szCs w:val="32"/>
          <w:rtl/>
          <w:lang w:bidi="ar-EG"/>
        </w:rPr>
        <w:t>كمال حياءه</w:t>
      </w:r>
      <w:r w:rsidRPr="006754CF">
        <w:rPr>
          <w:rFonts w:cs="AL-Mateen"/>
          <w:color w:val="00B050"/>
          <w:sz w:val="32"/>
          <w:szCs w:val="32"/>
          <w:rtl/>
          <w:lang w:bidi="ar-EG"/>
        </w:rPr>
        <w:t xml:space="preserve"> -</w:t>
      </w:r>
      <w:r w:rsidRPr="006754CF">
        <w:rPr>
          <w:rFonts w:cs="AL-Mateen" w:hint="cs"/>
          <w:color w:val="00B050"/>
          <w:sz w:val="32"/>
          <w:szCs w:val="32"/>
          <w:rtl/>
          <w:lang w:bidi="ar-EG"/>
        </w:rPr>
        <w:t>صلى</w:t>
      </w:r>
      <w:r w:rsidRPr="006754CF">
        <w:rPr>
          <w:rFonts w:cs="AL-Mateen"/>
          <w:color w:val="00B050"/>
          <w:sz w:val="32"/>
          <w:szCs w:val="32"/>
          <w:rtl/>
          <w:lang w:bidi="ar-EG"/>
        </w:rPr>
        <w:t xml:space="preserve"> </w:t>
      </w:r>
      <w:r w:rsidRPr="006754CF">
        <w:rPr>
          <w:rFonts w:cs="AL-Mateen" w:hint="cs"/>
          <w:color w:val="00B050"/>
          <w:sz w:val="32"/>
          <w:szCs w:val="32"/>
          <w:rtl/>
          <w:lang w:bidi="ar-EG"/>
        </w:rPr>
        <w:t>الله</w:t>
      </w:r>
      <w:r w:rsidRPr="006754CF">
        <w:rPr>
          <w:rFonts w:cs="AL-Mateen"/>
          <w:color w:val="00B050"/>
          <w:sz w:val="32"/>
          <w:szCs w:val="32"/>
          <w:rtl/>
          <w:lang w:bidi="ar-EG"/>
        </w:rPr>
        <w:t xml:space="preserve"> </w:t>
      </w:r>
      <w:r w:rsidRPr="006754CF">
        <w:rPr>
          <w:rFonts w:cs="AL-Mateen" w:hint="cs"/>
          <w:color w:val="00B050"/>
          <w:sz w:val="32"/>
          <w:szCs w:val="32"/>
          <w:rtl/>
          <w:lang w:bidi="ar-EG"/>
        </w:rPr>
        <w:t>عليه</w:t>
      </w:r>
      <w:r w:rsidRPr="006754CF">
        <w:rPr>
          <w:rFonts w:cs="AL-Mateen"/>
          <w:color w:val="00B050"/>
          <w:sz w:val="32"/>
          <w:szCs w:val="32"/>
          <w:rtl/>
          <w:lang w:bidi="ar-EG"/>
        </w:rPr>
        <w:t xml:space="preserve"> </w:t>
      </w:r>
      <w:r w:rsidRPr="006754CF">
        <w:rPr>
          <w:rFonts w:cs="AL-Mateen" w:hint="cs"/>
          <w:color w:val="00B050"/>
          <w:sz w:val="32"/>
          <w:szCs w:val="32"/>
          <w:rtl/>
          <w:lang w:bidi="ar-EG"/>
        </w:rPr>
        <w:t>وسلم</w:t>
      </w:r>
      <w:r w:rsidRPr="006754CF">
        <w:rPr>
          <w:rFonts w:cs="AL-Mateen"/>
          <w:color w:val="00B050"/>
          <w:sz w:val="32"/>
          <w:szCs w:val="32"/>
          <w:rtl/>
          <w:lang w:bidi="ar-EG"/>
        </w:rPr>
        <w:t>-</w:t>
      </w:r>
    </w:p>
    <w:p w:rsidR="00FA74A0" w:rsidRDefault="007B0BA6" w:rsidP="00A874C8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2"/>
          <w:szCs w:val="32"/>
          <w:rtl/>
        </w:rPr>
        <w:lastRenderedPageBreak/>
        <w:t xml:space="preserve"> </w:t>
      </w:r>
      <w:r w:rsidR="00AE00BB">
        <w:rPr>
          <w:rFonts w:cs="Akhbar MT" w:hint="cs"/>
          <w:b/>
          <w:bCs/>
          <w:sz w:val="32"/>
          <w:szCs w:val="32"/>
          <w:rtl/>
        </w:rPr>
        <w:t>أما</w:t>
      </w:r>
      <w:r>
        <w:rPr>
          <w:rFonts w:cs="Akhbar MT" w:hint="cs"/>
          <w:b/>
          <w:bCs/>
          <w:sz w:val="32"/>
          <w:szCs w:val="32"/>
          <w:rtl/>
        </w:rPr>
        <w:t xml:space="preserve"> حياء النبي </w:t>
      </w:r>
      <w:r>
        <w:rPr>
          <w:rFonts w:cs="Akhbar MT"/>
          <w:b/>
          <w:bCs/>
          <w:sz w:val="32"/>
          <w:szCs w:val="32"/>
          <w:rtl/>
        </w:rPr>
        <w:t>–</w:t>
      </w:r>
      <w:r>
        <w:rPr>
          <w:rFonts w:cs="Akhbar MT" w:hint="cs"/>
          <w:b/>
          <w:bCs/>
          <w:sz w:val="32"/>
          <w:szCs w:val="32"/>
          <w:rtl/>
        </w:rPr>
        <w:t xml:space="preserve"> صلى الله عليه </w:t>
      </w:r>
      <w:r w:rsidR="001733B1">
        <w:rPr>
          <w:rFonts w:cs="Akhbar MT" w:hint="cs"/>
          <w:b/>
          <w:bCs/>
          <w:sz w:val="32"/>
          <w:szCs w:val="32"/>
          <w:rtl/>
        </w:rPr>
        <w:t>وسلم-وهو</w:t>
      </w:r>
      <w:r>
        <w:rPr>
          <w:rFonts w:cs="Akhbar MT" w:hint="cs"/>
          <w:b/>
          <w:bCs/>
          <w:sz w:val="32"/>
          <w:szCs w:val="32"/>
          <w:rtl/>
        </w:rPr>
        <w:t xml:space="preserve"> الذي علمنا </w:t>
      </w:r>
      <w:r w:rsidR="001733B1">
        <w:rPr>
          <w:rFonts w:cs="Akhbar MT" w:hint="cs"/>
          <w:b/>
          <w:bCs/>
          <w:sz w:val="32"/>
          <w:szCs w:val="32"/>
          <w:rtl/>
        </w:rPr>
        <w:t>الحياء، و</w:t>
      </w:r>
      <w:r>
        <w:rPr>
          <w:rFonts w:cs="Akhbar MT" w:hint="cs"/>
          <w:b/>
          <w:bCs/>
          <w:sz w:val="32"/>
          <w:szCs w:val="32"/>
          <w:rtl/>
        </w:rPr>
        <w:t xml:space="preserve"> بين لنا </w:t>
      </w:r>
      <w:r w:rsidR="00AE00BB">
        <w:rPr>
          <w:rFonts w:cs="Akhbar MT" w:hint="cs"/>
          <w:b/>
          <w:bCs/>
          <w:sz w:val="32"/>
          <w:szCs w:val="32"/>
          <w:rtl/>
        </w:rPr>
        <w:t>أ</w:t>
      </w:r>
      <w:r>
        <w:rPr>
          <w:rFonts w:cs="Akhbar MT" w:hint="cs"/>
          <w:b/>
          <w:bCs/>
          <w:sz w:val="32"/>
          <w:szCs w:val="32"/>
          <w:rtl/>
        </w:rPr>
        <w:t xml:space="preserve">نه من شعب </w:t>
      </w:r>
      <w:r w:rsidR="001733B1">
        <w:rPr>
          <w:rFonts w:cs="Akhbar MT" w:hint="cs"/>
          <w:b/>
          <w:bCs/>
          <w:sz w:val="32"/>
          <w:szCs w:val="32"/>
          <w:rtl/>
        </w:rPr>
        <w:t>الإيمان، وأنه</w:t>
      </w:r>
      <w:r>
        <w:rPr>
          <w:rFonts w:cs="Akhbar MT" w:hint="cs"/>
          <w:b/>
          <w:bCs/>
          <w:sz w:val="32"/>
          <w:szCs w:val="32"/>
          <w:rtl/>
        </w:rPr>
        <w:t xml:space="preserve"> طريق </w:t>
      </w:r>
      <w:r w:rsidR="00AE00BB">
        <w:rPr>
          <w:rFonts w:cs="Akhbar MT" w:hint="cs"/>
          <w:b/>
          <w:bCs/>
          <w:sz w:val="32"/>
          <w:szCs w:val="32"/>
          <w:rtl/>
        </w:rPr>
        <w:t>إلى</w:t>
      </w:r>
      <w:r>
        <w:rPr>
          <w:rFonts w:cs="Akhbar MT" w:hint="cs"/>
          <w:b/>
          <w:bCs/>
          <w:sz w:val="32"/>
          <w:szCs w:val="32"/>
          <w:rtl/>
        </w:rPr>
        <w:t xml:space="preserve"> الجنان فقد كان صلى الله عليه وسلم من </w:t>
      </w:r>
      <w:r w:rsidR="00AE00BB">
        <w:rPr>
          <w:rFonts w:cs="Akhbar MT" w:hint="cs"/>
          <w:b/>
          <w:bCs/>
          <w:sz w:val="32"/>
          <w:szCs w:val="32"/>
          <w:rtl/>
        </w:rPr>
        <w:t>أتم</w:t>
      </w:r>
      <w:r>
        <w:rPr>
          <w:rFonts w:cs="Akhbar MT" w:hint="cs"/>
          <w:b/>
          <w:bCs/>
          <w:sz w:val="32"/>
          <w:szCs w:val="32"/>
          <w:rtl/>
        </w:rPr>
        <w:t xml:space="preserve"> و </w:t>
      </w:r>
      <w:r w:rsidR="00A874C8">
        <w:rPr>
          <w:rFonts w:cs="Akhbar MT" w:hint="cs"/>
          <w:b/>
          <w:bCs/>
          <w:sz w:val="32"/>
          <w:szCs w:val="32"/>
          <w:rtl/>
        </w:rPr>
        <w:t>أ</w:t>
      </w:r>
      <w:r>
        <w:rPr>
          <w:rFonts w:cs="Akhbar MT" w:hint="cs"/>
          <w:b/>
          <w:bCs/>
          <w:sz w:val="32"/>
          <w:szCs w:val="32"/>
          <w:rtl/>
        </w:rPr>
        <w:t>كمل الخلق حياء بل كان حياء يمشي على الأرض</w:t>
      </w:r>
      <w:r w:rsidR="00AE00BB">
        <w:rPr>
          <w:rFonts w:cs="Akhbar MT" w:hint="cs"/>
          <w:b/>
          <w:bCs/>
          <w:sz w:val="32"/>
          <w:szCs w:val="32"/>
          <w:rtl/>
        </w:rPr>
        <w:t>، عن</w:t>
      </w:r>
      <w:r>
        <w:rPr>
          <w:rFonts w:cs="Akhbar MT" w:hint="cs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أَبِي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سَعِيدٍ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الْخدْرِيِّ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رضي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الله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عنه،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قَالَ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: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كَانَ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النَّبِيُّ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صلى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الله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عليه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وسلم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أَشَدَّ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حَيَاءً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مِنْ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الْعَذْرَاءِ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فِي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3569D1" w:rsidRPr="003569D1">
        <w:rPr>
          <w:rFonts w:cs="Akhbar MT" w:hint="cs"/>
          <w:b/>
          <w:bCs/>
          <w:sz w:val="32"/>
          <w:szCs w:val="32"/>
          <w:rtl/>
        </w:rPr>
        <w:t>خِدْرِهَا</w:t>
      </w:r>
      <w:r w:rsidR="003569D1" w:rsidRPr="003569D1">
        <w:rPr>
          <w:rFonts w:cs="Akhbar MT"/>
          <w:b/>
          <w:bCs/>
          <w:sz w:val="32"/>
          <w:szCs w:val="32"/>
          <w:rtl/>
        </w:rPr>
        <w:t xml:space="preserve"> </w:t>
      </w:r>
      <w:r w:rsidR="00FA74A0" w:rsidRPr="00FA74A0">
        <w:rPr>
          <w:rFonts w:cs="Akhbar MT"/>
          <w:b/>
          <w:bCs/>
          <w:sz w:val="32"/>
          <w:szCs w:val="32"/>
          <w:rtl/>
        </w:rPr>
        <w:t>".</w:t>
      </w:r>
      <w:r w:rsidR="003569D1">
        <w:rPr>
          <w:rFonts w:cs="Akhbar MT" w:hint="cs"/>
          <w:b/>
          <w:bCs/>
          <w:sz w:val="32"/>
          <w:szCs w:val="32"/>
          <w:rtl/>
        </w:rPr>
        <w:t>(</w:t>
      </w:r>
      <w:r w:rsidR="003569D1">
        <w:rPr>
          <w:rStyle w:val="a4"/>
          <w:rFonts w:cs="Akhbar MT"/>
          <w:b/>
          <w:bCs/>
          <w:sz w:val="32"/>
          <w:szCs w:val="32"/>
          <w:rtl/>
        </w:rPr>
        <w:footnoteReference w:id="21"/>
      </w:r>
      <w:r w:rsidR="003569D1">
        <w:rPr>
          <w:rFonts w:cs="Akhbar MT" w:hint="cs"/>
          <w:b/>
          <w:bCs/>
          <w:sz w:val="32"/>
          <w:szCs w:val="32"/>
          <w:rtl/>
        </w:rPr>
        <w:t>)</w:t>
      </w:r>
    </w:p>
    <w:p w:rsidR="00B32A83" w:rsidRPr="00FA74A0" w:rsidRDefault="00B32A83" w:rsidP="00617C8B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  <w:r w:rsidRPr="00B32A83">
        <w:rPr>
          <w:rFonts w:cs="Akhbar MT" w:hint="cs"/>
          <w:b/>
          <w:bCs/>
          <w:sz w:val="32"/>
          <w:szCs w:val="32"/>
          <w:rtl/>
        </w:rPr>
        <w:t>عَنْ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="00AE00BB" w:rsidRPr="00B32A83">
        <w:rPr>
          <w:rFonts w:cs="Akhbar MT" w:hint="cs"/>
          <w:b/>
          <w:bCs/>
          <w:sz w:val="32"/>
          <w:szCs w:val="32"/>
          <w:rtl/>
        </w:rPr>
        <w:t>عَائِشَةَ</w:t>
      </w:r>
      <w:r w:rsidR="00AE00BB">
        <w:rPr>
          <w:rFonts w:cs="Akhbar MT" w:hint="cs"/>
          <w:b/>
          <w:bCs/>
          <w:sz w:val="32"/>
          <w:szCs w:val="32"/>
          <w:rtl/>
        </w:rPr>
        <w:t>-</w:t>
      </w:r>
      <w:r w:rsidR="00AE00BB" w:rsidRPr="00B32A83">
        <w:rPr>
          <w:rFonts w:cs="Akhbar MT" w:hint="cs"/>
          <w:b/>
          <w:bCs/>
          <w:sz w:val="32"/>
          <w:szCs w:val="32"/>
          <w:rtl/>
        </w:rPr>
        <w:t>رَضِيَ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اللَّهُ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="00AE00BB" w:rsidRPr="00B32A83">
        <w:rPr>
          <w:rFonts w:cs="Akhbar MT" w:hint="cs"/>
          <w:b/>
          <w:bCs/>
          <w:sz w:val="32"/>
          <w:szCs w:val="32"/>
          <w:rtl/>
        </w:rPr>
        <w:t>عَنْهَا</w:t>
      </w:r>
      <w:r w:rsidR="00AE00BB">
        <w:rPr>
          <w:rFonts w:cs="Akhbar MT" w:hint="cs"/>
          <w:b/>
          <w:bCs/>
          <w:sz w:val="32"/>
          <w:szCs w:val="32"/>
          <w:rtl/>
        </w:rPr>
        <w:t>-أَنَّ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امْرَأَةً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سَأَلْتِ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النَّبِيَّ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صَلَّى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اللَّهُ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عَلَيْهِ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وَسَلَّمَ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عَنْ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غُسْلِهَا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مِنْ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الْمَحِيضِ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فَأَخْبَرَهَا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كَيْفَ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تَغْتَسِلُ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ثُمَّ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قَالَ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خُذِي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فِرْصَةً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مِنْ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مَسْكٍ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فَتَطَهَّرِي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بِهَا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قَالَتْ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وَكَيْفَ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أَتَطَهَّرُ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بِهَا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فَاسْتَتَرَ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كَذَا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ثُمَّ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قَالَ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سُبْحَانَ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اللَّهِ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تَطَهَّرِي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بِهَا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قَالَتْ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عَائِشَةُ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رَضِيَ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اللَّهُ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عَنْهَا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فَجَذَبْتُ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الْمَرْأَةَ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وَقُلْتُ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تَتَّبِعِينَ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بِهَا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أَثَرَ</w:t>
      </w:r>
      <w:r w:rsidRPr="00B32A83">
        <w:rPr>
          <w:rFonts w:cs="Akhbar MT"/>
          <w:b/>
          <w:bCs/>
          <w:sz w:val="32"/>
          <w:szCs w:val="32"/>
          <w:rtl/>
        </w:rPr>
        <w:t xml:space="preserve"> </w:t>
      </w:r>
      <w:r w:rsidRPr="00B32A83">
        <w:rPr>
          <w:rFonts w:cs="Akhbar MT" w:hint="cs"/>
          <w:b/>
          <w:bCs/>
          <w:sz w:val="32"/>
          <w:szCs w:val="32"/>
          <w:rtl/>
        </w:rPr>
        <w:t>الدَّمِ</w:t>
      </w:r>
      <w:r w:rsidRPr="00B32A83">
        <w:rPr>
          <w:rFonts w:cs="Akhbar MT"/>
          <w:b/>
          <w:bCs/>
          <w:sz w:val="32"/>
          <w:szCs w:val="32"/>
          <w:rtl/>
        </w:rPr>
        <w:t>)</w:t>
      </w:r>
      <w:r>
        <w:rPr>
          <w:rFonts w:cs="Akhbar MT" w:hint="cs"/>
          <w:b/>
          <w:bCs/>
          <w:sz w:val="32"/>
          <w:szCs w:val="32"/>
          <w:rtl/>
        </w:rPr>
        <w:t xml:space="preserve"> (</w:t>
      </w:r>
      <w:r>
        <w:rPr>
          <w:rStyle w:val="a4"/>
          <w:rFonts w:cs="Akhbar MT"/>
          <w:b/>
          <w:bCs/>
          <w:sz w:val="32"/>
          <w:szCs w:val="32"/>
          <w:rtl/>
        </w:rPr>
        <w:footnoteReference w:id="22"/>
      </w:r>
      <w:r>
        <w:rPr>
          <w:rFonts w:cs="Akhbar MT" w:hint="cs"/>
          <w:b/>
          <w:bCs/>
          <w:sz w:val="32"/>
          <w:szCs w:val="32"/>
          <w:rtl/>
        </w:rPr>
        <w:t>)</w:t>
      </w:r>
    </w:p>
    <w:p w:rsidR="001457C0" w:rsidRPr="00937AC1" w:rsidRDefault="008B2206" w:rsidP="00937AC1">
      <w:pPr>
        <w:spacing w:after="0" w:line="0" w:lineRule="atLeast"/>
        <w:rPr>
          <w:rFonts w:cs="AL-Mateen"/>
          <w:color w:val="00B050"/>
          <w:sz w:val="32"/>
          <w:szCs w:val="32"/>
          <w:rtl/>
          <w:lang w:bidi="ar-EG"/>
        </w:rPr>
      </w:pPr>
      <w:r w:rsidRPr="005413A1">
        <w:rPr>
          <w:rFonts w:cs="AL-Mateen" w:hint="cs"/>
          <w:color w:val="00B050"/>
          <w:sz w:val="32"/>
          <w:szCs w:val="32"/>
          <w:rtl/>
          <w:lang w:bidi="ar-EG"/>
        </w:rPr>
        <w:t xml:space="preserve">كمال </w:t>
      </w:r>
      <w:r w:rsidR="00A874C8" w:rsidRPr="005413A1">
        <w:rPr>
          <w:rFonts w:cs="AL-Mateen" w:hint="cs"/>
          <w:color w:val="00B050"/>
          <w:sz w:val="32"/>
          <w:szCs w:val="32"/>
          <w:rtl/>
          <w:lang w:bidi="ar-EG"/>
        </w:rPr>
        <w:t>تواضعه وزهده</w:t>
      </w:r>
      <w:r w:rsidR="00C62D66" w:rsidRPr="005413A1">
        <w:rPr>
          <w:rFonts w:cs="AL-Mateen" w:hint="cs"/>
          <w:color w:val="00B050"/>
          <w:sz w:val="32"/>
          <w:szCs w:val="32"/>
          <w:rtl/>
          <w:lang w:bidi="ar-EG"/>
        </w:rPr>
        <w:t xml:space="preserve"> </w:t>
      </w:r>
      <w:r w:rsidRPr="005413A1">
        <w:rPr>
          <w:rFonts w:cs="AL-Mateen"/>
          <w:color w:val="00B050"/>
          <w:sz w:val="32"/>
          <w:szCs w:val="32"/>
          <w:rtl/>
          <w:lang w:bidi="ar-EG"/>
        </w:rPr>
        <w:t>–</w:t>
      </w:r>
      <w:r w:rsidRPr="005413A1">
        <w:rPr>
          <w:rFonts w:cs="AL-Mateen" w:hint="cs"/>
          <w:color w:val="00B050"/>
          <w:sz w:val="32"/>
          <w:szCs w:val="32"/>
          <w:rtl/>
          <w:lang w:bidi="ar-EG"/>
        </w:rPr>
        <w:t xml:space="preserve"> صلى الله عليه </w:t>
      </w:r>
      <w:r w:rsidR="00A874C8" w:rsidRPr="005413A1">
        <w:rPr>
          <w:rFonts w:cs="AL-Mateen" w:hint="cs"/>
          <w:color w:val="00B050"/>
          <w:sz w:val="32"/>
          <w:szCs w:val="32"/>
          <w:rtl/>
          <w:lang w:bidi="ar-EG"/>
        </w:rPr>
        <w:t>وسلم:</w:t>
      </w:r>
    </w:p>
    <w:p w:rsidR="00BF4955" w:rsidRPr="00937AC1" w:rsidRDefault="001457C0" w:rsidP="002215B8">
      <w:pPr>
        <w:spacing w:after="0" w:line="0" w:lineRule="atLeast"/>
        <w:rPr>
          <w:rFonts w:cs="Akhbar MT"/>
          <w:sz w:val="32"/>
          <w:szCs w:val="32"/>
          <w:rtl/>
        </w:rPr>
      </w:pPr>
      <w:r w:rsidRPr="00937AC1">
        <w:rPr>
          <w:rFonts w:cs="Akhbar MT" w:hint="cs"/>
          <w:sz w:val="32"/>
          <w:szCs w:val="32"/>
          <w:rtl/>
        </w:rPr>
        <w:t>ف</w:t>
      </w:r>
      <w:r w:rsidR="002215B8" w:rsidRPr="00937AC1">
        <w:rPr>
          <w:rFonts w:cs="Akhbar MT" w:hint="cs"/>
          <w:sz w:val="32"/>
          <w:szCs w:val="32"/>
          <w:rtl/>
        </w:rPr>
        <w:t>إ</w:t>
      </w:r>
      <w:r w:rsidRPr="00937AC1">
        <w:rPr>
          <w:rFonts w:cs="Akhbar MT" w:hint="cs"/>
          <w:sz w:val="32"/>
          <w:szCs w:val="32"/>
          <w:rtl/>
        </w:rPr>
        <w:t>ن س</w:t>
      </w:r>
      <w:r w:rsidR="002215B8" w:rsidRPr="00937AC1">
        <w:rPr>
          <w:rFonts w:cs="Akhbar MT" w:hint="cs"/>
          <w:sz w:val="32"/>
          <w:szCs w:val="32"/>
          <w:rtl/>
        </w:rPr>
        <w:t>أ</w:t>
      </w:r>
      <w:r w:rsidRPr="00937AC1">
        <w:rPr>
          <w:rFonts w:cs="Akhbar MT" w:hint="cs"/>
          <w:sz w:val="32"/>
          <w:szCs w:val="32"/>
          <w:rtl/>
        </w:rPr>
        <w:t xml:space="preserve">لت أخي المسلم عن كمال تواضع من رفع الله تعالى ذكره و </w:t>
      </w:r>
      <w:r w:rsidR="002215B8" w:rsidRPr="00937AC1">
        <w:rPr>
          <w:rFonts w:cs="Akhbar MT" w:hint="cs"/>
          <w:sz w:val="32"/>
          <w:szCs w:val="32"/>
          <w:rtl/>
        </w:rPr>
        <w:t>أ</w:t>
      </w:r>
      <w:r w:rsidRPr="00937AC1">
        <w:rPr>
          <w:rFonts w:cs="Akhbar MT" w:hint="cs"/>
          <w:sz w:val="32"/>
          <w:szCs w:val="32"/>
          <w:rtl/>
        </w:rPr>
        <w:t xml:space="preserve">على في العالمين شأنه و ساد </w:t>
      </w:r>
      <w:r w:rsidR="002215B8" w:rsidRPr="00937AC1">
        <w:rPr>
          <w:rFonts w:cs="Akhbar MT" w:hint="cs"/>
          <w:sz w:val="32"/>
          <w:szCs w:val="32"/>
          <w:rtl/>
        </w:rPr>
        <w:t xml:space="preserve">الخلق خُلقا و قدرا </w:t>
      </w:r>
      <w:r w:rsidR="00E14333" w:rsidRPr="00937AC1">
        <w:rPr>
          <w:rFonts w:cs="Akhbar MT" w:hint="cs"/>
          <w:sz w:val="32"/>
          <w:szCs w:val="32"/>
          <w:rtl/>
        </w:rPr>
        <w:t xml:space="preserve">فنظر الى تواضعه </w:t>
      </w:r>
      <w:r w:rsidR="00E14333" w:rsidRPr="00937AC1">
        <w:rPr>
          <w:rFonts w:cs="Akhbar MT"/>
          <w:sz w:val="32"/>
          <w:szCs w:val="32"/>
          <w:rtl/>
        </w:rPr>
        <w:t>–</w:t>
      </w:r>
      <w:r w:rsidR="00E14333" w:rsidRPr="00937AC1">
        <w:rPr>
          <w:rFonts w:cs="Akhbar MT" w:hint="cs"/>
          <w:sz w:val="32"/>
          <w:szCs w:val="32"/>
          <w:rtl/>
        </w:rPr>
        <w:t xml:space="preserve">صلى الله عليه وسلم-في هذا المشهد الرائع الذي يفض تواضعا </w:t>
      </w:r>
      <w:r w:rsidR="00BF4955" w:rsidRPr="00937AC1">
        <w:rPr>
          <w:rFonts w:cs="Akhbar MT" w:hint="cs"/>
          <w:sz w:val="32"/>
          <w:szCs w:val="32"/>
          <w:rtl/>
        </w:rPr>
        <w:t>عَنْ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أَبِي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مَسْعُودٍ،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قَالَ</w:t>
      </w:r>
      <w:r w:rsidR="00BF4955" w:rsidRPr="00937AC1">
        <w:rPr>
          <w:rFonts w:cs="Akhbar MT"/>
          <w:sz w:val="32"/>
          <w:szCs w:val="32"/>
          <w:rtl/>
        </w:rPr>
        <w:t xml:space="preserve">: </w:t>
      </w:r>
      <w:r w:rsidR="00BF4955" w:rsidRPr="00937AC1">
        <w:rPr>
          <w:rFonts w:cs="Akhbar MT" w:hint="cs"/>
          <w:sz w:val="32"/>
          <w:szCs w:val="32"/>
          <w:rtl/>
        </w:rPr>
        <w:t>أَتَى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النَّبِيَّ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صَلَّى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اللهُ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عَلَيْهِ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وَسَلَّمَ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رَجُلٌ،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فَكَلَّمَهُ،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فَجَعَلَ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تُرْعَدُ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فَرَائِصُهُ،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فَقَالَ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لَهُ</w:t>
      </w:r>
      <w:r w:rsidR="00BF4955" w:rsidRPr="00937AC1">
        <w:rPr>
          <w:rFonts w:cs="Akhbar MT"/>
          <w:sz w:val="32"/>
          <w:szCs w:val="32"/>
          <w:rtl/>
        </w:rPr>
        <w:t>: «</w:t>
      </w:r>
      <w:r w:rsidR="00BF4955" w:rsidRPr="00937AC1">
        <w:rPr>
          <w:rFonts w:cs="Akhbar MT" w:hint="cs"/>
          <w:sz w:val="32"/>
          <w:szCs w:val="32"/>
          <w:rtl/>
        </w:rPr>
        <w:t>هَوِّنْ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عَلَيْكَ،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فَإِنِّي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لَسْتُ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بِمَلِكٍ،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إِنَّمَا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أَنَا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ابْنُ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امْرَأَةٍ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تَأْكُلُ</w:t>
      </w:r>
      <w:r w:rsidR="00BF4955" w:rsidRPr="00937AC1">
        <w:rPr>
          <w:rFonts w:cs="Akhbar MT"/>
          <w:sz w:val="32"/>
          <w:szCs w:val="32"/>
          <w:rtl/>
        </w:rPr>
        <w:t xml:space="preserve"> </w:t>
      </w:r>
      <w:r w:rsidR="00BF4955" w:rsidRPr="00937AC1">
        <w:rPr>
          <w:rFonts w:cs="Akhbar MT" w:hint="cs"/>
          <w:sz w:val="32"/>
          <w:szCs w:val="32"/>
          <w:rtl/>
        </w:rPr>
        <w:t>الْقَدِيدَ</w:t>
      </w:r>
      <w:r w:rsidR="00336603" w:rsidRPr="00937AC1">
        <w:rPr>
          <w:rFonts w:cs="Akhbar MT" w:hint="cs"/>
          <w:sz w:val="32"/>
          <w:szCs w:val="32"/>
          <w:rtl/>
        </w:rPr>
        <w:t>»</w:t>
      </w:r>
      <w:r w:rsidR="00336603" w:rsidRPr="00937AC1">
        <w:rPr>
          <w:rFonts w:cs="Akhbar MT"/>
          <w:sz w:val="32"/>
          <w:szCs w:val="32"/>
          <w:rtl/>
        </w:rPr>
        <w:t>.</w:t>
      </w:r>
      <w:r w:rsidR="00336603" w:rsidRPr="00937AC1">
        <w:rPr>
          <w:rFonts w:cs="Akhbar MT" w:hint="cs"/>
          <w:sz w:val="32"/>
          <w:szCs w:val="32"/>
          <w:rtl/>
        </w:rPr>
        <w:t>(</w:t>
      </w:r>
      <w:r w:rsidR="00336603" w:rsidRPr="00937AC1">
        <w:rPr>
          <w:rStyle w:val="a4"/>
          <w:rFonts w:cs="Akhbar MT"/>
          <w:sz w:val="32"/>
          <w:szCs w:val="32"/>
          <w:rtl/>
        </w:rPr>
        <w:footnoteReference w:id="23"/>
      </w:r>
      <w:r w:rsidR="00336603" w:rsidRPr="00937AC1">
        <w:rPr>
          <w:rFonts w:cs="Akhbar MT" w:hint="cs"/>
          <w:sz w:val="32"/>
          <w:szCs w:val="32"/>
          <w:rtl/>
        </w:rPr>
        <w:t xml:space="preserve">). </w:t>
      </w:r>
      <w:r w:rsidR="00336603" w:rsidRPr="00937AC1">
        <w:rPr>
          <w:rFonts w:cs="Akhbar MT"/>
          <w:sz w:val="32"/>
          <w:szCs w:val="32"/>
          <w:rtl/>
        </w:rPr>
        <w:t>(</w:t>
      </w:r>
      <w:r w:rsidR="00BF4955" w:rsidRPr="00937AC1">
        <w:rPr>
          <w:rStyle w:val="a4"/>
          <w:rFonts w:cs="Akhbar MT"/>
          <w:sz w:val="32"/>
          <w:szCs w:val="32"/>
          <w:rtl/>
        </w:rPr>
        <w:footnoteReference w:id="24"/>
      </w:r>
      <w:r w:rsidR="00BF4955" w:rsidRPr="00937AC1">
        <w:rPr>
          <w:rFonts w:cs="Akhbar MT" w:hint="cs"/>
          <w:sz w:val="32"/>
          <w:szCs w:val="32"/>
          <w:rtl/>
        </w:rPr>
        <w:t>)</w:t>
      </w:r>
    </w:p>
    <w:p w:rsidR="005219A5" w:rsidRPr="00937AC1" w:rsidRDefault="005219A5" w:rsidP="005219A5">
      <w:pPr>
        <w:spacing w:after="0" w:line="0" w:lineRule="atLeast"/>
        <w:rPr>
          <w:rFonts w:cs="Akhbar MT"/>
          <w:sz w:val="32"/>
          <w:szCs w:val="32"/>
          <w:rtl/>
        </w:rPr>
      </w:pPr>
      <w:r w:rsidRPr="00937AC1">
        <w:rPr>
          <w:rFonts w:cs="Akhbar MT" w:hint="cs"/>
          <w:sz w:val="32"/>
          <w:szCs w:val="32"/>
          <w:rtl/>
        </w:rPr>
        <w:t>عَنْ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أَنَسٍ،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أَنَّ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رَجُلاً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قَالَ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لِرَسُولِ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صَلى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عَلَيه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وسَلم</w:t>
      </w:r>
      <w:r w:rsidRPr="00937AC1">
        <w:rPr>
          <w:rFonts w:cs="Akhbar MT"/>
          <w:sz w:val="32"/>
          <w:szCs w:val="32"/>
          <w:rtl/>
        </w:rPr>
        <w:t xml:space="preserve">: </w:t>
      </w:r>
      <w:r w:rsidRPr="00937AC1">
        <w:rPr>
          <w:rFonts w:cs="Akhbar MT" w:hint="cs"/>
          <w:sz w:val="32"/>
          <w:szCs w:val="32"/>
          <w:rtl/>
        </w:rPr>
        <w:t>يَا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خَيْرَنَا،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وَابْنَ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خَيْرِنَا،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وَيَا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سَيِّدَنَا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وَابْنَ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سَيِّدِنَا،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فَقَالَ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رَسُولُ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صَلى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عَلَيه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وسَلم</w:t>
      </w:r>
      <w:r w:rsidRPr="00937AC1">
        <w:rPr>
          <w:rFonts w:cs="Akhbar MT"/>
          <w:sz w:val="32"/>
          <w:szCs w:val="32"/>
          <w:rtl/>
        </w:rPr>
        <w:t xml:space="preserve">: </w:t>
      </w:r>
      <w:r w:rsidRPr="00937AC1">
        <w:rPr>
          <w:rFonts w:cs="Akhbar MT" w:hint="cs"/>
          <w:sz w:val="32"/>
          <w:szCs w:val="32"/>
          <w:rtl/>
        </w:rPr>
        <w:t>عَلَيْكُمْ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بِقَوْلِكُمْ،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وَلاَ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يَسْتَهْوِيَنَّكُمُ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الشَّيْطَانُ،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أَنَا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مُحَمَّدُ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بْنُ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عَبْدِ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عَبْدُ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وَرَسُولُهُ،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وَاللهِ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أُحِبُّ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أَنْ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تَرْفَعُونِي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فَوْقَ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مَنْزِلَتِي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الَّذِي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أَنْزَلَنِي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اللهُ</w:t>
      </w:r>
      <w:r w:rsidRPr="00937AC1">
        <w:rPr>
          <w:rFonts w:cs="Akhbar MT"/>
          <w:sz w:val="32"/>
          <w:szCs w:val="32"/>
          <w:rtl/>
        </w:rPr>
        <w:t>.</w:t>
      </w:r>
      <w:r w:rsidRPr="00937AC1">
        <w:rPr>
          <w:rFonts w:cs="Akhbar MT" w:hint="cs"/>
          <w:sz w:val="32"/>
          <w:szCs w:val="32"/>
          <w:rtl/>
        </w:rPr>
        <w:t>(</w:t>
      </w:r>
      <w:r w:rsidRPr="00937AC1">
        <w:rPr>
          <w:rStyle w:val="a4"/>
          <w:rFonts w:cs="Akhbar MT"/>
          <w:sz w:val="32"/>
          <w:szCs w:val="32"/>
          <w:rtl/>
        </w:rPr>
        <w:footnoteReference w:id="25"/>
      </w:r>
      <w:r w:rsidRPr="00937AC1">
        <w:rPr>
          <w:rFonts w:cs="Akhbar MT" w:hint="cs"/>
          <w:sz w:val="32"/>
          <w:szCs w:val="32"/>
          <w:rtl/>
        </w:rPr>
        <w:t>)</w:t>
      </w:r>
    </w:p>
    <w:p w:rsidR="00BF4955" w:rsidRPr="00937AC1" w:rsidRDefault="0016743D" w:rsidP="00DE23A5">
      <w:pPr>
        <w:spacing w:after="0" w:line="0" w:lineRule="atLeast"/>
        <w:rPr>
          <w:rFonts w:cs="Akhbar MT"/>
          <w:sz w:val="32"/>
          <w:szCs w:val="32"/>
          <w:rtl/>
        </w:rPr>
      </w:pPr>
      <w:r w:rsidRPr="00937AC1">
        <w:rPr>
          <w:rFonts w:cs="Akhbar MT" w:hint="cs"/>
          <w:sz w:val="32"/>
          <w:szCs w:val="32"/>
          <w:rtl/>
        </w:rPr>
        <w:t>قال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عُمَرُ</w:t>
      </w:r>
      <w:r w:rsidRPr="00937AC1">
        <w:rPr>
          <w:rFonts w:cs="Akhbar MT"/>
          <w:sz w:val="32"/>
          <w:szCs w:val="32"/>
          <w:rtl/>
        </w:rPr>
        <w:t xml:space="preserve"> - </w:t>
      </w:r>
      <w:r w:rsidRPr="00937AC1">
        <w:rPr>
          <w:rFonts w:cs="Akhbar MT" w:hint="cs"/>
          <w:sz w:val="32"/>
          <w:szCs w:val="32"/>
          <w:rtl/>
        </w:rPr>
        <w:t>رضي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عنه</w:t>
      </w:r>
      <w:r w:rsidRPr="00937AC1">
        <w:rPr>
          <w:rFonts w:cs="Akhbar MT"/>
          <w:sz w:val="32"/>
          <w:szCs w:val="32"/>
          <w:rtl/>
        </w:rPr>
        <w:t xml:space="preserve"> -: </w:t>
      </w:r>
      <w:r w:rsidRPr="00937AC1">
        <w:rPr>
          <w:rFonts w:cs="Akhbar MT" w:hint="cs"/>
          <w:sz w:val="32"/>
          <w:szCs w:val="32"/>
          <w:rtl/>
        </w:rPr>
        <w:t>دَخَلْتُ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رَسولِ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 - </w:t>
      </w:r>
      <w:r w:rsidRPr="00937AC1">
        <w:rPr>
          <w:rFonts w:cs="Akhbar MT" w:hint="cs"/>
          <w:sz w:val="32"/>
          <w:szCs w:val="32"/>
          <w:rtl/>
        </w:rPr>
        <w:t>صلى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عليه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وسلم</w:t>
      </w:r>
      <w:r w:rsidRPr="00937AC1">
        <w:rPr>
          <w:rFonts w:cs="Akhbar MT"/>
          <w:sz w:val="32"/>
          <w:szCs w:val="32"/>
          <w:rtl/>
        </w:rPr>
        <w:t xml:space="preserve"> -</w:t>
      </w:r>
      <w:r w:rsidRPr="00937AC1">
        <w:rPr>
          <w:rFonts w:cs="Akhbar MT" w:hint="cs"/>
          <w:sz w:val="32"/>
          <w:szCs w:val="32"/>
          <w:rtl/>
        </w:rPr>
        <w:t>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فإذا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هو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مُضْطَجِعٌ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رِمالِ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حَصيرٍ،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ليسَ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بينَهُ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وبينَهُ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فِرَاشٌ،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قد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أَثَّرَ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الرِّمَالُ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بجَنْبه،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مُتَّكِئًا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وِسادةٍ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من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أَدَمٍ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حَشْوُها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ليفٌ،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قلتُ</w:t>
      </w:r>
      <w:r w:rsidRPr="00937AC1">
        <w:rPr>
          <w:rFonts w:cs="Akhbar MT"/>
          <w:sz w:val="32"/>
          <w:szCs w:val="32"/>
          <w:rtl/>
        </w:rPr>
        <w:t xml:space="preserve">: </w:t>
      </w:r>
      <w:r w:rsidRPr="00937AC1">
        <w:rPr>
          <w:rFonts w:cs="Akhbar MT" w:hint="cs"/>
          <w:sz w:val="32"/>
          <w:szCs w:val="32"/>
          <w:rtl/>
        </w:rPr>
        <w:t>يا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رسولَ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! </w:t>
      </w:r>
      <w:r w:rsidRPr="00937AC1">
        <w:rPr>
          <w:rFonts w:cs="Akhbar MT" w:hint="cs"/>
          <w:sz w:val="32"/>
          <w:szCs w:val="32"/>
          <w:rtl/>
        </w:rPr>
        <w:t>اُدْعُ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فلْيُوَسِّعْ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أُمَّتِكَ،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فإنَّ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فارِسَ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والرُّومَ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قد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وُسِّعَ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عليهم،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وهم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يَعبُدونَ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فقال</w:t>
      </w:r>
      <w:r w:rsidRPr="00937AC1">
        <w:rPr>
          <w:rFonts w:cs="Akhbar MT"/>
          <w:sz w:val="32"/>
          <w:szCs w:val="32"/>
          <w:rtl/>
        </w:rPr>
        <w:t>: "</w:t>
      </w:r>
      <w:r w:rsidRPr="00937AC1">
        <w:rPr>
          <w:rFonts w:cs="Akhbar MT" w:hint="cs"/>
          <w:sz w:val="32"/>
          <w:szCs w:val="32"/>
          <w:rtl/>
        </w:rPr>
        <w:t>أَوَ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هذا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أَنْتَ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ابن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الخطابِ</w:t>
      </w:r>
      <w:r w:rsidRPr="00937AC1">
        <w:rPr>
          <w:rFonts w:cs="Akhbar MT"/>
          <w:sz w:val="32"/>
          <w:szCs w:val="32"/>
          <w:rtl/>
        </w:rPr>
        <w:t xml:space="preserve">! </w:t>
      </w:r>
      <w:r w:rsidRPr="00937AC1">
        <w:rPr>
          <w:rFonts w:cs="Akhbar MT" w:hint="cs"/>
          <w:sz w:val="32"/>
          <w:szCs w:val="32"/>
          <w:rtl/>
        </w:rPr>
        <w:t>أُولئكَ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قومٌ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عُجِّلَتْ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لهم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طيباتُهم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الحياةِ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الدنيا</w:t>
      </w:r>
      <w:r w:rsidRPr="00937AC1">
        <w:rPr>
          <w:rFonts w:cs="Akhbar MT"/>
          <w:sz w:val="32"/>
          <w:szCs w:val="32"/>
          <w:rtl/>
        </w:rPr>
        <w:t>".</w:t>
      </w:r>
      <w:r w:rsidR="00323698" w:rsidRPr="00937AC1">
        <w:rPr>
          <w:rFonts w:cs="Akhbar MT" w:hint="cs"/>
          <w:sz w:val="32"/>
          <w:szCs w:val="32"/>
          <w:rtl/>
        </w:rPr>
        <w:t>(</w:t>
      </w:r>
      <w:r w:rsidR="00323698" w:rsidRPr="00937AC1">
        <w:rPr>
          <w:rStyle w:val="a4"/>
          <w:rFonts w:cs="Akhbar MT"/>
          <w:sz w:val="32"/>
          <w:szCs w:val="32"/>
          <w:rtl/>
        </w:rPr>
        <w:footnoteReference w:id="26"/>
      </w:r>
      <w:r w:rsidR="00323698" w:rsidRPr="00937AC1">
        <w:rPr>
          <w:rFonts w:cs="Akhbar MT" w:hint="cs"/>
          <w:sz w:val="32"/>
          <w:szCs w:val="32"/>
          <w:rtl/>
        </w:rPr>
        <w:t>)</w:t>
      </w:r>
    </w:p>
    <w:p w:rsidR="00D84016" w:rsidRPr="008A23E3" w:rsidRDefault="00D84016" w:rsidP="005413A1">
      <w:pPr>
        <w:spacing w:after="0" w:line="0" w:lineRule="atLeast"/>
        <w:jc w:val="center"/>
        <w:rPr>
          <w:rFonts w:cs="Akhbar MT"/>
          <w:color w:val="00B0F0"/>
          <w:sz w:val="32"/>
          <w:szCs w:val="32"/>
          <w:lang w:bidi="ar-EG"/>
        </w:rPr>
      </w:pP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جاءت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له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الدنيا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فأعرض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زاهدا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 xml:space="preserve"> *** يبغي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من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الأخرى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المكان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الأرفعا</w:t>
      </w:r>
    </w:p>
    <w:p w:rsidR="00D84016" w:rsidRPr="008A23E3" w:rsidRDefault="00D84016" w:rsidP="005413A1">
      <w:pPr>
        <w:spacing w:after="0" w:line="0" w:lineRule="atLeast"/>
        <w:jc w:val="center"/>
        <w:rPr>
          <w:rFonts w:cs="Akhbar MT"/>
          <w:color w:val="00B0F0"/>
          <w:sz w:val="32"/>
          <w:szCs w:val="32"/>
          <w:lang w:bidi="ar-EG"/>
        </w:rPr>
      </w:pP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من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ألبس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الدنيا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السعادة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حلّة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*** فضفاضة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لبس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القميص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مرقّعا</w:t>
      </w:r>
    </w:p>
    <w:p w:rsidR="00D84016" w:rsidRPr="008A23E3" w:rsidRDefault="00D84016" w:rsidP="005413A1">
      <w:pPr>
        <w:spacing w:after="0" w:line="0" w:lineRule="atLeast"/>
        <w:jc w:val="center"/>
        <w:rPr>
          <w:rFonts w:cs="Akhbar MT"/>
          <w:color w:val="00B0F0"/>
          <w:sz w:val="32"/>
          <w:szCs w:val="32"/>
          <w:lang w:bidi="ar-EG"/>
        </w:rPr>
      </w:pP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وهو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الذي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لو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شاء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نالت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كفه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 </w:t>
      </w:r>
      <w:r w:rsidR="005413A1" w:rsidRPr="008A23E3">
        <w:rPr>
          <w:rFonts w:cs="Akhbar MT" w:hint="cs"/>
          <w:color w:val="00B0F0"/>
          <w:sz w:val="32"/>
          <w:szCs w:val="32"/>
          <w:rtl/>
          <w:lang w:bidi="ar-EG"/>
        </w:rPr>
        <w:t>***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كل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الذي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فوق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البسيطة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أجمعا</w:t>
      </w:r>
    </w:p>
    <w:p w:rsidR="00D84016" w:rsidRPr="008A23E3" w:rsidRDefault="00D84016" w:rsidP="005413A1">
      <w:pPr>
        <w:spacing w:after="0" w:line="0" w:lineRule="atLeast"/>
        <w:jc w:val="center"/>
        <w:rPr>
          <w:rFonts w:cs="Akhbar MT"/>
          <w:color w:val="00B0F0"/>
          <w:sz w:val="32"/>
          <w:szCs w:val="32"/>
          <w:lang w:bidi="ar-EG"/>
        </w:rPr>
      </w:pP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مسك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به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اختتم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المهيمن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رسله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 </w:t>
      </w:r>
      <w:r w:rsidR="005413A1" w:rsidRPr="008A23E3">
        <w:rPr>
          <w:rFonts w:cs="Akhbar MT" w:hint="cs"/>
          <w:color w:val="00B0F0"/>
          <w:sz w:val="32"/>
          <w:szCs w:val="32"/>
          <w:rtl/>
          <w:lang w:bidi="ar-EG"/>
        </w:rPr>
        <w:t xml:space="preserve">***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وأبان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أمر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الدين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والدنيا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معا</w:t>
      </w:r>
    </w:p>
    <w:p w:rsidR="00F170BB" w:rsidRPr="00F170BB" w:rsidRDefault="00F170BB" w:rsidP="00F170B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F170BB">
        <w:rPr>
          <w:rFonts w:cs="Akhbar MT" w:hint="cs"/>
          <w:sz w:val="32"/>
          <w:szCs w:val="32"/>
          <w:rtl/>
          <w:lang w:bidi="ar-EG"/>
        </w:rPr>
        <w:t>أقول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قولي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وأستغفر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الله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لي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ولكم</w:t>
      </w:r>
      <w:r w:rsidRPr="00F170BB">
        <w:rPr>
          <w:rFonts w:cs="Akhbar MT"/>
          <w:sz w:val="32"/>
          <w:szCs w:val="32"/>
          <w:rtl/>
          <w:lang w:bidi="ar-EG"/>
        </w:rPr>
        <w:t>.</w:t>
      </w:r>
    </w:p>
    <w:p w:rsidR="00F170BB" w:rsidRPr="00F170BB" w:rsidRDefault="00F170BB" w:rsidP="00F170BB">
      <w:pPr>
        <w:spacing w:after="0" w:line="0" w:lineRule="atLeast"/>
        <w:jc w:val="center"/>
        <w:rPr>
          <w:rFonts w:cs="AL-Mateen"/>
          <w:color w:val="C45911" w:themeColor="accent2" w:themeShade="BF"/>
          <w:sz w:val="32"/>
          <w:szCs w:val="32"/>
          <w:rtl/>
          <w:lang w:bidi="ar-EG"/>
        </w:rPr>
      </w:pPr>
      <w:r w:rsidRPr="00F170BB">
        <w:rPr>
          <w:rFonts w:cs="AL-Mateen" w:hint="cs"/>
          <w:color w:val="C45911" w:themeColor="accent2" w:themeShade="BF"/>
          <w:sz w:val="32"/>
          <w:szCs w:val="32"/>
          <w:rtl/>
          <w:lang w:bidi="ar-EG"/>
        </w:rPr>
        <w:t>الخطبة</w:t>
      </w:r>
      <w:r w:rsidRPr="00F170BB">
        <w:rPr>
          <w:rFonts w:cs="AL-Mateen"/>
          <w:color w:val="C45911" w:themeColor="accent2" w:themeShade="BF"/>
          <w:sz w:val="32"/>
          <w:szCs w:val="32"/>
          <w:rtl/>
          <w:lang w:bidi="ar-EG"/>
        </w:rPr>
        <w:t xml:space="preserve"> </w:t>
      </w:r>
      <w:r w:rsidRPr="00F170BB">
        <w:rPr>
          <w:rFonts w:cs="AL-Mateen" w:hint="cs"/>
          <w:color w:val="C45911" w:themeColor="accent2" w:themeShade="BF"/>
          <w:sz w:val="32"/>
          <w:szCs w:val="32"/>
          <w:rtl/>
          <w:lang w:bidi="ar-EG"/>
        </w:rPr>
        <w:t>الثانية</w:t>
      </w:r>
    </w:p>
    <w:p w:rsidR="00F170BB" w:rsidRPr="00F170BB" w:rsidRDefault="00F170BB" w:rsidP="00F170B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F170BB">
        <w:rPr>
          <w:rFonts w:cs="Akhbar MT" w:hint="cs"/>
          <w:sz w:val="32"/>
          <w:szCs w:val="32"/>
          <w:rtl/>
          <w:lang w:bidi="ar-EG"/>
        </w:rPr>
        <w:t>الحمد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لله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رب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العالمين</w:t>
      </w:r>
      <w:r w:rsidRPr="00F170BB">
        <w:rPr>
          <w:rFonts w:cs="Akhbar MT"/>
          <w:sz w:val="32"/>
          <w:szCs w:val="32"/>
          <w:rtl/>
          <w:lang w:bidi="ar-EG"/>
        </w:rPr>
        <w:t xml:space="preserve">... </w:t>
      </w:r>
      <w:r w:rsidRPr="00F170BB">
        <w:rPr>
          <w:rFonts w:cs="Akhbar MT" w:hint="cs"/>
          <w:sz w:val="32"/>
          <w:szCs w:val="32"/>
          <w:rtl/>
          <w:lang w:bidi="ar-EG"/>
        </w:rPr>
        <w:t>اللهم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لك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الحمد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على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نعمة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الإسلام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والإيمان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ولك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الحمد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أن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جعلتنا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من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أمة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سيدنا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محمد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عليه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الصلاة</w:t>
      </w:r>
      <w:r w:rsidRPr="00F170BB">
        <w:rPr>
          <w:rFonts w:cs="Akhbar MT"/>
          <w:sz w:val="32"/>
          <w:szCs w:val="32"/>
          <w:rtl/>
          <w:lang w:bidi="ar-EG"/>
        </w:rPr>
        <w:t xml:space="preserve"> </w:t>
      </w:r>
      <w:r w:rsidRPr="00F170BB">
        <w:rPr>
          <w:rFonts w:cs="Akhbar MT" w:hint="cs"/>
          <w:sz w:val="32"/>
          <w:szCs w:val="32"/>
          <w:rtl/>
          <w:lang w:bidi="ar-EG"/>
        </w:rPr>
        <w:t>والسلام</w:t>
      </w:r>
      <w:r w:rsidRPr="00F170BB">
        <w:rPr>
          <w:rFonts w:cs="Akhbar MT"/>
          <w:sz w:val="32"/>
          <w:szCs w:val="32"/>
          <w:rtl/>
          <w:lang w:bidi="ar-EG"/>
        </w:rPr>
        <w:t>....</w:t>
      </w:r>
    </w:p>
    <w:p w:rsidR="00F170BB" w:rsidRPr="00F170BB" w:rsidRDefault="00F170BB" w:rsidP="00F170BB">
      <w:pPr>
        <w:spacing w:after="0" w:line="0" w:lineRule="atLeast"/>
        <w:jc w:val="center"/>
        <w:rPr>
          <w:rFonts w:cs="AL-Mateen"/>
          <w:color w:val="C45911" w:themeColor="accent2" w:themeShade="BF"/>
          <w:sz w:val="32"/>
          <w:szCs w:val="32"/>
          <w:rtl/>
          <w:lang w:bidi="ar-EG"/>
        </w:rPr>
      </w:pPr>
      <w:r w:rsidRPr="00F170BB">
        <w:rPr>
          <w:rFonts w:cs="AL-Mateen" w:hint="cs"/>
          <w:color w:val="C45911" w:themeColor="accent2" w:themeShade="BF"/>
          <w:sz w:val="32"/>
          <w:szCs w:val="32"/>
          <w:rtl/>
          <w:lang w:bidi="ar-EG"/>
        </w:rPr>
        <w:lastRenderedPageBreak/>
        <w:t>أما</w:t>
      </w:r>
      <w:r w:rsidRPr="00F170BB">
        <w:rPr>
          <w:rFonts w:cs="AL-Mateen"/>
          <w:color w:val="C45911" w:themeColor="accent2" w:themeShade="BF"/>
          <w:sz w:val="32"/>
          <w:szCs w:val="32"/>
          <w:rtl/>
          <w:lang w:bidi="ar-EG"/>
        </w:rPr>
        <w:t xml:space="preserve"> </w:t>
      </w:r>
      <w:r w:rsidRPr="00F170BB">
        <w:rPr>
          <w:rFonts w:cs="AL-Mateen" w:hint="cs"/>
          <w:color w:val="C45911" w:themeColor="accent2" w:themeShade="BF"/>
          <w:sz w:val="32"/>
          <w:szCs w:val="32"/>
          <w:rtl/>
          <w:lang w:bidi="ar-EG"/>
        </w:rPr>
        <w:t>بعد</w:t>
      </w:r>
      <w:r w:rsidRPr="00F170BB">
        <w:rPr>
          <w:rFonts w:cs="AL-Mateen"/>
          <w:color w:val="C45911" w:themeColor="accent2" w:themeShade="BF"/>
          <w:sz w:val="32"/>
          <w:szCs w:val="32"/>
          <w:rtl/>
          <w:lang w:bidi="ar-EG"/>
        </w:rPr>
        <w:t>:</w:t>
      </w:r>
    </w:p>
    <w:p w:rsidR="009B6E0A" w:rsidRDefault="000A51C5" w:rsidP="00DE23A5">
      <w:pPr>
        <w:spacing w:after="0" w:line="0" w:lineRule="atLeast"/>
        <w:rPr>
          <w:rFonts w:cs="AL-Mateen"/>
          <w:color w:val="00B050"/>
          <w:sz w:val="32"/>
          <w:szCs w:val="32"/>
          <w:rtl/>
          <w:lang w:bidi="ar-EG"/>
        </w:rPr>
      </w:pPr>
      <w:r w:rsidRPr="000A51C5">
        <w:rPr>
          <w:rFonts w:cs="AL-Mateen" w:hint="cs"/>
          <w:color w:val="00B050"/>
          <w:sz w:val="32"/>
          <w:szCs w:val="32"/>
          <w:rtl/>
          <w:lang w:bidi="ar-EG"/>
        </w:rPr>
        <w:t xml:space="preserve">كمال </w:t>
      </w:r>
      <w:r w:rsidR="004055EA" w:rsidRPr="000A51C5">
        <w:rPr>
          <w:rFonts w:cs="AL-Mateen" w:hint="cs"/>
          <w:color w:val="00B050"/>
          <w:sz w:val="32"/>
          <w:szCs w:val="32"/>
          <w:rtl/>
          <w:lang w:bidi="ar-EG"/>
        </w:rPr>
        <w:t>سخاءه وكرمه</w:t>
      </w:r>
      <w:r w:rsidR="009B6E0A" w:rsidRPr="000A51C5">
        <w:rPr>
          <w:rFonts w:cs="AL-Mateen"/>
          <w:color w:val="00B050"/>
          <w:sz w:val="32"/>
          <w:szCs w:val="32"/>
          <w:rtl/>
          <w:lang w:bidi="ar-EG"/>
        </w:rPr>
        <w:t>:</w:t>
      </w:r>
      <w:r w:rsidR="008A23E3">
        <w:rPr>
          <w:rFonts w:cs="AL-Mateen" w:hint="cs"/>
          <w:color w:val="00B050"/>
          <w:sz w:val="32"/>
          <w:szCs w:val="32"/>
          <w:rtl/>
          <w:lang w:bidi="ar-EG"/>
        </w:rPr>
        <w:t xml:space="preserve"> </w:t>
      </w:r>
    </w:p>
    <w:p w:rsidR="008A23E3" w:rsidRPr="00194B20" w:rsidRDefault="00A874C8" w:rsidP="00DE23A5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وهنا نقف مع </w:t>
      </w:r>
      <w:r w:rsidR="00086B8C" w:rsidRPr="00194B20">
        <w:rPr>
          <w:rFonts w:cs="Akhbar MT" w:hint="cs"/>
          <w:sz w:val="32"/>
          <w:szCs w:val="32"/>
          <w:rtl/>
          <w:lang w:bidi="ar-EG"/>
        </w:rPr>
        <w:t xml:space="preserve">كمال الكمال </w:t>
      </w:r>
      <w:r w:rsidR="00194B20" w:rsidRPr="00194B20">
        <w:rPr>
          <w:rFonts w:cs="Akhbar MT" w:hint="cs"/>
          <w:sz w:val="32"/>
          <w:szCs w:val="32"/>
          <w:rtl/>
          <w:lang w:bidi="ar-EG"/>
        </w:rPr>
        <w:t>وجمال الجمال</w:t>
      </w:r>
      <w:r w:rsidR="00086B8C" w:rsidRPr="00194B20">
        <w:rPr>
          <w:rFonts w:cs="Akhbar MT" w:hint="cs"/>
          <w:sz w:val="32"/>
          <w:szCs w:val="32"/>
          <w:rtl/>
          <w:lang w:bidi="ar-EG"/>
        </w:rPr>
        <w:t xml:space="preserve"> </w:t>
      </w:r>
      <w:r w:rsidR="00194B20" w:rsidRPr="00194B20">
        <w:rPr>
          <w:rFonts w:cs="Akhbar MT" w:hint="cs"/>
          <w:sz w:val="32"/>
          <w:szCs w:val="32"/>
          <w:rtl/>
          <w:lang w:bidi="ar-EG"/>
        </w:rPr>
        <w:t>وعطاء سيد</w:t>
      </w:r>
      <w:r w:rsidR="00086B8C" w:rsidRPr="00194B20">
        <w:rPr>
          <w:rFonts w:cs="Akhbar MT" w:hint="cs"/>
          <w:sz w:val="32"/>
          <w:szCs w:val="32"/>
          <w:rtl/>
          <w:lang w:bidi="ar-EG"/>
        </w:rPr>
        <w:t xml:space="preserve"> الأسخياء </w:t>
      </w:r>
      <w:r w:rsidR="00086B8C" w:rsidRPr="00194B20">
        <w:rPr>
          <w:rFonts w:cs="Akhbar MT"/>
          <w:sz w:val="32"/>
          <w:szCs w:val="32"/>
          <w:rtl/>
          <w:lang w:bidi="ar-EG"/>
        </w:rPr>
        <w:t>–</w:t>
      </w:r>
      <w:r w:rsidR="00086B8C" w:rsidRPr="00194B20">
        <w:rPr>
          <w:rFonts w:cs="Akhbar MT" w:hint="cs"/>
          <w:sz w:val="32"/>
          <w:szCs w:val="32"/>
          <w:rtl/>
          <w:lang w:bidi="ar-EG"/>
        </w:rPr>
        <w:t xml:space="preserve"> صلى الله عليه وسلم-:</w:t>
      </w:r>
    </w:p>
    <w:p w:rsidR="008A23E3" w:rsidRPr="008A23E3" w:rsidRDefault="008A23E3" w:rsidP="008A23E3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تَعوّد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بَسْط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الكفِّ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حتَّى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لو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انـَّهُ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* * *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ثناها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لِقَبْضٍ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لم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تجِبْه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أَناملُهْ</w:t>
      </w:r>
    </w:p>
    <w:p w:rsidR="008A23E3" w:rsidRPr="008A23E3" w:rsidRDefault="008A23E3" w:rsidP="008A23E3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تـراه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إذا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مـا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جـئتَه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مُتـهلِّلاً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* * *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كأنَّك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تُعطيه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الذي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أنت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سَائلُهْ</w:t>
      </w:r>
    </w:p>
    <w:p w:rsidR="008A23E3" w:rsidRPr="008A23E3" w:rsidRDefault="008A23E3" w:rsidP="008A23E3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ولو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لم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يكن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في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كفِّه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غير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رُوحهِ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* * *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لجَادَ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بها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فليتقِ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اللهَ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سَائلُهْ</w:t>
      </w:r>
    </w:p>
    <w:p w:rsidR="008A23E3" w:rsidRPr="008A23E3" w:rsidRDefault="008A23E3" w:rsidP="008A23E3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هُو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البَحْرُ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من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أيِّ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النًّواحي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أتيته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* * *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فلُجَّتُهُ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المعروفُ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والجُودُ</w:t>
      </w:r>
      <w:r w:rsidRPr="008A23E3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8A23E3">
        <w:rPr>
          <w:rFonts w:cs="Akhbar MT" w:hint="cs"/>
          <w:color w:val="00B0F0"/>
          <w:sz w:val="32"/>
          <w:szCs w:val="32"/>
          <w:rtl/>
          <w:lang w:bidi="ar-EG"/>
        </w:rPr>
        <w:t>ساحِلُهْ</w:t>
      </w:r>
    </w:p>
    <w:p w:rsidR="00300C7C" w:rsidRPr="00937AC1" w:rsidRDefault="00E204C7" w:rsidP="00E204C7">
      <w:pPr>
        <w:spacing w:after="0" w:line="0" w:lineRule="atLeast"/>
        <w:rPr>
          <w:rFonts w:cs="Akhbar MT"/>
          <w:sz w:val="32"/>
          <w:szCs w:val="32"/>
          <w:rtl/>
        </w:rPr>
      </w:pPr>
      <w:r w:rsidRPr="00937AC1">
        <w:rPr>
          <w:rFonts w:cs="Akhbar MT" w:hint="cs"/>
          <w:sz w:val="32"/>
          <w:szCs w:val="32"/>
          <w:rtl/>
        </w:rPr>
        <w:t>عَنْ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ثَابِتٍ،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عَنْ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أَنَسٍ</w:t>
      </w:r>
      <w:r w:rsidRPr="00937AC1">
        <w:rPr>
          <w:rFonts w:cs="Akhbar MT"/>
          <w:sz w:val="32"/>
          <w:szCs w:val="32"/>
          <w:rtl/>
        </w:rPr>
        <w:t xml:space="preserve"> " </w:t>
      </w:r>
      <w:r w:rsidRPr="00937AC1">
        <w:rPr>
          <w:rFonts w:cs="Akhbar MT" w:hint="cs"/>
          <w:sz w:val="32"/>
          <w:szCs w:val="32"/>
          <w:rtl/>
        </w:rPr>
        <w:t>أَنَّ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رَجُلًا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سَأَلَ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النَّبِيَّ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صَلَّى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اللَّهُ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عَلَيْهِ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وَسَلَّمَ،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فَأَعْطَاهُ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غَنَمًا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بَيْنَ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جَبَلَيْنِ</w:t>
      </w:r>
      <w:r w:rsidRPr="00937AC1">
        <w:rPr>
          <w:rFonts w:cs="Akhbar MT"/>
          <w:sz w:val="32"/>
          <w:szCs w:val="32"/>
          <w:rtl/>
        </w:rPr>
        <w:t xml:space="preserve"> "</w:t>
      </w:r>
      <w:r w:rsidRPr="00937AC1">
        <w:rPr>
          <w:rFonts w:cs="Akhbar MT" w:hint="cs"/>
          <w:sz w:val="32"/>
          <w:szCs w:val="32"/>
          <w:rtl/>
        </w:rPr>
        <w:t>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فَأَتَى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قَوْمَهُ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فَقَالَ</w:t>
      </w:r>
      <w:r w:rsidRPr="00937AC1">
        <w:rPr>
          <w:rFonts w:cs="Akhbar MT"/>
          <w:sz w:val="32"/>
          <w:szCs w:val="32"/>
          <w:rtl/>
        </w:rPr>
        <w:t xml:space="preserve">: </w:t>
      </w:r>
      <w:r w:rsidRPr="00937AC1">
        <w:rPr>
          <w:rFonts w:cs="Akhbar MT" w:hint="cs"/>
          <w:sz w:val="32"/>
          <w:szCs w:val="32"/>
          <w:rtl/>
        </w:rPr>
        <w:t>أَيْ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قَوْمِ،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أَسْلِمُوا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فَوَاللهِ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إِنَّ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مُحَمَّدًا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يُعْطِي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عَطَاءَ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رَجُلٍ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يَخَافُ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الْفَاقَةَ،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وَإِنَّ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كَانَ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الرَّجُلَ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لَيَجِيءُ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إِلَى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النَّبِيِّ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صَلَّى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اللَّهُ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عَلَيْهِ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وَسَلَّمَ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يُرِيدُ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إِلَّا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الدُّنْيَا،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فَمَا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يُمْسِي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حَتَّى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يَكُونَ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دِينُهُ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أَحَبَّ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إِلَيْهِ</w:t>
      </w:r>
      <w:r w:rsidRPr="00937AC1">
        <w:rPr>
          <w:rFonts w:cs="Akhbar MT"/>
          <w:sz w:val="32"/>
          <w:szCs w:val="32"/>
          <w:rtl/>
        </w:rPr>
        <w:t xml:space="preserve"> - </w:t>
      </w:r>
      <w:r w:rsidRPr="00937AC1">
        <w:rPr>
          <w:rFonts w:cs="Akhbar MT" w:hint="cs"/>
          <w:sz w:val="32"/>
          <w:szCs w:val="32"/>
          <w:rtl/>
        </w:rPr>
        <w:t>أَوْ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أَعَزَّ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عَلَيْهِ</w:t>
      </w:r>
      <w:r w:rsidRPr="00937AC1">
        <w:rPr>
          <w:rFonts w:cs="Akhbar MT"/>
          <w:sz w:val="32"/>
          <w:szCs w:val="32"/>
          <w:rtl/>
        </w:rPr>
        <w:t xml:space="preserve"> - </w:t>
      </w:r>
      <w:r w:rsidRPr="00937AC1">
        <w:rPr>
          <w:rFonts w:cs="Akhbar MT" w:hint="cs"/>
          <w:sz w:val="32"/>
          <w:szCs w:val="32"/>
          <w:rtl/>
        </w:rPr>
        <w:t>مِنَ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الدُّنْيَا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بِمَا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فِيهَا</w:t>
      </w:r>
      <w:r w:rsidRPr="00937AC1">
        <w:rPr>
          <w:rFonts w:cs="Akhbar MT"/>
          <w:sz w:val="32"/>
          <w:szCs w:val="32"/>
          <w:rtl/>
        </w:rPr>
        <w:t xml:space="preserve"> "</w:t>
      </w:r>
      <w:r w:rsidR="00300C7C" w:rsidRPr="00937AC1">
        <w:rPr>
          <w:rFonts w:cs="Akhbar MT" w:hint="cs"/>
          <w:sz w:val="32"/>
          <w:szCs w:val="32"/>
          <w:rtl/>
        </w:rPr>
        <w:t xml:space="preserve"> (</w:t>
      </w:r>
      <w:r w:rsidR="00300C7C" w:rsidRPr="00937AC1">
        <w:rPr>
          <w:rStyle w:val="a4"/>
          <w:rFonts w:cs="Akhbar MT"/>
          <w:sz w:val="32"/>
          <w:szCs w:val="32"/>
          <w:rtl/>
        </w:rPr>
        <w:footnoteReference w:id="27"/>
      </w:r>
      <w:r w:rsidR="00300C7C" w:rsidRPr="00937AC1">
        <w:rPr>
          <w:rFonts w:cs="Akhbar MT" w:hint="cs"/>
          <w:sz w:val="32"/>
          <w:szCs w:val="32"/>
          <w:rtl/>
        </w:rPr>
        <w:t>)</w:t>
      </w:r>
    </w:p>
    <w:p w:rsidR="00161A4F" w:rsidRPr="00937AC1" w:rsidRDefault="00161A4F" w:rsidP="00E204C7">
      <w:pPr>
        <w:spacing w:after="0" w:line="0" w:lineRule="atLeast"/>
        <w:rPr>
          <w:rFonts w:cs="Akhbar MT"/>
          <w:sz w:val="32"/>
          <w:szCs w:val="32"/>
          <w:rtl/>
        </w:rPr>
      </w:pPr>
      <w:r w:rsidRPr="00937AC1">
        <w:rPr>
          <w:rFonts w:cs="Akhbar MT" w:hint="cs"/>
          <w:sz w:val="32"/>
          <w:szCs w:val="32"/>
          <w:rtl/>
        </w:rPr>
        <w:t>عَنْ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يُونُسَ</w:t>
      </w:r>
      <w:r w:rsidRPr="00937AC1">
        <w:rPr>
          <w:rFonts w:cs="Akhbar MT"/>
          <w:sz w:val="32"/>
          <w:szCs w:val="32"/>
          <w:rtl/>
        </w:rPr>
        <w:t xml:space="preserve"> , </w:t>
      </w:r>
      <w:r w:rsidRPr="00937AC1">
        <w:rPr>
          <w:rFonts w:cs="Akhbar MT" w:hint="cs"/>
          <w:sz w:val="32"/>
          <w:szCs w:val="32"/>
          <w:rtl/>
        </w:rPr>
        <w:t>عَنِ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ابْنِ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شِهَابٍ</w:t>
      </w:r>
      <w:r w:rsidRPr="00937AC1">
        <w:rPr>
          <w:rFonts w:cs="Akhbar MT"/>
          <w:sz w:val="32"/>
          <w:szCs w:val="32"/>
          <w:rtl/>
        </w:rPr>
        <w:t xml:space="preserve"> , </w:t>
      </w:r>
      <w:r w:rsidRPr="00937AC1">
        <w:rPr>
          <w:rFonts w:cs="Akhbar MT" w:hint="cs"/>
          <w:sz w:val="32"/>
          <w:szCs w:val="32"/>
          <w:rtl/>
        </w:rPr>
        <w:t>قَالَ</w:t>
      </w:r>
      <w:r w:rsidRPr="00937AC1">
        <w:rPr>
          <w:rFonts w:cs="Akhbar MT"/>
          <w:sz w:val="32"/>
          <w:szCs w:val="32"/>
          <w:rtl/>
        </w:rPr>
        <w:t xml:space="preserve">: </w:t>
      </w:r>
      <w:r w:rsidRPr="00937AC1">
        <w:rPr>
          <w:rFonts w:cs="Akhbar MT" w:hint="cs"/>
          <w:sz w:val="32"/>
          <w:szCs w:val="32"/>
          <w:rtl/>
        </w:rPr>
        <w:t>حَدَّثَنِي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عُبَيْدُ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قَالَ</w:t>
      </w:r>
      <w:r w:rsidRPr="00937AC1">
        <w:rPr>
          <w:rFonts w:cs="Akhbar MT"/>
          <w:sz w:val="32"/>
          <w:szCs w:val="32"/>
          <w:rtl/>
        </w:rPr>
        <w:t xml:space="preserve">: </w:t>
      </w:r>
      <w:r w:rsidRPr="00937AC1">
        <w:rPr>
          <w:rFonts w:cs="Akhbar MT" w:hint="cs"/>
          <w:sz w:val="32"/>
          <w:szCs w:val="32"/>
          <w:rtl/>
        </w:rPr>
        <w:t>قَالَ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أَبُو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هُرَيْرَةَ</w:t>
      </w:r>
      <w:r w:rsidRPr="00937AC1">
        <w:rPr>
          <w:rFonts w:cs="Akhbar MT"/>
          <w:sz w:val="32"/>
          <w:szCs w:val="32"/>
          <w:rtl/>
        </w:rPr>
        <w:t xml:space="preserve">: </w:t>
      </w:r>
      <w:r w:rsidRPr="00937AC1">
        <w:rPr>
          <w:rFonts w:cs="Akhbar MT" w:hint="cs"/>
          <w:sz w:val="32"/>
          <w:szCs w:val="32"/>
          <w:rtl/>
        </w:rPr>
        <w:t>قَالَ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رَسُولُ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صَلَّى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اللَّهُ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عَلَيْهِ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وَسَلَّمَ</w:t>
      </w:r>
      <w:r w:rsidRPr="00937AC1">
        <w:rPr>
          <w:rFonts w:cs="Akhbar MT"/>
          <w:sz w:val="32"/>
          <w:szCs w:val="32"/>
          <w:rtl/>
        </w:rPr>
        <w:t xml:space="preserve">: " </w:t>
      </w:r>
      <w:r w:rsidRPr="00937AC1">
        <w:rPr>
          <w:rFonts w:cs="Akhbar MT" w:hint="cs"/>
          <w:sz w:val="32"/>
          <w:szCs w:val="32"/>
          <w:rtl/>
        </w:rPr>
        <w:t>لَوْ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كَانَ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مِثْلُ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أُحِدٍ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ذَهَبًا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لَسَرَّنِي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أَنْ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يَمُرَّ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عَلَيَّ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ثَلَاثُ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لَيَالِي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وَعِنْدِي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مِنْهُ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شَيْءٌ</w:t>
      </w:r>
      <w:r w:rsidRPr="00937AC1">
        <w:rPr>
          <w:rFonts w:cs="Akhbar MT"/>
          <w:sz w:val="32"/>
          <w:szCs w:val="32"/>
          <w:rtl/>
        </w:rPr>
        <w:t xml:space="preserve"> , </w:t>
      </w:r>
      <w:r w:rsidRPr="00937AC1">
        <w:rPr>
          <w:rFonts w:cs="Akhbar MT" w:hint="cs"/>
          <w:sz w:val="32"/>
          <w:szCs w:val="32"/>
          <w:rtl/>
        </w:rPr>
        <w:t>إِلَّا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شَيْءٌ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أَرْصُدُهُ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لِدَيْنٍ</w:t>
      </w:r>
      <w:r w:rsidRPr="00937AC1">
        <w:rPr>
          <w:rFonts w:cs="Akhbar MT"/>
          <w:sz w:val="32"/>
          <w:szCs w:val="32"/>
          <w:rtl/>
        </w:rPr>
        <w:t xml:space="preserve"> "</w:t>
      </w:r>
      <w:r w:rsidRPr="00937AC1">
        <w:rPr>
          <w:rFonts w:cs="Akhbar MT" w:hint="cs"/>
          <w:sz w:val="32"/>
          <w:szCs w:val="32"/>
          <w:rtl/>
        </w:rPr>
        <w:t>(</w:t>
      </w:r>
      <w:r w:rsidRPr="00937AC1">
        <w:rPr>
          <w:rStyle w:val="a4"/>
          <w:rFonts w:cs="Akhbar MT"/>
          <w:sz w:val="32"/>
          <w:szCs w:val="32"/>
          <w:rtl/>
        </w:rPr>
        <w:footnoteReference w:id="28"/>
      </w:r>
      <w:r w:rsidRPr="00937AC1">
        <w:rPr>
          <w:rFonts w:cs="Akhbar MT" w:hint="cs"/>
          <w:sz w:val="32"/>
          <w:szCs w:val="32"/>
          <w:rtl/>
        </w:rPr>
        <w:t>)</w:t>
      </w:r>
    </w:p>
    <w:p w:rsidR="00E204C7" w:rsidRPr="00937AC1" w:rsidRDefault="00E204C7" w:rsidP="00E204C7">
      <w:pPr>
        <w:spacing w:after="0" w:line="0" w:lineRule="atLeast"/>
        <w:rPr>
          <w:rFonts w:cs="Akhbar MT"/>
          <w:sz w:val="32"/>
          <w:szCs w:val="32"/>
          <w:rtl/>
        </w:rPr>
      </w:pPr>
      <w:r w:rsidRPr="00937AC1">
        <w:rPr>
          <w:rFonts w:cs="Akhbar MT"/>
          <w:sz w:val="32"/>
          <w:szCs w:val="32"/>
          <w:rtl/>
        </w:rPr>
        <w:t xml:space="preserve">   </w:t>
      </w:r>
      <w:r w:rsidRPr="00937AC1">
        <w:rPr>
          <w:rFonts w:cs="Akhbar MT" w:hint="cs"/>
          <w:sz w:val="32"/>
          <w:szCs w:val="32"/>
          <w:rtl/>
        </w:rPr>
        <w:t>إنَّ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الرَّسول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صلى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عليه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وسلم،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يقدِّم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بهذا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النَّموذج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المثالي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للقدوة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الحسنة،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لاسيَّما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حينما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نلاحظ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أنَّه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كان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عطاءاته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الفعليَّة،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مطـبِّــقًا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لهذه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القوليَّة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التي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قالها،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فقد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كانت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سعادته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ومسرَّته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عظيمتين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حينما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كان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يبذل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كلَّ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ما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عنده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مِن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مال</w:t>
      </w:r>
      <w:r w:rsidRPr="00937AC1">
        <w:rPr>
          <w:rFonts w:cs="Akhbar MT"/>
          <w:sz w:val="32"/>
          <w:szCs w:val="32"/>
          <w:rtl/>
        </w:rPr>
        <w:t xml:space="preserve">. </w:t>
      </w:r>
      <w:r w:rsidRPr="00937AC1">
        <w:rPr>
          <w:rFonts w:cs="Akhbar MT" w:hint="cs"/>
          <w:sz w:val="32"/>
          <w:szCs w:val="32"/>
          <w:rtl/>
        </w:rPr>
        <w:t>ثمَّ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إنَّه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يربِّي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المسلمين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بقوله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وعمله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خُلُق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حبِّ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العطاء،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إذ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يريهم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مِن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نفسه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أجمل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للعطاء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وأكملها</w:t>
      </w:r>
      <w:r w:rsidRPr="00937AC1">
        <w:rPr>
          <w:rFonts w:cs="Akhbar MT"/>
          <w:sz w:val="32"/>
          <w:szCs w:val="32"/>
          <w:rtl/>
        </w:rPr>
        <w:t>.</w:t>
      </w:r>
    </w:p>
    <w:p w:rsidR="00AB5BAF" w:rsidRPr="00937AC1" w:rsidRDefault="00AB5BAF" w:rsidP="00AB5BAF">
      <w:pPr>
        <w:spacing w:after="0" w:line="0" w:lineRule="atLeast"/>
        <w:jc w:val="center"/>
        <w:rPr>
          <w:rFonts w:cs="Akhbar MT"/>
          <w:color w:val="00B0F0"/>
          <w:sz w:val="32"/>
          <w:szCs w:val="32"/>
          <w:rtl/>
          <w:lang w:bidi="ar-EG"/>
        </w:rPr>
      </w:pP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ما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قال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لا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قط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إلا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في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تشهده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* * *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لولا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التشهد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كانت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لاؤه</w:t>
      </w:r>
      <w:r w:rsidRPr="00937AC1">
        <w:rPr>
          <w:rFonts w:cs="Akhbar MT"/>
          <w:color w:val="00B0F0"/>
          <w:sz w:val="32"/>
          <w:szCs w:val="32"/>
          <w:rtl/>
          <w:lang w:bidi="ar-EG"/>
        </w:rPr>
        <w:t xml:space="preserve"> </w:t>
      </w:r>
      <w:r w:rsidRPr="00937AC1">
        <w:rPr>
          <w:rFonts w:cs="Akhbar MT" w:hint="cs"/>
          <w:color w:val="00B0F0"/>
          <w:sz w:val="32"/>
          <w:szCs w:val="32"/>
          <w:rtl/>
          <w:lang w:bidi="ar-EG"/>
        </w:rPr>
        <w:t>نعم</w:t>
      </w:r>
    </w:p>
    <w:p w:rsidR="00E204C7" w:rsidRPr="00937AC1" w:rsidRDefault="00A06FAA" w:rsidP="00E204C7">
      <w:pPr>
        <w:spacing w:after="0" w:line="0" w:lineRule="atLeast"/>
        <w:rPr>
          <w:rFonts w:cs="AL-Mateen"/>
          <w:color w:val="00B050"/>
          <w:sz w:val="32"/>
          <w:szCs w:val="32"/>
          <w:rtl/>
          <w:lang w:bidi="ar-EG"/>
        </w:rPr>
      </w:pPr>
      <w:r w:rsidRPr="00937AC1">
        <w:rPr>
          <w:rFonts w:cs="AL-Mateen" w:hint="cs"/>
          <w:color w:val="00B050"/>
          <w:sz w:val="32"/>
          <w:szCs w:val="32"/>
          <w:rtl/>
          <w:lang w:bidi="ar-EG"/>
        </w:rPr>
        <w:t xml:space="preserve">كمال حلمه </w:t>
      </w:r>
      <w:r w:rsidR="00937AC1" w:rsidRPr="00937AC1">
        <w:rPr>
          <w:rFonts w:cs="AL-Mateen" w:hint="cs"/>
          <w:color w:val="00B050"/>
          <w:sz w:val="32"/>
          <w:szCs w:val="32"/>
          <w:rtl/>
          <w:lang w:bidi="ar-EG"/>
        </w:rPr>
        <w:t>وعفوه –</w:t>
      </w:r>
      <w:r w:rsidRPr="00937AC1">
        <w:rPr>
          <w:rFonts w:cs="AL-Mateen" w:hint="cs"/>
          <w:color w:val="00B050"/>
          <w:sz w:val="32"/>
          <w:szCs w:val="32"/>
          <w:rtl/>
          <w:lang w:bidi="ar-EG"/>
        </w:rPr>
        <w:t xml:space="preserve">صلى الله عليه وسلم- </w:t>
      </w:r>
    </w:p>
    <w:p w:rsidR="00A06FAA" w:rsidRPr="00937AC1" w:rsidRDefault="00A06FAA" w:rsidP="00A06FAA">
      <w:pPr>
        <w:spacing w:after="0" w:line="0" w:lineRule="atLeast"/>
        <w:rPr>
          <w:rFonts w:cs="Akhbar MT"/>
          <w:sz w:val="32"/>
          <w:szCs w:val="32"/>
          <w:rtl/>
        </w:rPr>
      </w:pPr>
      <w:r w:rsidRPr="00937AC1">
        <w:rPr>
          <w:rFonts w:cs="Akhbar MT" w:hint="cs"/>
          <w:sz w:val="32"/>
          <w:szCs w:val="32"/>
          <w:rtl/>
        </w:rPr>
        <w:t>لقد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بلغ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النَّبيُّ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صلى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عليه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وسلم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غاية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الحِلْم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والعفو،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والسُّنَّة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النَّبويَّة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حافلة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بمواقف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الرَّسول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الكريم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في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الحِلْم،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ومِن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ذلك</w:t>
      </w:r>
      <w:r w:rsidRPr="00937AC1">
        <w:rPr>
          <w:rFonts w:cs="Akhbar MT"/>
          <w:sz w:val="32"/>
          <w:szCs w:val="32"/>
          <w:rtl/>
        </w:rPr>
        <w:t>:</w:t>
      </w:r>
    </w:p>
    <w:p w:rsidR="00B071FE" w:rsidRPr="00937AC1" w:rsidRDefault="00A06FAA" w:rsidP="00B071FE">
      <w:pPr>
        <w:spacing w:after="0" w:line="0" w:lineRule="atLeast"/>
        <w:rPr>
          <w:rFonts w:cs="Akhbar MT"/>
          <w:sz w:val="32"/>
          <w:szCs w:val="32"/>
          <w:rtl/>
        </w:rPr>
      </w:pPr>
      <w:r w:rsidRPr="00937AC1">
        <w:rPr>
          <w:rFonts w:cs="Akhbar MT"/>
          <w:sz w:val="32"/>
          <w:szCs w:val="32"/>
          <w:rtl/>
        </w:rPr>
        <w:t xml:space="preserve">- </w:t>
      </w:r>
      <w:r w:rsidRPr="00937AC1">
        <w:rPr>
          <w:rFonts w:cs="Akhbar MT" w:hint="cs"/>
          <w:sz w:val="32"/>
          <w:szCs w:val="32"/>
          <w:rtl/>
        </w:rPr>
        <w:t>قصَّة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الأعرابي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الذي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جبذ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النَّبيَّ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صلى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الله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عليه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وسلم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بردائه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جَبْذَةً</w:t>
      </w:r>
      <w:r w:rsidRPr="00937AC1">
        <w:rPr>
          <w:rFonts w:cs="Akhbar MT"/>
          <w:sz w:val="32"/>
          <w:szCs w:val="32"/>
          <w:rtl/>
        </w:rPr>
        <w:t xml:space="preserve"> </w:t>
      </w:r>
      <w:r w:rsidRPr="00937AC1">
        <w:rPr>
          <w:rFonts w:cs="Akhbar MT" w:hint="cs"/>
          <w:sz w:val="32"/>
          <w:szCs w:val="32"/>
          <w:rtl/>
        </w:rPr>
        <w:t>شديدةً،</w:t>
      </w:r>
      <w:r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عَنْ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أَنَسِ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بْنِ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مَالِكٍ،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قَالَ</w:t>
      </w:r>
      <w:r w:rsidR="00B071FE" w:rsidRPr="00937AC1">
        <w:rPr>
          <w:rFonts w:cs="Akhbar MT"/>
          <w:sz w:val="32"/>
          <w:szCs w:val="32"/>
          <w:rtl/>
        </w:rPr>
        <w:t>: «</w:t>
      </w:r>
      <w:r w:rsidR="00B071FE" w:rsidRPr="00937AC1">
        <w:rPr>
          <w:rFonts w:cs="Akhbar MT" w:hint="cs"/>
          <w:sz w:val="32"/>
          <w:szCs w:val="32"/>
          <w:rtl/>
        </w:rPr>
        <w:t>كُنْتُ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أَمْشِي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مَعَ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رَسُولِ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اللَّهِ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صَلَّى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اللهُ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عَلَيْهِ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وَسَلَّمَ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وَعَلَيْهِ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بُرْدٌ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نَجْرَانِيٌّ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غَلِيظُ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الحَاشِيَةِ</w:t>
      </w:r>
      <w:r w:rsidR="00B071FE" w:rsidRPr="00937AC1">
        <w:rPr>
          <w:rFonts w:cs="Akhbar MT" w:hint="eastAsia"/>
          <w:sz w:val="32"/>
          <w:szCs w:val="32"/>
          <w:rtl/>
        </w:rPr>
        <w:t>»</w:t>
      </w:r>
      <w:r w:rsidR="00B071FE" w:rsidRPr="00937AC1">
        <w:rPr>
          <w:rFonts w:cs="Akhbar MT" w:hint="cs"/>
          <w:sz w:val="32"/>
          <w:szCs w:val="32"/>
          <w:rtl/>
        </w:rPr>
        <w:t>،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فَأَدْرَكَهُ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أَعْرَابِيٌّ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فَجَبَذَهُ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بِرِدَائِهِ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جَبْذَةً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شَدِيدَةً،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حَتَّى</w:t>
      </w:r>
      <w:r w:rsidR="00B071FE" w:rsidRPr="00937AC1">
        <w:rPr>
          <w:rFonts w:cs="Akhbar MT"/>
          <w:sz w:val="32"/>
          <w:szCs w:val="32"/>
          <w:rtl/>
        </w:rPr>
        <w:t xml:space="preserve"> «</w:t>
      </w:r>
      <w:r w:rsidR="00B071FE" w:rsidRPr="00937AC1">
        <w:rPr>
          <w:rFonts w:cs="Akhbar MT" w:hint="cs"/>
          <w:sz w:val="32"/>
          <w:szCs w:val="32"/>
          <w:rtl/>
        </w:rPr>
        <w:t>نَظَرْتُ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إِلَى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صَفْحَةِ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عَاتِقِ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رَسُولِ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اللَّهِ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صَلَّى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اللهُ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عَلَيْهِ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وَسَلَّمَ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قَدْ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أَثَّرَتْ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بِهَا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حَاشِيَةُ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البُرْدِ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مِنْ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شِدَّةِ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جَبْذَتِهِ</w:t>
      </w:r>
      <w:r w:rsidR="00B071FE" w:rsidRPr="00937AC1">
        <w:rPr>
          <w:rFonts w:cs="Akhbar MT" w:hint="eastAsia"/>
          <w:sz w:val="32"/>
          <w:szCs w:val="32"/>
          <w:rtl/>
        </w:rPr>
        <w:t>»</w:t>
      </w:r>
      <w:r w:rsidR="00B071FE" w:rsidRPr="00937AC1">
        <w:rPr>
          <w:rFonts w:cs="Akhbar MT" w:hint="cs"/>
          <w:sz w:val="32"/>
          <w:szCs w:val="32"/>
          <w:rtl/>
        </w:rPr>
        <w:t>،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ثُمَّ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قَالَ</w:t>
      </w:r>
      <w:r w:rsidR="00B071FE" w:rsidRPr="00937AC1">
        <w:rPr>
          <w:rFonts w:cs="Akhbar MT"/>
          <w:sz w:val="32"/>
          <w:szCs w:val="32"/>
          <w:rtl/>
        </w:rPr>
        <w:t xml:space="preserve">: </w:t>
      </w:r>
      <w:r w:rsidR="00B071FE" w:rsidRPr="00937AC1">
        <w:rPr>
          <w:rFonts w:cs="Akhbar MT" w:hint="cs"/>
          <w:sz w:val="32"/>
          <w:szCs w:val="32"/>
          <w:rtl/>
        </w:rPr>
        <w:t>يَا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مُحَمَّدُ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مُرْ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لِي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مِنْ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مَالِ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اللَّهِ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الَّذِي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عِنْدَكَ،</w:t>
      </w:r>
      <w:r w:rsidR="00B071FE" w:rsidRPr="00937AC1">
        <w:rPr>
          <w:rFonts w:cs="Akhbar MT"/>
          <w:sz w:val="32"/>
          <w:szCs w:val="32"/>
          <w:rtl/>
        </w:rPr>
        <w:t xml:space="preserve"> «</w:t>
      </w:r>
      <w:r w:rsidR="00B071FE" w:rsidRPr="00937AC1">
        <w:rPr>
          <w:rFonts w:cs="Akhbar MT" w:hint="cs"/>
          <w:sz w:val="32"/>
          <w:szCs w:val="32"/>
          <w:rtl/>
        </w:rPr>
        <w:t>فَالْتَفَتَ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إِلَيْهِ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رَسُولُ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اللَّهِ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صَلَّى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اللهُ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عَلَيْهِ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وَسَلَّمَ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ثُمَّ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ضَحِكَ،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ثُمَّ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أَمَرَ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لَهُ</w:t>
      </w:r>
      <w:r w:rsidR="00B071FE" w:rsidRPr="00937AC1">
        <w:rPr>
          <w:rFonts w:cs="Akhbar MT"/>
          <w:sz w:val="32"/>
          <w:szCs w:val="32"/>
          <w:rtl/>
        </w:rPr>
        <w:t xml:space="preserve"> </w:t>
      </w:r>
      <w:r w:rsidR="00B071FE" w:rsidRPr="00937AC1">
        <w:rPr>
          <w:rFonts w:cs="Akhbar MT" w:hint="cs"/>
          <w:sz w:val="32"/>
          <w:szCs w:val="32"/>
          <w:rtl/>
        </w:rPr>
        <w:t>بِعَطَاءٍ</w:t>
      </w:r>
      <w:r w:rsidR="00B071FE" w:rsidRPr="00937AC1">
        <w:rPr>
          <w:rFonts w:cs="Akhbar MT" w:hint="eastAsia"/>
          <w:sz w:val="32"/>
          <w:szCs w:val="32"/>
          <w:rtl/>
        </w:rPr>
        <w:t>»</w:t>
      </w:r>
      <w:r w:rsidR="00B071FE" w:rsidRPr="00937AC1">
        <w:rPr>
          <w:rFonts w:cs="Akhbar MT" w:hint="cs"/>
          <w:sz w:val="32"/>
          <w:szCs w:val="32"/>
          <w:rtl/>
        </w:rPr>
        <w:t>(</w:t>
      </w:r>
      <w:r w:rsidR="00B071FE" w:rsidRPr="00937AC1">
        <w:rPr>
          <w:rStyle w:val="a4"/>
          <w:rFonts w:cs="Akhbar MT"/>
          <w:sz w:val="32"/>
          <w:szCs w:val="32"/>
          <w:rtl/>
        </w:rPr>
        <w:footnoteReference w:id="29"/>
      </w:r>
      <w:r w:rsidR="00B071FE" w:rsidRPr="00937AC1">
        <w:rPr>
          <w:rFonts w:cs="Akhbar MT" w:hint="cs"/>
          <w:sz w:val="32"/>
          <w:szCs w:val="32"/>
          <w:rtl/>
        </w:rPr>
        <w:t>)</w:t>
      </w:r>
    </w:p>
    <w:p w:rsidR="00A06FAA" w:rsidRPr="00937AC1" w:rsidRDefault="00F55B4A" w:rsidP="00E204C7">
      <w:pPr>
        <w:spacing w:after="0" w:line="0" w:lineRule="atLeast"/>
        <w:rPr>
          <w:rFonts w:cs="Akhbar MT"/>
          <w:sz w:val="32"/>
          <w:szCs w:val="32"/>
          <w:rtl/>
        </w:rPr>
      </w:pPr>
      <w:r w:rsidRPr="00937AC1">
        <w:rPr>
          <w:rFonts w:cs="Akhbar MT" w:hint="cs"/>
          <w:sz w:val="32"/>
          <w:szCs w:val="32"/>
          <w:rtl/>
        </w:rPr>
        <w:t>الدعاء</w:t>
      </w:r>
      <w:r w:rsidRPr="00937AC1">
        <w:rPr>
          <w:rFonts w:cs="Akhbar MT"/>
          <w:sz w:val="32"/>
          <w:szCs w:val="32"/>
          <w:rtl/>
        </w:rPr>
        <w:t xml:space="preserve"> ......</w:t>
      </w:r>
    </w:p>
    <w:p w:rsidR="008A23E3" w:rsidRDefault="008A23E3" w:rsidP="00DE23A5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</w:p>
    <w:p w:rsidR="008A23E3" w:rsidRDefault="008A23E3" w:rsidP="008A23E3">
      <w:pPr>
        <w:rPr>
          <w:rFonts w:cs="Akhbar MT"/>
          <w:sz w:val="32"/>
          <w:szCs w:val="32"/>
          <w:rtl/>
        </w:rPr>
      </w:pPr>
    </w:p>
    <w:p w:rsidR="00982FCC" w:rsidRPr="008A23E3" w:rsidRDefault="00982FCC" w:rsidP="008A23E3">
      <w:pPr>
        <w:rPr>
          <w:rFonts w:cs="Akhbar MT"/>
          <w:sz w:val="32"/>
          <w:szCs w:val="32"/>
          <w:rtl/>
        </w:rPr>
      </w:pPr>
    </w:p>
    <w:sectPr w:rsidR="00982FCC" w:rsidRPr="008A23E3" w:rsidSect="008A23E3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31" w:rsidRDefault="00514A31" w:rsidP="00EE324D">
      <w:pPr>
        <w:spacing w:after="0" w:line="240" w:lineRule="auto"/>
      </w:pPr>
      <w:r>
        <w:separator/>
      </w:r>
    </w:p>
  </w:endnote>
  <w:endnote w:type="continuationSeparator" w:id="0">
    <w:p w:rsidR="00514A31" w:rsidRDefault="00514A31" w:rsidP="00EE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80646167"/>
      <w:docPartObj>
        <w:docPartGallery w:val="Page Numbers (Bottom of Page)"/>
        <w:docPartUnique/>
      </w:docPartObj>
    </w:sdtPr>
    <w:sdtEndPr/>
    <w:sdtContent>
      <w:p w:rsidR="00840F3E" w:rsidRDefault="00840F3E" w:rsidP="00840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F3" w:rsidRPr="009825F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40F3E" w:rsidRDefault="00840F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31" w:rsidRDefault="00514A31" w:rsidP="00EE324D">
      <w:pPr>
        <w:spacing w:after="0" w:line="240" w:lineRule="auto"/>
      </w:pPr>
      <w:r>
        <w:separator/>
      </w:r>
    </w:p>
  </w:footnote>
  <w:footnote w:type="continuationSeparator" w:id="0">
    <w:p w:rsidR="00514A31" w:rsidRDefault="00514A31" w:rsidP="00EE324D">
      <w:pPr>
        <w:spacing w:after="0" w:line="240" w:lineRule="auto"/>
      </w:pPr>
      <w:r>
        <w:continuationSeparator/>
      </w:r>
    </w:p>
  </w:footnote>
  <w:footnote w:id="1">
    <w:p w:rsidR="00C905A4" w:rsidRDefault="00C905A4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905A4">
        <w:rPr>
          <w:rFonts w:cs="Arial" w:hint="cs"/>
          <w:rtl/>
          <w:lang w:bidi="ar-EG"/>
        </w:rPr>
        <w:t>أخرجه</w:t>
      </w:r>
      <w:r w:rsidRPr="00C905A4">
        <w:rPr>
          <w:rFonts w:cs="Arial"/>
          <w:rtl/>
          <w:lang w:bidi="ar-EG"/>
        </w:rPr>
        <w:t xml:space="preserve"> </w:t>
      </w:r>
      <w:r w:rsidRPr="00C905A4">
        <w:rPr>
          <w:rFonts w:cs="Arial" w:hint="cs"/>
          <w:rtl/>
          <w:lang w:bidi="ar-EG"/>
        </w:rPr>
        <w:t>البخاري</w:t>
      </w:r>
      <w:r w:rsidRPr="00C905A4">
        <w:rPr>
          <w:rFonts w:cs="Arial"/>
          <w:rtl/>
          <w:lang w:bidi="ar-EG"/>
        </w:rPr>
        <w:t xml:space="preserve"> </w:t>
      </w:r>
      <w:r w:rsidRPr="00C905A4">
        <w:rPr>
          <w:rFonts w:cs="Arial" w:hint="cs"/>
          <w:rtl/>
          <w:lang w:bidi="ar-EG"/>
        </w:rPr>
        <w:t>في</w:t>
      </w:r>
      <w:r w:rsidRPr="00C905A4">
        <w:rPr>
          <w:rFonts w:cs="Arial"/>
          <w:rtl/>
          <w:lang w:bidi="ar-EG"/>
        </w:rPr>
        <w:t xml:space="preserve">: 60 </w:t>
      </w:r>
      <w:r w:rsidRPr="00C905A4">
        <w:rPr>
          <w:rFonts w:cs="Arial" w:hint="cs"/>
          <w:rtl/>
          <w:lang w:bidi="ar-EG"/>
        </w:rPr>
        <w:t>كتاب</w:t>
      </w:r>
      <w:r w:rsidRPr="00C905A4">
        <w:rPr>
          <w:rFonts w:cs="Arial"/>
          <w:rtl/>
          <w:lang w:bidi="ar-EG"/>
        </w:rPr>
        <w:t xml:space="preserve"> </w:t>
      </w:r>
      <w:r w:rsidRPr="00C905A4">
        <w:rPr>
          <w:rFonts w:cs="Arial" w:hint="cs"/>
          <w:rtl/>
          <w:lang w:bidi="ar-EG"/>
        </w:rPr>
        <w:t>الأنبياء</w:t>
      </w:r>
      <w:r w:rsidRPr="00C905A4">
        <w:rPr>
          <w:rFonts w:cs="Arial"/>
          <w:rtl/>
          <w:lang w:bidi="ar-EG"/>
        </w:rPr>
        <w:t>: 32</w:t>
      </w:r>
    </w:p>
  </w:footnote>
  <w:footnote w:id="2">
    <w:p w:rsidR="007D1C73" w:rsidRPr="00840F3E" w:rsidRDefault="007D1C73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Pr="00840F3E">
        <w:rPr>
          <w:rFonts w:cs="Akhbar MT" w:hint="cs"/>
          <w:rtl/>
        </w:rPr>
        <w:t xml:space="preserve"> </w:t>
      </w:r>
      <w:r w:rsidRPr="00840F3E">
        <w:rPr>
          <w:rFonts w:cs="Akhbar MT" w:hint="cs"/>
          <w:rtl/>
          <w:lang w:bidi="ar-EG"/>
        </w:rPr>
        <w:t>التفسير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المنير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للزحيلي</w:t>
      </w:r>
      <w:r w:rsidRPr="00840F3E">
        <w:rPr>
          <w:rFonts w:cs="Akhbar MT"/>
          <w:rtl/>
          <w:lang w:bidi="ar-EG"/>
        </w:rPr>
        <w:t xml:space="preserve"> (19/ 22)</w:t>
      </w:r>
    </w:p>
  </w:footnote>
  <w:footnote w:id="3">
    <w:p w:rsidR="00ED4321" w:rsidRPr="00840F3E" w:rsidRDefault="00ED4321" w:rsidP="00ED4321">
      <w:pPr>
        <w:pStyle w:val="a3"/>
        <w:rPr>
          <w:rFonts w:ascii="Traditional Arabic" w:hAnsi="Traditional Arabic" w:cs="Akhbar MT"/>
          <w:rtl/>
          <w:lang w:bidi="ar-EG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-</w:t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رجل ربعة: معتدل القامة، بين الطويل القصير.</w:t>
      </w:r>
    </w:p>
  </w:footnote>
  <w:footnote w:id="4">
    <w:p w:rsidR="00ED4321" w:rsidRPr="00840F3E" w:rsidRDefault="00ED4321" w:rsidP="00ED4321">
      <w:pPr>
        <w:pStyle w:val="a3"/>
        <w:rPr>
          <w:rFonts w:ascii="Traditional Arabic" w:hAnsi="Traditional Arabic" w:cs="Akhbar MT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- أزهر: مستنير، وهو أحسن الألوان، والزهرة: البياض الينر.</w:t>
      </w:r>
    </w:p>
  </w:footnote>
  <w:footnote w:id="5">
    <w:p w:rsidR="00ED4321" w:rsidRPr="00840F3E" w:rsidRDefault="00ED4321" w:rsidP="00ED4321">
      <w:pPr>
        <w:pStyle w:val="a3"/>
        <w:rPr>
          <w:rFonts w:ascii="Traditional Arabic" w:hAnsi="Traditional Arabic" w:cs="Akhbar MT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- الأمهق: الأبيض الكريه البياض، كلون الجص.</w:t>
      </w:r>
    </w:p>
  </w:footnote>
  <w:footnote w:id="6">
    <w:p w:rsidR="00ED4321" w:rsidRPr="00840F3E" w:rsidRDefault="00ED4321" w:rsidP="00ED4321">
      <w:pPr>
        <w:pStyle w:val="a3"/>
        <w:rPr>
          <w:rFonts w:ascii="Traditional Arabic" w:hAnsi="Traditional Arabic" w:cs="Akhbar MT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- الآدم: الشديد السمرة</w:t>
      </w:r>
    </w:p>
  </w:footnote>
  <w:footnote w:id="7">
    <w:p w:rsidR="00ED4321" w:rsidRPr="00840F3E" w:rsidRDefault="00ED4321" w:rsidP="00ED4321">
      <w:pPr>
        <w:pStyle w:val="a3"/>
        <w:rPr>
          <w:rFonts w:ascii="Traditional Arabic" w:hAnsi="Traditional Arabic" w:cs="Akhbar MT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- شعر قطط: شديد الجعودة.</w:t>
      </w:r>
    </w:p>
  </w:footnote>
  <w:footnote w:id="8">
    <w:p w:rsidR="00ED4321" w:rsidRPr="00840F3E" w:rsidRDefault="00ED4321" w:rsidP="00ED4321">
      <w:pPr>
        <w:pStyle w:val="a3"/>
        <w:rPr>
          <w:rFonts w:ascii="Traditional Arabic" w:hAnsi="Traditional Arabic" w:cs="Akhbar MT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- ولا سَبط " بفتح السين وكسر الباء أي ولا ناعم الشعر شديد النعومة " رَجلٌ " قال الحافظ: رجل بكسر الجيم، ومنهم من يسكنها، وهو مرفوع على الاستئناف، أي هو رَجل يعني منسرح الشعر، والمعنى، أن شعره - صلى الله عليه وسلم - لم يكن ناعماً شديد النعومة كشعور الأعاجم ولا خشناً شديد الخشونة كشعر الأحباش، وإنما هو مسترسل فيه بعض التكسر</w:t>
      </w:r>
    </w:p>
  </w:footnote>
  <w:footnote w:id="9">
    <w:p w:rsidR="00ED4321" w:rsidRPr="00840F3E" w:rsidRDefault="00ED4321" w:rsidP="00B55006">
      <w:pPr>
        <w:pStyle w:val="a3"/>
        <w:rPr>
          <w:rFonts w:ascii="Traditional Arabic" w:hAnsi="Traditional Arabic" w:cs="Akhbar MT"/>
          <w:rtl/>
          <w:lang w:bidi="ar-EG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-</w:t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 xml:space="preserve">أخرجه و"البخاري" 4/227(2547). و"مسلم" 7/87(6159) </w:t>
      </w:r>
    </w:p>
  </w:footnote>
  <w:footnote w:id="10">
    <w:p w:rsidR="00FC6AA8" w:rsidRPr="00840F3E" w:rsidRDefault="00FC6AA8" w:rsidP="00FC6AA8">
      <w:pPr>
        <w:pStyle w:val="a3"/>
        <w:rPr>
          <w:rFonts w:ascii="Traditional Arabic" w:hAnsi="Traditional Arabic" w:cs="Akhbar MT"/>
          <w:rtl/>
          <w:lang w:bidi="ar-EG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-</w:t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أحمد (3/227). وعبد بن حميد (1363) والدارمي (63) والبخاري (4/230) (و</w:t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ومسلم (7/81)</w:t>
      </w:r>
    </w:p>
  </w:footnote>
  <w:footnote w:id="11">
    <w:p w:rsidR="00FC6AA8" w:rsidRPr="00840F3E" w:rsidRDefault="00FC6AA8" w:rsidP="00FC6AA8">
      <w:pPr>
        <w:pStyle w:val="a3"/>
        <w:rPr>
          <w:rFonts w:ascii="Traditional Arabic" w:hAnsi="Traditional Arabic" w:cs="Akhbar MT"/>
          <w:lang w:bidi="ar-EG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-</w:t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أخرجه البخاري في صحيحه كتاب المناقب باب صفة النبي صلى الله عليه وسلم "4/229"</w:t>
      </w:r>
      <w:r w:rsidRPr="00840F3E">
        <w:rPr>
          <w:rFonts w:ascii="Traditional Arabic" w:hAnsi="Traditional Arabic" w:cs="Akhbar MT" w:hint="cs"/>
          <w:rtl/>
          <w:lang w:bidi="ar-EG"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ومسلم: 2769</w:t>
      </w:r>
    </w:p>
  </w:footnote>
  <w:footnote w:id="12">
    <w:p w:rsidR="00EE324D" w:rsidRPr="00840F3E" w:rsidRDefault="00EE324D" w:rsidP="00EE324D">
      <w:pPr>
        <w:pStyle w:val="a3"/>
        <w:rPr>
          <w:rFonts w:ascii="Traditional Arabic" w:hAnsi="Traditional Arabic" w:cs="Akhbar MT"/>
          <w:rtl/>
          <w:lang w:bidi="ar-EG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-</w:t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ديوان حسان بن ثابت (ص: 2)</w:t>
      </w:r>
    </w:p>
  </w:footnote>
  <w:footnote w:id="13">
    <w:p w:rsidR="00EE324D" w:rsidRPr="00840F3E" w:rsidRDefault="00EE324D" w:rsidP="00EE324D">
      <w:pPr>
        <w:pStyle w:val="a3"/>
        <w:rPr>
          <w:rFonts w:ascii="Traditional Arabic" w:hAnsi="Traditional Arabic" w:cs="Akhbar MT"/>
          <w:rtl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- خزانة الأدب ولب لباب لسان العرب (1/ 225)</w:t>
      </w:r>
    </w:p>
  </w:footnote>
  <w:footnote w:id="14">
    <w:p w:rsidR="00AF3FA6" w:rsidRPr="00840F3E" w:rsidRDefault="00AF3FA6" w:rsidP="00AF3FA6">
      <w:pPr>
        <w:pStyle w:val="a3"/>
        <w:rPr>
          <w:rFonts w:ascii="Traditional Arabic" w:hAnsi="Traditional Arabic" w:cs="Akhbar MT"/>
          <w:rtl/>
          <w:lang w:bidi="ar-EG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-</w:t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مضيئة مقمرة</w:t>
      </w:r>
    </w:p>
  </w:footnote>
  <w:footnote w:id="15">
    <w:p w:rsidR="00AF3FA6" w:rsidRPr="00840F3E" w:rsidRDefault="00AF3FA6" w:rsidP="0063658F">
      <w:pPr>
        <w:pStyle w:val="a3"/>
        <w:rPr>
          <w:rFonts w:ascii="Traditional Arabic" w:hAnsi="Traditional Arabic" w:cs="Akhbar MT"/>
          <w:rtl/>
          <w:lang w:bidi="ar-EG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 xml:space="preserve">- أخرجه الدارمي (58). والترمذي (2811) </w:t>
      </w:r>
    </w:p>
  </w:footnote>
  <w:footnote w:id="16">
    <w:p w:rsidR="00AF3FA6" w:rsidRPr="00840F3E" w:rsidRDefault="00AF3FA6" w:rsidP="00AF3FA6">
      <w:pPr>
        <w:pStyle w:val="a3"/>
        <w:rPr>
          <w:rFonts w:ascii="Traditional Arabic" w:hAnsi="Traditional Arabic" w:cs="Akhbar MT"/>
          <w:rtl/>
          <w:lang w:bidi="ar-EG"/>
        </w:rPr>
      </w:pPr>
      <w:r w:rsidRPr="00840F3E">
        <w:rPr>
          <w:rStyle w:val="a4"/>
          <w:rFonts w:ascii="Traditional Arabic" w:hAnsi="Traditional Arabic" w:cs="Akhbar MT"/>
        </w:rPr>
        <w:footnoteRef/>
      </w:r>
      <w:r w:rsidRPr="00840F3E">
        <w:rPr>
          <w:rFonts w:ascii="Traditional Arabic" w:hAnsi="Traditional Arabic" w:cs="Akhbar MT"/>
          <w:rtl/>
        </w:rPr>
        <w:t xml:space="preserve"> </w:t>
      </w:r>
      <w:r w:rsidRPr="00840F3E">
        <w:rPr>
          <w:rFonts w:ascii="Traditional Arabic" w:hAnsi="Traditional Arabic" w:cs="Akhbar MT"/>
          <w:rtl/>
          <w:lang w:bidi="ar-EG"/>
        </w:rPr>
        <w:t>-أخرجه أحمد 2/350(8588)   و"الترمذي" 3648، وفي الشمائل (123) صحيح موارد الظمآن: 1774، وقال شعيب الأرنؤوط في (صحيح ابن حبان ): إسناده صحيح.</w:t>
      </w:r>
    </w:p>
  </w:footnote>
  <w:footnote w:id="17">
    <w:p w:rsidR="00096C3E" w:rsidRPr="00840F3E" w:rsidRDefault="00096C3E" w:rsidP="00D46FCE">
      <w:pPr>
        <w:pStyle w:val="a3"/>
        <w:rPr>
          <w:rFonts w:cs="Akhbar MT"/>
          <w:rtl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</w:rPr>
        <w:t xml:space="preserve">- </w:t>
      </w:r>
      <w:r w:rsidR="00D46FCE" w:rsidRPr="00840F3E">
        <w:rPr>
          <w:rFonts w:cs="Akhbar MT" w:hint="cs"/>
          <w:rtl/>
        </w:rPr>
        <w:t>رواه</w:t>
      </w:r>
      <w:r w:rsidR="00D46FCE" w:rsidRPr="00840F3E">
        <w:rPr>
          <w:rFonts w:cs="Akhbar MT"/>
          <w:rtl/>
        </w:rPr>
        <w:t xml:space="preserve"> </w:t>
      </w:r>
      <w:r w:rsidR="00D46FCE" w:rsidRPr="00840F3E">
        <w:rPr>
          <w:rFonts w:cs="Akhbar MT" w:hint="cs"/>
          <w:rtl/>
        </w:rPr>
        <w:t>أحمد</w:t>
      </w:r>
      <w:r w:rsidR="00D46FCE" w:rsidRPr="00840F3E">
        <w:rPr>
          <w:rFonts w:cs="Akhbar MT"/>
          <w:rtl/>
        </w:rPr>
        <w:t xml:space="preserve"> </w:t>
      </w:r>
      <w:r w:rsidR="00D46FCE" w:rsidRPr="00840F3E">
        <w:rPr>
          <w:rFonts w:cs="Akhbar MT" w:hint="cs"/>
          <w:rtl/>
        </w:rPr>
        <w:t>في</w:t>
      </w:r>
      <w:r w:rsidR="00D46FCE" w:rsidRPr="00840F3E">
        <w:rPr>
          <w:rFonts w:cs="Akhbar MT"/>
          <w:rtl/>
        </w:rPr>
        <w:t xml:space="preserve"> «</w:t>
      </w:r>
      <w:r w:rsidR="00D46FCE" w:rsidRPr="00840F3E">
        <w:rPr>
          <w:rFonts w:cs="Akhbar MT" w:hint="cs"/>
          <w:rtl/>
        </w:rPr>
        <w:t>المسند</w:t>
      </w:r>
      <w:r w:rsidR="00D46FCE" w:rsidRPr="00840F3E">
        <w:rPr>
          <w:rFonts w:cs="Akhbar MT" w:hint="eastAsia"/>
          <w:rtl/>
        </w:rPr>
        <w:t>»</w:t>
      </w:r>
      <w:r w:rsidR="00D46FCE" w:rsidRPr="00840F3E">
        <w:rPr>
          <w:rFonts w:cs="Akhbar MT"/>
          <w:rtl/>
        </w:rPr>
        <w:t xml:space="preserve"> (6/ 91 </w:t>
      </w:r>
      <w:r w:rsidR="00D46FCE" w:rsidRPr="00840F3E">
        <w:rPr>
          <w:rFonts w:cs="Akhbar MT" w:hint="cs"/>
          <w:rtl/>
        </w:rPr>
        <w:t>و</w:t>
      </w:r>
      <w:r w:rsidR="00D46FCE" w:rsidRPr="00840F3E">
        <w:rPr>
          <w:rFonts w:cs="Akhbar MT"/>
          <w:rtl/>
        </w:rPr>
        <w:t xml:space="preserve">163) </w:t>
      </w:r>
      <w:r w:rsidR="00D46FCE" w:rsidRPr="00840F3E">
        <w:rPr>
          <w:rFonts w:cs="Akhbar MT" w:hint="cs"/>
          <w:rtl/>
        </w:rPr>
        <w:t>والبيهقي</w:t>
      </w:r>
      <w:r w:rsidR="00D46FCE" w:rsidRPr="00840F3E">
        <w:rPr>
          <w:rFonts w:cs="Akhbar MT"/>
          <w:rtl/>
        </w:rPr>
        <w:t xml:space="preserve"> </w:t>
      </w:r>
      <w:r w:rsidR="00D46FCE" w:rsidRPr="00840F3E">
        <w:rPr>
          <w:rFonts w:cs="Akhbar MT" w:hint="cs"/>
          <w:rtl/>
        </w:rPr>
        <w:t>في</w:t>
      </w:r>
      <w:r w:rsidR="00D46FCE" w:rsidRPr="00840F3E">
        <w:rPr>
          <w:rFonts w:cs="Akhbar MT"/>
          <w:rtl/>
        </w:rPr>
        <w:t xml:space="preserve"> «</w:t>
      </w:r>
      <w:r w:rsidR="00D46FCE" w:rsidRPr="00840F3E">
        <w:rPr>
          <w:rFonts w:cs="Akhbar MT" w:hint="cs"/>
          <w:rtl/>
        </w:rPr>
        <w:t>السنن</w:t>
      </w:r>
      <w:r w:rsidR="00D46FCE" w:rsidRPr="00840F3E">
        <w:rPr>
          <w:rFonts w:cs="Akhbar MT"/>
          <w:rtl/>
        </w:rPr>
        <w:t xml:space="preserve"> </w:t>
      </w:r>
      <w:r w:rsidR="00D46FCE" w:rsidRPr="00840F3E">
        <w:rPr>
          <w:rFonts w:cs="Akhbar MT" w:hint="cs"/>
          <w:rtl/>
        </w:rPr>
        <w:t>الكبرى</w:t>
      </w:r>
      <w:r w:rsidR="00D46FCE" w:rsidRPr="00840F3E">
        <w:rPr>
          <w:rFonts w:cs="Akhbar MT" w:hint="eastAsia"/>
          <w:rtl/>
        </w:rPr>
        <w:t>»</w:t>
      </w:r>
      <w:r w:rsidR="00D46FCE" w:rsidRPr="00840F3E">
        <w:rPr>
          <w:rFonts w:cs="Akhbar MT"/>
          <w:rtl/>
        </w:rPr>
        <w:t xml:space="preserve"> (2/ 499)</w:t>
      </w:r>
    </w:p>
  </w:footnote>
  <w:footnote w:id="18">
    <w:p w:rsidR="00B55006" w:rsidRPr="00840F3E" w:rsidRDefault="00B55006" w:rsidP="00B55006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Pr="00840F3E">
        <w:rPr>
          <w:rFonts w:cs="Akhbar MT" w:hint="cs"/>
          <w:rtl/>
        </w:rPr>
        <w:t xml:space="preserve"> </w:t>
      </w:r>
      <w:r w:rsidRPr="00840F3E">
        <w:rPr>
          <w:rFonts w:cs="Akhbar MT" w:hint="cs"/>
          <w:rtl/>
          <w:lang w:bidi="ar-EG"/>
        </w:rPr>
        <w:t>تفسير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ابن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كثير</w:t>
      </w:r>
      <w:r w:rsidRPr="00840F3E">
        <w:rPr>
          <w:rFonts w:cs="Akhbar MT"/>
          <w:rtl/>
          <w:lang w:bidi="ar-EG"/>
        </w:rPr>
        <w:t>-</w:t>
      </w:r>
      <w:r w:rsidRPr="00840F3E">
        <w:rPr>
          <w:rFonts w:cs="Akhbar MT" w:hint="cs"/>
          <w:rtl/>
          <w:lang w:bidi="ar-EG"/>
        </w:rPr>
        <w:t>ط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دار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طيبة</w:t>
      </w:r>
      <w:r w:rsidRPr="00840F3E">
        <w:rPr>
          <w:rFonts w:cs="Akhbar MT"/>
          <w:rtl/>
          <w:lang w:bidi="ar-EG"/>
        </w:rPr>
        <w:t xml:space="preserve"> (8/ 189)</w:t>
      </w:r>
    </w:p>
  </w:footnote>
  <w:footnote w:id="19">
    <w:p w:rsidR="00E0698C" w:rsidRPr="00840F3E" w:rsidRDefault="00E0698C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="00590DDE" w:rsidRPr="00840F3E">
        <w:rPr>
          <w:rFonts w:cs="Akhbar MT" w:hint="cs"/>
          <w:rtl/>
          <w:lang w:bidi="ar-EG"/>
        </w:rPr>
        <w:t>-</w:t>
      </w:r>
      <w:r w:rsidR="00590DDE" w:rsidRPr="00840F3E">
        <w:rPr>
          <w:rFonts w:cs="Akhbar MT"/>
          <w:rtl/>
          <w:lang w:bidi="ar-EG"/>
        </w:rPr>
        <w:t xml:space="preserve"> </w:t>
      </w:r>
      <w:r w:rsidR="00590DDE" w:rsidRPr="00840F3E">
        <w:rPr>
          <w:rFonts w:cs="Akhbar MT" w:hint="cs"/>
          <w:rtl/>
          <w:lang w:bidi="ar-EG"/>
        </w:rPr>
        <w:t>أخرجه:</w:t>
      </w:r>
      <w:r w:rsidR="00590DDE" w:rsidRPr="00840F3E">
        <w:rPr>
          <w:rFonts w:cs="Akhbar MT"/>
          <w:rtl/>
          <w:lang w:bidi="ar-EG"/>
        </w:rPr>
        <w:t xml:space="preserve"> </w:t>
      </w:r>
      <w:r w:rsidR="00590DDE" w:rsidRPr="00840F3E">
        <w:rPr>
          <w:rFonts w:cs="Akhbar MT" w:hint="cs"/>
          <w:rtl/>
          <w:lang w:bidi="ar-EG"/>
        </w:rPr>
        <w:t>البخاري</w:t>
      </w:r>
      <w:r w:rsidR="00590DDE" w:rsidRPr="00840F3E">
        <w:rPr>
          <w:rFonts w:cs="Akhbar MT"/>
          <w:rtl/>
          <w:lang w:bidi="ar-EG"/>
        </w:rPr>
        <w:t xml:space="preserve"> 8/55 </w:t>
      </w:r>
      <w:r w:rsidR="00590DDE" w:rsidRPr="00840F3E">
        <w:rPr>
          <w:rFonts w:cs="Akhbar MT" w:hint="cs"/>
          <w:rtl/>
          <w:lang w:bidi="ar-EG"/>
        </w:rPr>
        <w:t>(6203)،</w:t>
      </w:r>
      <w:r w:rsidR="00590DDE" w:rsidRPr="00840F3E">
        <w:rPr>
          <w:rFonts w:cs="Akhbar MT"/>
          <w:rtl/>
          <w:lang w:bidi="ar-EG"/>
        </w:rPr>
        <w:t xml:space="preserve"> </w:t>
      </w:r>
      <w:r w:rsidR="00590DDE" w:rsidRPr="00840F3E">
        <w:rPr>
          <w:rFonts w:cs="Akhbar MT" w:hint="cs"/>
          <w:rtl/>
          <w:lang w:bidi="ar-EG"/>
        </w:rPr>
        <w:t>ومسلم</w:t>
      </w:r>
      <w:r w:rsidR="00590DDE" w:rsidRPr="00840F3E">
        <w:rPr>
          <w:rFonts w:cs="Akhbar MT"/>
          <w:rtl/>
          <w:lang w:bidi="ar-EG"/>
        </w:rPr>
        <w:t xml:space="preserve"> 7/74 </w:t>
      </w:r>
      <w:r w:rsidR="00590DDE" w:rsidRPr="00840F3E">
        <w:rPr>
          <w:rFonts w:cs="Akhbar MT" w:hint="cs"/>
          <w:rtl/>
          <w:lang w:bidi="ar-EG"/>
        </w:rPr>
        <w:t>(2310)</w:t>
      </w:r>
      <w:r w:rsidR="00590DDE" w:rsidRPr="00840F3E">
        <w:rPr>
          <w:rFonts w:cs="Akhbar MT"/>
          <w:rtl/>
          <w:lang w:bidi="ar-EG"/>
        </w:rPr>
        <w:t xml:space="preserve"> ( 55 ) .</w:t>
      </w:r>
    </w:p>
  </w:footnote>
  <w:footnote w:id="20">
    <w:p w:rsidR="00205902" w:rsidRPr="00840F3E" w:rsidRDefault="00205902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="0042259F" w:rsidRPr="00840F3E">
        <w:rPr>
          <w:rFonts w:cs="Akhbar MT" w:hint="cs"/>
          <w:rtl/>
          <w:lang w:bidi="ar-EG"/>
        </w:rPr>
        <w:t>-</w:t>
      </w:r>
      <w:r w:rsidR="0042259F" w:rsidRPr="00840F3E">
        <w:rPr>
          <w:rFonts w:cs="Akhbar MT" w:hint="cs"/>
          <w:rtl/>
        </w:rPr>
        <w:t xml:space="preserve"> </w:t>
      </w:r>
      <w:r w:rsidR="0042259F" w:rsidRPr="00840F3E">
        <w:rPr>
          <w:rFonts w:cs="Akhbar MT" w:hint="cs"/>
          <w:rtl/>
          <w:lang w:bidi="ar-EG"/>
        </w:rPr>
        <w:t>أخرجه</w:t>
      </w:r>
      <w:r w:rsidR="0042259F" w:rsidRPr="00840F3E">
        <w:rPr>
          <w:rFonts w:cs="Akhbar MT"/>
          <w:rtl/>
          <w:lang w:bidi="ar-EG"/>
        </w:rPr>
        <w:t xml:space="preserve"> </w:t>
      </w:r>
      <w:r w:rsidR="00A70D5E" w:rsidRPr="00840F3E">
        <w:rPr>
          <w:rFonts w:cs="Akhbar MT" w:hint="cs"/>
          <w:rtl/>
          <w:lang w:bidi="ar-EG"/>
        </w:rPr>
        <w:t>البيهقي</w:t>
      </w:r>
      <w:r w:rsidR="0042259F" w:rsidRPr="00840F3E">
        <w:rPr>
          <w:rFonts w:cs="Akhbar MT"/>
          <w:rtl/>
          <w:lang w:bidi="ar-EG"/>
        </w:rPr>
        <w:t xml:space="preserve"> </w:t>
      </w:r>
      <w:r w:rsidR="00A70D5E" w:rsidRPr="00840F3E">
        <w:rPr>
          <w:rFonts w:cs="Akhbar MT" w:hint="cs"/>
          <w:rtl/>
          <w:lang w:bidi="ar-EG"/>
        </w:rPr>
        <w:t>في</w:t>
      </w:r>
      <w:r w:rsidR="0042259F" w:rsidRPr="00840F3E">
        <w:rPr>
          <w:rFonts w:cs="Akhbar MT"/>
          <w:rtl/>
          <w:lang w:bidi="ar-EG"/>
        </w:rPr>
        <w:t xml:space="preserve"> </w:t>
      </w:r>
      <w:r w:rsidR="0042259F" w:rsidRPr="00840F3E">
        <w:rPr>
          <w:rFonts w:cs="Akhbar MT" w:hint="cs"/>
          <w:rtl/>
          <w:lang w:bidi="ar-EG"/>
        </w:rPr>
        <w:t>شعب</w:t>
      </w:r>
      <w:r w:rsidR="0042259F" w:rsidRPr="00840F3E">
        <w:rPr>
          <w:rFonts w:cs="Akhbar MT"/>
          <w:rtl/>
          <w:lang w:bidi="ar-EG"/>
        </w:rPr>
        <w:t xml:space="preserve"> </w:t>
      </w:r>
      <w:r w:rsidR="0042259F" w:rsidRPr="00840F3E">
        <w:rPr>
          <w:rFonts w:cs="Akhbar MT" w:hint="cs"/>
          <w:rtl/>
          <w:lang w:bidi="ar-EG"/>
        </w:rPr>
        <w:t>الإيمان</w:t>
      </w:r>
      <w:r w:rsidR="0042259F" w:rsidRPr="00840F3E">
        <w:rPr>
          <w:rFonts w:cs="Akhbar MT"/>
          <w:rtl/>
          <w:lang w:bidi="ar-EG"/>
        </w:rPr>
        <w:t xml:space="preserve"> (6/517</w:t>
      </w:r>
      <w:r w:rsidR="0042259F" w:rsidRPr="00840F3E">
        <w:rPr>
          <w:rFonts w:cs="Akhbar MT" w:hint="cs"/>
          <w:rtl/>
          <w:lang w:bidi="ar-EG"/>
        </w:rPr>
        <w:t>،</w:t>
      </w:r>
      <w:r w:rsidR="0042259F" w:rsidRPr="00840F3E">
        <w:rPr>
          <w:rFonts w:cs="Akhbar MT"/>
          <w:rtl/>
          <w:lang w:bidi="ar-EG"/>
        </w:rPr>
        <w:t xml:space="preserve"> </w:t>
      </w:r>
      <w:r w:rsidR="0042259F" w:rsidRPr="00840F3E">
        <w:rPr>
          <w:rFonts w:cs="Akhbar MT" w:hint="cs"/>
          <w:rtl/>
          <w:lang w:bidi="ar-EG"/>
        </w:rPr>
        <w:t>رقم</w:t>
      </w:r>
      <w:r w:rsidR="0042259F" w:rsidRPr="00840F3E">
        <w:rPr>
          <w:rFonts w:cs="Akhbar MT"/>
          <w:rtl/>
          <w:lang w:bidi="ar-EG"/>
        </w:rPr>
        <w:t xml:space="preserve"> 9122) .</w:t>
      </w:r>
    </w:p>
  </w:footnote>
  <w:footnote w:id="21">
    <w:p w:rsidR="003569D1" w:rsidRPr="00840F3E" w:rsidRDefault="003569D1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="006754CF" w:rsidRPr="00840F3E">
        <w:rPr>
          <w:rFonts w:cs="Akhbar MT" w:hint="cs"/>
          <w:rtl/>
          <w:lang w:bidi="ar-EG"/>
        </w:rPr>
        <w:t>أخرجه</w:t>
      </w:r>
      <w:r w:rsidR="006754CF" w:rsidRPr="00840F3E">
        <w:rPr>
          <w:rFonts w:cs="Akhbar MT"/>
          <w:rtl/>
          <w:lang w:bidi="ar-EG"/>
        </w:rPr>
        <w:t xml:space="preserve"> </w:t>
      </w:r>
      <w:r w:rsidR="006754CF" w:rsidRPr="00840F3E">
        <w:rPr>
          <w:rFonts w:cs="Akhbar MT" w:hint="cs"/>
          <w:rtl/>
          <w:lang w:bidi="ar-EG"/>
        </w:rPr>
        <w:t>البخاري</w:t>
      </w:r>
      <w:r w:rsidR="006754CF" w:rsidRPr="00840F3E">
        <w:rPr>
          <w:rFonts w:cs="Akhbar MT"/>
          <w:rtl/>
          <w:lang w:bidi="ar-EG"/>
        </w:rPr>
        <w:t xml:space="preserve"> </w:t>
      </w:r>
      <w:r w:rsidR="006754CF" w:rsidRPr="00840F3E">
        <w:rPr>
          <w:rFonts w:cs="Akhbar MT" w:hint="cs"/>
          <w:rtl/>
          <w:lang w:bidi="ar-EG"/>
        </w:rPr>
        <w:t>في</w:t>
      </w:r>
      <w:r w:rsidR="006754CF" w:rsidRPr="00840F3E">
        <w:rPr>
          <w:rFonts w:cs="Akhbar MT"/>
          <w:rtl/>
          <w:lang w:bidi="ar-EG"/>
        </w:rPr>
        <w:t xml:space="preserve">: 61 </w:t>
      </w:r>
      <w:r w:rsidR="006754CF" w:rsidRPr="00840F3E">
        <w:rPr>
          <w:rFonts w:cs="Akhbar MT" w:hint="cs"/>
          <w:rtl/>
          <w:lang w:bidi="ar-EG"/>
        </w:rPr>
        <w:t>كتاب</w:t>
      </w:r>
      <w:r w:rsidR="006754CF" w:rsidRPr="00840F3E">
        <w:rPr>
          <w:rFonts w:cs="Akhbar MT"/>
          <w:rtl/>
          <w:lang w:bidi="ar-EG"/>
        </w:rPr>
        <w:t xml:space="preserve"> </w:t>
      </w:r>
      <w:r w:rsidR="006754CF" w:rsidRPr="00840F3E">
        <w:rPr>
          <w:rFonts w:cs="Akhbar MT" w:hint="cs"/>
          <w:rtl/>
          <w:lang w:bidi="ar-EG"/>
        </w:rPr>
        <w:t>المناقب</w:t>
      </w:r>
      <w:r w:rsidR="006754CF" w:rsidRPr="00840F3E">
        <w:rPr>
          <w:rFonts w:cs="Akhbar MT"/>
          <w:rtl/>
          <w:lang w:bidi="ar-EG"/>
        </w:rPr>
        <w:t xml:space="preserve">: 23 </w:t>
      </w:r>
      <w:r w:rsidR="006754CF" w:rsidRPr="00840F3E">
        <w:rPr>
          <w:rFonts w:cs="Akhbar MT" w:hint="cs"/>
          <w:rtl/>
          <w:lang w:bidi="ar-EG"/>
        </w:rPr>
        <w:t>باب</w:t>
      </w:r>
      <w:r w:rsidR="006754CF" w:rsidRPr="00840F3E">
        <w:rPr>
          <w:rFonts w:cs="Akhbar MT"/>
          <w:rtl/>
          <w:lang w:bidi="ar-EG"/>
        </w:rPr>
        <w:t xml:space="preserve"> </w:t>
      </w:r>
      <w:r w:rsidR="006754CF" w:rsidRPr="00840F3E">
        <w:rPr>
          <w:rFonts w:cs="Akhbar MT" w:hint="cs"/>
          <w:rtl/>
          <w:lang w:bidi="ar-EG"/>
        </w:rPr>
        <w:t>صفة</w:t>
      </w:r>
      <w:r w:rsidR="006754CF" w:rsidRPr="00840F3E">
        <w:rPr>
          <w:rFonts w:cs="Akhbar MT"/>
          <w:rtl/>
          <w:lang w:bidi="ar-EG"/>
        </w:rPr>
        <w:t xml:space="preserve"> </w:t>
      </w:r>
      <w:r w:rsidR="006754CF" w:rsidRPr="00840F3E">
        <w:rPr>
          <w:rFonts w:cs="Akhbar MT" w:hint="cs"/>
          <w:rtl/>
          <w:lang w:bidi="ar-EG"/>
        </w:rPr>
        <w:t>النبي</w:t>
      </w:r>
      <w:r w:rsidR="006754CF" w:rsidRPr="00840F3E">
        <w:rPr>
          <w:rFonts w:cs="Akhbar MT"/>
          <w:rtl/>
          <w:lang w:bidi="ar-EG"/>
        </w:rPr>
        <w:t xml:space="preserve"> </w:t>
      </w:r>
      <w:r w:rsidR="006754CF" w:rsidRPr="00840F3E">
        <w:rPr>
          <w:rFonts w:cs="Akhbar MT" w:hint="cs"/>
          <w:rtl/>
          <w:lang w:bidi="ar-EG"/>
        </w:rPr>
        <w:t>صلى</w:t>
      </w:r>
      <w:r w:rsidR="006754CF" w:rsidRPr="00840F3E">
        <w:rPr>
          <w:rFonts w:cs="Akhbar MT"/>
          <w:rtl/>
          <w:lang w:bidi="ar-EG"/>
        </w:rPr>
        <w:t xml:space="preserve"> </w:t>
      </w:r>
      <w:r w:rsidR="006754CF" w:rsidRPr="00840F3E">
        <w:rPr>
          <w:rFonts w:cs="Akhbar MT" w:hint="cs"/>
          <w:rtl/>
          <w:lang w:bidi="ar-EG"/>
        </w:rPr>
        <w:t>الله</w:t>
      </w:r>
      <w:r w:rsidR="006754CF" w:rsidRPr="00840F3E">
        <w:rPr>
          <w:rFonts w:cs="Akhbar MT"/>
          <w:rtl/>
          <w:lang w:bidi="ar-EG"/>
        </w:rPr>
        <w:t xml:space="preserve"> </w:t>
      </w:r>
      <w:r w:rsidR="006754CF" w:rsidRPr="00840F3E">
        <w:rPr>
          <w:rFonts w:cs="Akhbar MT" w:hint="cs"/>
          <w:rtl/>
          <w:lang w:bidi="ar-EG"/>
        </w:rPr>
        <w:t>عليه</w:t>
      </w:r>
      <w:r w:rsidR="006754CF" w:rsidRPr="00840F3E">
        <w:rPr>
          <w:rFonts w:cs="Akhbar MT"/>
          <w:rtl/>
          <w:lang w:bidi="ar-EG"/>
        </w:rPr>
        <w:t xml:space="preserve"> </w:t>
      </w:r>
      <w:r w:rsidR="006754CF" w:rsidRPr="00840F3E">
        <w:rPr>
          <w:rFonts w:cs="Akhbar MT" w:hint="cs"/>
          <w:rtl/>
          <w:lang w:bidi="ar-EG"/>
        </w:rPr>
        <w:t>وسلم</w:t>
      </w:r>
    </w:p>
  </w:footnote>
  <w:footnote w:id="22">
    <w:p w:rsidR="00B32A83" w:rsidRDefault="00B32A83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B32A83">
        <w:rPr>
          <w:rFonts w:hint="cs"/>
          <w:rtl/>
        </w:rPr>
        <w:t xml:space="preserve"> </w:t>
      </w:r>
      <w:r w:rsidRPr="00B32A83">
        <w:rPr>
          <w:rFonts w:cs="Arial" w:hint="cs"/>
          <w:rtl/>
        </w:rPr>
        <w:t>أخرجه</w:t>
      </w:r>
      <w:r w:rsidRPr="00B32A83">
        <w:rPr>
          <w:rFonts w:cs="Arial"/>
          <w:rtl/>
        </w:rPr>
        <w:t xml:space="preserve"> </w:t>
      </w:r>
      <w:r w:rsidRPr="00B32A83">
        <w:rPr>
          <w:rFonts w:cs="Arial" w:hint="cs"/>
          <w:rtl/>
        </w:rPr>
        <w:t>أحمد</w:t>
      </w:r>
      <w:r w:rsidRPr="00B32A83">
        <w:rPr>
          <w:rFonts w:cs="Arial"/>
          <w:rtl/>
        </w:rPr>
        <w:t xml:space="preserve"> (6/122 </w:t>
      </w:r>
      <w:r w:rsidRPr="00B32A83">
        <w:rPr>
          <w:rFonts w:cs="Arial" w:hint="cs"/>
          <w:rtl/>
        </w:rPr>
        <w:t>،</w:t>
      </w:r>
      <w:r w:rsidRPr="00B32A83">
        <w:rPr>
          <w:rFonts w:cs="Arial"/>
          <w:rtl/>
        </w:rPr>
        <w:t xml:space="preserve"> </w:t>
      </w:r>
      <w:r w:rsidRPr="00B32A83">
        <w:rPr>
          <w:rFonts w:cs="Arial" w:hint="cs"/>
          <w:rtl/>
        </w:rPr>
        <w:t>رقم</w:t>
      </w:r>
      <w:r w:rsidRPr="00B32A83">
        <w:rPr>
          <w:rFonts w:cs="Arial"/>
          <w:rtl/>
        </w:rPr>
        <w:t xml:space="preserve"> 24951) </w:t>
      </w:r>
      <w:r w:rsidRPr="00B32A83">
        <w:rPr>
          <w:rFonts w:cs="Arial" w:hint="cs"/>
          <w:rtl/>
        </w:rPr>
        <w:t>،</w:t>
      </w:r>
      <w:r w:rsidRPr="00B32A83">
        <w:rPr>
          <w:rFonts w:cs="Arial"/>
          <w:rtl/>
        </w:rPr>
        <w:t xml:space="preserve"> </w:t>
      </w:r>
      <w:r w:rsidRPr="00B32A83">
        <w:rPr>
          <w:rFonts w:cs="Arial" w:hint="cs"/>
          <w:rtl/>
        </w:rPr>
        <w:t>ومسلم</w:t>
      </w:r>
      <w:r w:rsidRPr="00B32A83">
        <w:rPr>
          <w:rFonts w:cs="Arial"/>
          <w:rtl/>
        </w:rPr>
        <w:t xml:space="preserve"> (1/260 </w:t>
      </w:r>
      <w:r w:rsidRPr="00B32A83">
        <w:rPr>
          <w:rFonts w:cs="Arial" w:hint="cs"/>
          <w:rtl/>
        </w:rPr>
        <w:t>،</w:t>
      </w:r>
      <w:r w:rsidRPr="00B32A83">
        <w:rPr>
          <w:rFonts w:cs="Arial"/>
          <w:rtl/>
        </w:rPr>
        <w:t xml:space="preserve"> </w:t>
      </w:r>
      <w:r w:rsidRPr="00B32A83">
        <w:rPr>
          <w:rFonts w:cs="Arial" w:hint="cs"/>
          <w:rtl/>
        </w:rPr>
        <w:t>رقم</w:t>
      </w:r>
      <w:r w:rsidRPr="00B32A83">
        <w:rPr>
          <w:rFonts w:cs="Arial"/>
          <w:rtl/>
        </w:rPr>
        <w:t xml:space="preserve"> 332)</w:t>
      </w:r>
    </w:p>
  </w:footnote>
  <w:footnote w:id="23">
    <w:p w:rsidR="00336603" w:rsidRPr="00840F3E" w:rsidRDefault="00336603" w:rsidP="00336603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Pr="00840F3E">
        <w:rPr>
          <w:rFonts w:cs="Akhbar MT"/>
          <w:rtl/>
          <w:lang w:bidi="ar-EG"/>
        </w:rPr>
        <w:t>(</w:t>
      </w:r>
      <w:r w:rsidRPr="00840F3E">
        <w:rPr>
          <w:rFonts w:cs="Akhbar MT" w:hint="cs"/>
          <w:rtl/>
          <w:lang w:bidi="ar-EG"/>
        </w:rPr>
        <w:t>القديد</w:t>
      </w:r>
      <w:r w:rsidRPr="00840F3E">
        <w:rPr>
          <w:rFonts w:cs="Akhbar MT"/>
          <w:rtl/>
          <w:lang w:bidi="ar-EG"/>
        </w:rPr>
        <w:t xml:space="preserve">) </w:t>
      </w:r>
      <w:r w:rsidRPr="00840F3E">
        <w:rPr>
          <w:rFonts w:cs="Akhbar MT" w:hint="cs"/>
          <w:rtl/>
          <w:lang w:bidi="ar-EG"/>
        </w:rPr>
        <w:t>اللحم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المملح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المجفف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في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الشمس</w:t>
      </w:r>
      <w:r w:rsidRPr="00840F3E">
        <w:rPr>
          <w:rFonts w:cs="Akhbar MT"/>
          <w:rtl/>
          <w:lang w:bidi="ar-EG"/>
        </w:rPr>
        <w:t xml:space="preserve">. </w:t>
      </w:r>
      <w:r w:rsidRPr="00840F3E">
        <w:rPr>
          <w:rFonts w:cs="Akhbar MT" w:hint="cs"/>
          <w:rtl/>
          <w:lang w:bidi="ar-EG"/>
        </w:rPr>
        <w:t>حاشية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السندي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على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ابن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ماجه</w:t>
      </w:r>
      <w:r w:rsidRPr="00840F3E">
        <w:rPr>
          <w:rFonts w:cs="Akhbar MT"/>
          <w:rtl/>
          <w:lang w:bidi="ar-EG"/>
        </w:rPr>
        <w:t xml:space="preserve"> - (</w:t>
      </w:r>
      <w:r w:rsidRPr="00840F3E">
        <w:rPr>
          <w:rFonts w:cs="Akhbar MT" w:hint="cs"/>
          <w:rtl/>
          <w:lang w:bidi="ar-EG"/>
        </w:rPr>
        <w:t>ج</w:t>
      </w:r>
      <w:r w:rsidRPr="00840F3E">
        <w:rPr>
          <w:rFonts w:cs="Akhbar MT"/>
          <w:rtl/>
          <w:lang w:bidi="ar-EG"/>
        </w:rPr>
        <w:t xml:space="preserve"> 6 / </w:t>
      </w:r>
      <w:r w:rsidRPr="00840F3E">
        <w:rPr>
          <w:rFonts w:cs="Akhbar MT" w:hint="cs"/>
          <w:rtl/>
          <w:lang w:bidi="ar-EG"/>
        </w:rPr>
        <w:t>ص</w:t>
      </w:r>
      <w:r w:rsidRPr="00840F3E">
        <w:rPr>
          <w:rFonts w:cs="Akhbar MT"/>
          <w:rtl/>
          <w:lang w:bidi="ar-EG"/>
        </w:rPr>
        <w:t xml:space="preserve"> 309)</w:t>
      </w:r>
    </w:p>
  </w:footnote>
  <w:footnote w:id="24">
    <w:p w:rsidR="00BF4955" w:rsidRPr="00840F3E" w:rsidRDefault="00BF4955" w:rsidP="00BF4955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="00336603" w:rsidRPr="00840F3E">
        <w:rPr>
          <w:rFonts w:cs="Akhbar MT"/>
          <w:rtl/>
          <w:lang w:bidi="ar-EG"/>
        </w:rPr>
        <w:t xml:space="preserve"> </w:t>
      </w:r>
      <w:r w:rsidR="00336603" w:rsidRPr="00840F3E">
        <w:rPr>
          <w:rFonts w:cs="Akhbar MT" w:hint="cs"/>
          <w:rtl/>
          <w:lang w:bidi="ar-EG"/>
        </w:rPr>
        <w:t>انظر</w:t>
      </w:r>
      <w:r w:rsidR="00336603" w:rsidRPr="00840F3E">
        <w:rPr>
          <w:rFonts w:cs="Akhbar MT"/>
          <w:rtl/>
          <w:lang w:bidi="ar-EG"/>
        </w:rPr>
        <w:t xml:space="preserve"> </w:t>
      </w:r>
      <w:r w:rsidR="00336603" w:rsidRPr="00840F3E">
        <w:rPr>
          <w:rFonts w:cs="Akhbar MT" w:hint="cs"/>
          <w:rtl/>
          <w:lang w:bidi="ar-EG"/>
        </w:rPr>
        <w:t>صحيح</w:t>
      </w:r>
      <w:r w:rsidR="00336603" w:rsidRPr="00840F3E">
        <w:rPr>
          <w:rFonts w:cs="Akhbar MT"/>
          <w:rtl/>
          <w:lang w:bidi="ar-EG"/>
        </w:rPr>
        <w:t xml:space="preserve"> </w:t>
      </w:r>
      <w:r w:rsidR="00336603" w:rsidRPr="00840F3E">
        <w:rPr>
          <w:rFonts w:cs="Akhbar MT" w:hint="cs"/>
          <w:rtl/>
          <w:lang w:bidi="ar-EG"/>
        </w:rPr>
        <w:t>الجامع</w:t>
      </w:r>
      <w:r w:rsidR="00336603" w:rsidRPr="00840F3E">
        <w:rPr>
          <w:rFonts w:cs="Akhbar MT"/>
          <w:rtl/>
          <w:lang w:bidi="ar-EG"/>
        </w:rPr>
        <w:t xml:space="preserve">: 7052 , </w:t>
      </w:r>
      <w:r w:rsidR="00336603" w:rsidRPr="00840F3E">
        <w:rPr>
          <w:rFonts w:cs="Akhbar MT" w:hint="cs"/>
          <w:rtl/>
          <w:lang w:bidi="ar-EG"/>
        </w:rPr>
        <w:t>والصحيحة</w:t>
      </w:r>
      <w:r w:rsidR="00336603" w:rsidRPr="00840F3E">
        <w:rPr>
          <w:rFonts w:cs="Akhbar MT"/>
          <w:rtl/>
          <w:lang w:bidi="ar-EG"/>
        </w:rPr>
        <w:t>: 1876</w:t>
      </w:r>
    </w:p>
  </w:footnote>
  <w:footnote w:id="25">
    <w:p w:rsidR="005219A5" w:rsidRPr="00840F3E" w:rsidRDefault="005219A5" w:rsidP="005219A5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="005413A1" w:rsidRPr="00840F3E">
        <w:rPr>
          <w:rFonts w:cs="Akhbar MT" w:hint="cs"/>
          <w:rtl/>
          <w:lang w:bidi="ar-EG"/>
        </w:rPr>
        <w:t>أخرجه</w:t>
      </w:r>
      <w:r w:rsidR="005413A1" w:rsidRPr="00840F3E">
        <w:rPr>
          <w:rFonts w:cs="Akhbar MT"/>
          <w:rtl/>
          <w:lang w:bidi="ar-EG"/>
        </w:rPr>
        <w:t xml:space="preserve"> </w:t>
      </w:r>
      <w:r w:rsidR="005413A1" w:rsidRPr="00840F3E">
        <w:rPr>
          <w:rFonts w:cs="Akhbar MT" w:hint="cs"/>
          <w:rtl/>
          <w:lang w:bidi="ar-EG"/>
        </w:rPr>
        <w:t>أحمد</w:t>
      </w:r>
      <w:r w:rsidR="005413A1" w:rsidRPr="00840F3E">
        <w:rPr>
          <w:rFonts w:cs="Akhbar MT"/>
          <w:rtl/>
          <w:lang w:bidi="ar-EG"/>
        </w:rPr>
        <w:t xml:space="preserve"> (3/153 </w:t>
      </w:r>
      <w:r w:rsidR="005413A1" w:rsidRPr="00840F3E">
        <w:rPr>
          <w:rFonts w:cs="Akhbar MT" w:hint="cs"/>
          <w:rtl/>
          <w:lang w:bidi="ar-EG"/>
        </w:rPr>
        <w:t>،</w:t>
      </w:r>
      <w:r w:rsidR="005413A1" w:rsidRPr="00840F3E">
        <w:rPr>
          <w:rFonts w:cs="Akhbar MT"/>
          <w:rtl/>
          <w:lang w:bidi="ar-EG"/>
        </w:rPr>
        <w:t xml:space="preserve"> </w:t>
      </w:r>
      <w:r w:rsidR="005413A1" w:rsidRPr="00840F3E">
        <w:rPr>
          <w:rFonts w:cs="Akhbar MT" w:hint="cs"/>
          <w:rtl/>
          <w:lang w:bidi="ar-EG"/>
        </w:rPr>
        <w:t>رقم</w:t>
      </w:r>
      <w:r w:rsidR="005413A1" w:rsidRPr="00840F3E">
        <w:rPr>
          <w:rFonts w:cs="Akhbar MT"/>
          <w:rtl/>
          <w:lang w:bidi="ar-EG"/>
        </w:rPr>
        <w:t xml:space="preserve"> 12573) </w:t>
      </w:r>
      <w:r w:rsidR="005413A1" w:rsidRPr="00840F3E">
        <w:rPr>
          <w:rFonts w:cs="Akhbar MT" w:hint="cs"/>
          <w:rtl/>
          <w:lang w:bidi="ar-EG"/>
        </w:rPr>
        <w:t>،</w:t>
      </w:r>
      <w:r w:rsidR="005413A1" w:rsidRPr="00840F3E">
        <w:rPr>
          <w:rFonts w:cs="Akhbar MT"/>
          <w:rtl/>
          <w:lang w:bidi="ar-EG"/>
        </w:rPr>
        <w:t xml:space="preserve"> </w:t>
      </w:r>
      <w:r w:rsidR="005413A1" w:rsidRPr="00840F3E">
        <w:rPr>
          <w:rFonts w:cs="Akhbar MT" w:hint="cs"/>
          <w:rtl/>
          <w:lang w:bidi="ar-EG"/>
        </w:rPr>
        <w:t>وعبد</w:t>
      </w:r>
      <w:r w:rsidR="005413A1" w:rsidRPr="00840F3E">
        <w:rPr>
          <w:rFonts w:cs="Akhbar MT"/>
          <w:rtl/>
          <w:lang w:bidi="ar-EG"/>
        </w:rPr>
        <w:t xml:space="preserve"> </w:t>
      </w:r>
      <w:r w:rsidR="005413A1" w:rsidRPr="00840F3E">
        <w:rPr>
          <w:rFonts w:cs="Akhbar MT" w:hint="cs"/>
          <w:rtl/>
          <w:lang w:bidi="ar-EG"/>
        </w:rPr>
        <w:t>بن</w:t>
      </w:r>
      <w:r w:rsidR="005413A1" w:rsidRPr="00840F3E">
        <w:rPr>
          <w:rFonts w:cs="Akhbar MT"/>
          <w:rtl/>
          <w:lang w:bidi="ar-EG"/>
        </w:rPr>
        <w:t xml:space="preserve"> </w:t>
      </w:r>
      <w:r w:rsidR="005413A1" w:rsidRPr="00840F3E">
        <w:rPr>
          <w:rFonts w:cs="Akhbar MT" w:hint="cs"/>
          <w:rtl/>
          <w:lang w:bidi="ar-EG"/>
        </w:rPr>
        <w:t>حميد</w:t>
      </w:r>
      <w:r w:rsidR="005413A1" w:rsidRPr="00840F3E">
        <w:rPr>
          <w:rFonts w:cs="Akhbar MT"/>
          <w:rtl/>
          <w:lang w:bidi="ar-EG"/>
        </w:rPr>
        <w:t xml:space="preserve"> (</w:t>
      </w:r>
      <w:r w:rsidR="005413A1" w:rsidRPr="00840F3E">
        <w:rPr>
          <w:rFonts w:cs="Akhbar MT" w:hint="cs"/>
          <w:rtl/>
          <w:lang w:bidi="ar-EG"/>
        </w:rPr>
        <w:t>ص</w:t>
      </w:r>
      <w:r w:rsidR="005413A1" w:rsidRPr="00840F3E">
        <w:rPr>
          <w:rFonts w:cs="Akhbar MT"/>
          <w:rtl/>
          <w:lang w:bidi="ar-EG"/>
        </w:rPr>
        <w:t xml:space="preserve"> 397 </w:t>
      </w:r>
      <w:r w:rsidR="005413A1" w:rsidRPr="00840F3E">
        <w:rPr>
          <w:rFonts w:cs="Akhbar MT" w:hint="cs"/>
          <w:rtl/>
          <w:lang w:bidi="ar-EG"/>
        </w:rPr>
        <w:t>،</w:t>
      </w:r>
      <w:r w:rsidR="005413A1" w:rsidRPr="00840F3E">
        <w:rPr>
          <w:rFonts w:cs="Akhbar MT"/>
          <w:rtl/>
          <w:lang w:bidi="ar-EG"/>
        </w:rPr>
        <w:t xml:space="preserve"> </w:t>
      </w:r>
      <w:r w:rsidR="005413A1" w:rsidRPr="00840F3E">
        <w:rPr>
          <w:rFonts w:cs="Akhbar MT" w:hint="cs"/>
          <w:rtl/>
          <w:lang w:bidi="ar-EG"/>
        </w:rPr>
        <w:t>رقم</w:t>
      </w:r>
      <w:r w:rsidR="005413A1" w:rsidRPr="00840F3E">
        <w:rPr>
          <w:rFonts w:cs="Akhbar MT"/>
          <w:rtl/>
          <w:lang w:bidi="ar-EG"/>
        </w:rPr>
        <w:t xml:space="preserve"> 1337)</w:t>
      </w:r>
    </w:p>
  </w:footnote>
  <w:footnote w:id="26">
    <w:p w:rsidR="00323698" w:rsidRPr="00840F3E" w:rsidRDefault="00323698" w:rsidP="0092584A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Pr="00840F3E">
        <w:rPr>
          <w:rFonts w:cs="Akhbar MT" w:hint="cs"/>
          <w:rtl/>
        </w:rPr>
        <w:t xml:space="preserve"> </w:t>
      </w:r>
      <w:r w:rsidRPr="00840F3E">
        <w:rPr>
          <w:rFonts w:cs="Akhbar MT" w:hint="cs"/>
          <w:rtl/>
          <w:lang w:bidi="ar-EG"/>
        </w:rPr>
        <w:t>صحيح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البخاري</w:t>
      </w:r>
      <w:r w:rsidRPr="00840F3E">
        <w:rPr>
          <w:rFonts w:cs="Akhbar MT"/>
          <w:rtl/>
          <w:lang w:bidi="ar-EG"/>
        </w:rPr>
        <w:t>-</w:t>
      </w:r>
      <w:r w:rsidRPr="00840F3E">
        <w:rPr>
          <w:rFonts w:cs="Akhbar MT" w:hint="cs"/>
          <w:rtl/>
          <w:lang w:bidi="ar-EG"/>
        </w:rPr>
        <w:t>نسخة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طوق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النجاة</w:t>
      </w:r>
      <w:r w:rsidRPr="00840F3E">
        <w:rPr>
          <w:rFonts w:cs="Akhbar MT"/>
          <w:rtl/>
          <w:lang w:bidi="ar-EG"/>
        </w:rPr>
        <w:t xml:space="preserve"> (</w:t>
      </w:r>
      <w:r w:rsidRPr="00840F3E">
        <w:rPr>
          <w:rFonts w:cs="Akhbar MT" w:hint="cs"/>
          <w:rtl/>
          <w:lang w:bidi="ar-EG"/>
        </w:rPr>
        <w:t>ص</w:t>
      </w:r>
      <w:r w:rsidRPr="00840F3E">
        <w:rPr>
          <w:rFonts w:cs="Akhbar MT"/>
          <w:rtl/>
          <w:lang w:bidi="ar-EG"/>
        </w:rPr>
        <w:t>: 62)</w:t>
      </w:r>
    </w:p>
  </w:footnote>
  <w:footnote w:id="27">
    <w:p w:rsidR="00300C7C" w:rsidRPr="00840F3E" w:rsidRDefault="00300C7C">
      <w:pPr>
        <w:pStyle w:val="a3"/>
        <w:rPr>
          <w:rFonts w:cs="Akhbar MT"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Pr="00840F3E">
        <w:rPr>
          <w:rFonts w:cs="Akhbar MT"/>
          <w:rtl/>
        </w:rPr>
        <w:t xml:space="preserve"> </w:t>
      </w:r>
      <w:r w:rsidRPr="00840F3E">
        <w:rPr>
          <w:rFonts w:cs="Akhbar MT"/>
          <w:rtl/>
          <w:lang w:bidi="ar-EG"/>
        </w:rPr>
        <w:t xml:space="preserve">: </w:t>
      </w:r>
      <w:r w:rsidRPr="00840F3E">
        <w:rPr>
          <w:rFonts w:cs="Akhbar MT" w:hint="cs"/>
          <w:rtl/>
          <w:lang w:bidi="ar-EG"/>
        </w:rPr>
        <w:t>أخرجه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مسلم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في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الفضائل</w:t>
      </w:r>
      <w:r w:rsidRPr="00840F3E">
        <w:rPr>
          <w:rFonts w:cs="Akhbar MT"/>
          <w:rtl/>
          <w:lang w:bidi="ar-EG"/>
        </w:rPr>
        <w:t xml:space="preserve"> [2312].</w:t>
      </w:r>
    </w:p>
  </w:footnote>
  <w:footnote w:id="28">
    <w:p w:rsidR="00161A4F" w:rsidRPr="00840F3E" w:rsidRDefault="00161A4F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أخرجه</w:t>
      </w:r>
      <w:r w:rsidRPr="00840F3E">
        <w:rPr>
          <w:rFonts w:cs="Akhbar MT"/>
          <w:rtl/>
          <w:lang w:bidi="ar-EG"/>
        </w:rPr>
        <w:t xml:space="preserve"> : </w:t>
      </w:r>
      <w:r w:rsidRPr="00840F3E">
        <w:rPr>
          <w:rFonts w:cs="Akhbar MT" w:hint="cs"/>
          <w:rtl/>
          <w:lang w:bidi="ar-EG"/>
        </w:rPr>
        <w:t>البخاري</w:t>
      </w:r>
      <w:r w:rsidRPr="00840F3E">
        <w:rPr>
          <w:rFonts w:cs="Akhbar MT"/>
          <w:rtl/>
          <w:lang w:bidi="ar-EG"/>
        </w:rPr>
        <w:t xml:space="preserve"> 8/118 ( 6445 ) </w:t>
      </w:r>
      <w:r w:rsidRPr="00840F3E">
        <w:rPr>
          <w:rFonts w:cs="Akhbar MT" w:hint="cs"/>
          <w:rtl/>
          <w:lang w:bidi="ar-EG"/>
        </w:rPr>
        <w:t>،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ومسلم</w:t>
      </w:r>
      <w:r w:rsidRPr="00840F3E">
        <w:rPr>
          <w:rFonts w:cs="Akhbar MT"/>
          <w:rtl/>
          <w:lang w:bidi="ar-EG"/>
        </w:rPr>
        <w:t xml:space="preserve"> 3/74 ( 991 ) ( 31 ) .</w:t>
      </w:r>
    </w:p>
  </w:footnote>
  <w:footnote w:id="29">
    <w:p w:rsidR="00B071FE" w:rsidRPr="00840F3E" w:rsidRDefault="00B071FE">
      <w:pPr>
        <w:pStyle w:val="a3"/>
        <w:rPr>
          <w:rFonts w:cs="Akhbar MT"/>
          <w:rtl/>
          <w:lang w:bidi="ar-EG"/>
        </w:rPr>
      </w:pPr>
      <w:r w:rsidRPr="00840F3E">
        <w:rPr>
          <w:rStyle w:val="a4"/>
          <w:rFonts w:cs="Akhbar MT"/>
        </w:rPr>
        <w:footnoteRef/>
      </w:r>
      <w:r w:rsidRPr="00840F3E">
        <w:rPr>
          <w:rFonts w:cs="Akhbar MT"/>
          <w:rtl/>
        </w:rPr>
        <w:t xml:space="preserve"> </w:t>
      </w:r>
      <w:r w:rsidRPr="00840F3E">
        <w:rPr>
          <w:rFonts w:cs="Akhbar MT" w:hint="cs"/>
          <w:rtl/>
          <w:lang w:bidi="ar-EG"/>
        </w:rPr>
        <w:t>-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البخاري</w:t>
      </w:r>
      <w:r w:rsidRPr="00840F3E">
        <w:rPr>
          <w:rFonts w:cs="Akhbar MT"/>
          <w:rtl/>
          <w:lang w:bidi="ar-EG"/>
        </w:rPr>
        <w:t xml:space="preserve">- </w:t>
      </w:r>
      <w:r w:rsidRPr="00840F3E">
        <w:rPr>
          <w:rFonts w:cs="Akhbar MT" w:hint="cs"/>
          <w:rtl/>
          <w:lang w:bidi="ar-EG"/>
        </w:rPr>
        <w:t>الفتح</w:t>
      </w:r>
      <w:r w:rsidRPr="00840F3E">
        <w:rPr>
          <w:rFonts w:cs="Akhbar MT"/>
          <w:rtl/>
          <w:lang w:bidi="ar-EG"/>
        </w:rPr>
        <w:t xml:space="preserve"> 10 (5809) </w:t>
      </w:r>
      <w:r w:rsidRPr="00840F3E">
        <w:rPr>
          <w:rFonts w:cs="Akhbar MT" w:hint="cs"/>
          <w:rtl/>
          <w:lang w:bidi="ar-EG"/>
        </w:rPr>
        <w:t>واللفظ</w:t>
      </w:r>
      <w:r w:rsidRPr="00840F3E">
        <w:rPr>
          <w:rFonts w:cs="Akhbar MT"/>
          <w:rtl/>
          <w:lang w:bidi="ar-EG"/>
        </w:rPr>
        <w:t xml:space="preserve"> </w:t>
      </w:r>
      <w:r w:rsidRPr="00840F3E">
        <w:rPr>
          <w:rFonts w:cs="Akhbar MT" w:hint="cs"/>
          <w:rtl/>
          <w:lang w:bidi="ar-EG"/>
        </w:rPr>
        <w:t>له</w:t>
      </w:r>
      <w:r w:rsidRPr="00840F3E">
        <w:rPr>
          <w:rFonts w:cs="Akhbar MT"/>
          <w:rtl/>
          <w:lang w:bidi="ar-EG"/>
        </w:rPr>
        <w:t xml:space="preserve">. </w:t>
      </w:r>
      <w:r w:rsidRPr="00840F3E">
        <w:rPr>
          <w:rFonts w:cs="Akhbar MT" w:hint="cs"/>
          <w:rtl/>
          <w:lang w:bidi="ar-EG"/>
        </w:rPr>
        <w:t>ومسلم</w:t>
      </w:r>
      <w:r w:rsidRPr="00840F3E">
        <w:rPr>
          <w:rFonts w:cs="Akhbar MT"/>
          <w:rtl/>
          <w:lang w:bidi="ar-EG"/>
        </w:rPr>
        <w:t xml:space="preserve"> (1057)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62719"/>
    <w:multiLevelType w:val="hybridMultilevel"/>
    <w:tmpl w:val="272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57"/>
    <w:rsid w:val="0002670F"/>
    <w:rsid w:val="000728D3"/>
    <w:rsid w:val="00086B8C"/>
    <w:rsid w:val="00096C3E"/>
    <w:rsid w:val="000A51C5"/>
    <w:rsid w:val="000A7D8C"/>
    <w:rsid w:val="000C31BD"/>
    <w:rsid w:val="000D0371"/>
    <w:rsid w:val="000E02D5"/>
    <w:rsid w:val="001457C0"/>
    <w:rsid w:val="00161A4F"/>
    <w:rsid w:val="0016743D"/>
    <w:rsid w:val="00167E6F"/>
    <w:rsid w:val="001733B1"/>
    <w:rsid w:val="00173E49"/>
    <w:rsid w:val="00191685"/>
    <w:rsid w:val="00194B20"/>
    <w:rsid w:val="00197169"/>
    <w:rsid w:val="001C5FB6"/>
    <w:rsid w:val="002002F7"/>
    <w:rsid w:val="00204085"/>
    <w:rsid w:val="00205902"/>
    <w:rsid w:val="002215B8"/>
    <w:rsid w:val="002534D1"/>
    <w:rsid w:val="002825BB"/>
    <w:rsid w:val="002A7F5E"/>
    <w:rsid w:val="002E20E1"/>
    <w:rsid w:val="00300C7C"/>
    <w:rsid w:val="00323698"/>
    <w:rsid w:val="003277AD"/>
    <w:rsid w:val="00336603"/>
    <w:rsid w:val="003423E6"/>
    <w:rsid w:val="003569D1"/>
    <w:rsid w:val="003725E8"/>
    <w:rsid w:val="00376FD2"/>
    <w:rsid w:val="003A607E"/>
    <w:rsid w:val="003E4CBA"/>
    <w:rsid w:val="004055EA"/>
    <w:rsid w:val="0042259F"/>
    <w:rsid w:val="004C4184"/>
    <w:rsid w:val="00514A31"/>
    <w:rsid w:val="005219A5"/>
    <w:rsid w:val="005413A1"/>
    <w:rsid w:val="00572C76"/>
    <w:rsid w:val="00590DDE"/>
    <w:rsid w:val="00617C8B"/>
    <w:rsid w:val="00633687"/>
    <w:rsid w:val="0063658F"/>
    <w:rsid w:val="00652B1E"/>
    <w:rsid w:val="006754CF"/>
    <w:rsid w:val="0068500A"/>
    <w:rsid w:val="006B1A5C"/>
    <w:rsid w:val="00782FB7"/>
    <w:rsid w:val="00797404"/>
    <w:rsid w:val="007A24DF"/>
    <w:rsid w:val="007A6CF2"/>
    <w:rsid w:val="007B0BA6"/>
    <w:rsid w:val="007D1C73"/>
    <w:rsid w:val="007E7287"/>
    <w:rsid w:val="007E7908"/>
    <w:rsid w:val="008009C4"/>
    <w:rsid w:val="00840F3E"/>
    <w:rsid w:val="008A23E3"/>
    <w:rsid w:val="008A2CDE"/>
    <w:rsid w:val="008B2206"/>
    <w:rsid w:val="008B221C"/>
    <w:rsid w:val="0092584A"/>
    <w:rsid w:val="00937AC1"/>
    <w:rsid w:val="00954DF2"/>
    <w:rsid w:val="009825F3"/>
    <w:rsid w:val="00982FCC"/>
    <w:rsid w:val="009B6E0A"/>
    <w:rsid w:val="009F74FB"/>
    <w:rsid w:val="00A06FAA"/>
    <w:rsid w:val="00A16402"/>
    <w:rsid w:val="00A31B3F"/>
    <w:rsid w:val="00A70D5E"/>
    <w:rsid w:val="00A874C8"/>
    <w:rsid w:val="00AB5BAF"/>
    <w:rsid w:val="00AE00BB"/>
    <w:rsid w:val="00AF3FA6"/>
    <w:rsid w:val="00AF45C3"/>
    <w:rsid w:val="00B071FE"/>
    <w:rsid w:val="00B32A83"/>
    <w:rsid w:val="00B55006"/>
    <w:rsid w:val="00B605B9"/>
    <w:rsid w:val="00B72751"/>
    <w:rsid w:val="00BA2D42"/>
    <w:rsid w:val="00BA2E75"/>
    <w:rsid w:val="00BA4711"/>
    <w:rsid w:val="00BF4955"/>
    <w:rsid w:val="00C20AE5"/>
    <w:rsid w:val="00C62D66"/>
    <w:rsid w:val="00C905A4"/>
    <w:rsid w:val="00CB659F"/>
    <w:rsid w:val="00CB736E"/>
    <w:rsid w:val="00CD069C"/>
    <w:rsid w:val="00CD1BF9"/>
    <w:rsid w:val="00CF2C57"/>
    <w:rsid w:val="00CF75DB"/>
    <w:rsid w:val="00D07ED4"/>
    <w:rsid w:val="00D46FCE"/>
    <w:rsid w:val="00D84016"/>
    <w:rsid w:val="00DB0D15"/>
    <w:rsid w:val="00DD5EA6"/>
    <w:rsid w:val="00DE23A5"/>
    <w:rsid w:val="00E0698C"/>
    <w:rsid w:val="00E14333"/>
    <w:rsid w:val="00E204C7"/>
    <w:rsid w:val="00EB6EB0"/>
    <w:rsid w:val="00ED4321"/>
    <w:rsid w:val="00EE324D"/>
    <w:rsid w:val="00EF327D"/>
    <w:rsid w:val="00F170BB"/>
    <w:rsid w:val="00F36228"/>
    <w:rsid w:val="00F55B4A"/>
    <w:rsid w:val="00FA2592"/>
    <w:rsid w:val="00FA34C6"/>
    <w:rsid w:val="00FA74A0"/>
    <w:rsid w:val="00FC4309"/>
    <w:rsid w:val="00FC6AA8"/>
    <w:rsid w:val="00FD13C5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5F93B1-7544-451B-BBB3-DCAC09C9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EE324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EE324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E324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90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90DDE"/>
  </w:style>
  <w:style w:type="paragraph" w:styleId="a6">
    <w:name w:val="footer"/>
    <w:basedOn w:val="a"/>
    <w:link w:val="Char1"/>
    <w:uiPriority w:val="99"/>
    <w:unhideWhenUsed/>
    <w:rsid w:val="00590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90DDE"/>
  </w:style>
  <w:style w:type="paragraph" w:styleId="a7">
    <w:name w:val="List Paragraph"/>
    <w:basedOn w:val="a"/>
    <w:uiPriority w:val="34"/>
    <w:qFormat/>
    <w:rsid w:val="008B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C76A-0774-4537-B2B7-EB3CA992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</dc:creator>
  <cp:keywords/>
  <dc:description/>
  <cp:lastModifiedBy>السيد مراد</cp:lastModifiedBy>
  <cp:revision>2</cp:revision>
  <dcterms:created xsi:type="dcterms:W3CDTF">2017-11-14T06:12:00Z</dcterms:created>
  <dcterms:modified xsi:type="dcterms:W3CDTF">2017-11-14T06:12:00Z</dcterms:modified>
</cp:coreProperties>
</file>